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580D8" w14:textId="77777777" w:rsidR="00E64ACC" w:rsidRPr="00B141A0" w:rsidRDefault="00E64ACC" w:rsidP="00B141A0">
      <w:pPr>
        <w:pStyle w:val="AD8"/>
        <w:spacing w:before="0" w:after="0" w:line="240" w:lineRule="auto"/>
        <w:rPr>
          <w:rFonts w:cs="Arial"/>
        </w:rPr>
      </w:pPr>
      <w:bookmarkStart w:id="0" w:name="_Hlk169602006"/>
      <w:r w:rsidRPr="00B141A0">
        <w:rPr>
          <w:rFonts w:cs="Arial"/>
        </w:rPr>
        <w:t xml:space="preserve">Утверждено приказом </w:t>
      </w:r>
    </w:p>
    <w:p w14:paraId="220129E0" w14:textId="77777777" w:rsidR="00B141A0" w:rsidRDefault="00E64ACC" w:rsidP="00B141A0">
      <w:pPr>
        <w:pStyle w:val="AD8"/>
        <w:spacing w:before="0" w:after="0" w:line="240" w:lineRule="auto"/>
        <w:rPr>
          <w:rFonts w:cs="Arial"/>
        </w:rPr>
      </w:pPr>
      <w:r w:rsidRPr="00B141A0">
        <w:rPr>
          <w:rFonts w:cs="Arial"/>
        </w:rPr>
        <w:t xml:space="preserve">Генерального директора </w:t>
      </w:r>
    </w:p>
    <w:p w14:paraId="43CC9F0F" w14:textId="3C22E6E8" w:rsidR="00E64ACC" w:rsidRPr="00B141A0" w:rsidRDefault="00E64ACC" w:rsidP="00B141A0">
      <w:pPr>
        <w:pStyle w:val="AD8"/>
        <w:spacing w:before="0" w:after="0" w:line="240" w:lineRule="auto"/>
        <w:rPr>
          <w:rFonts w:cs="Arial"/>
        </w:rPr>
      </w:pPr>
      <w:r w:rsidRPr="00B141A0">
        <w:rPr>
          <w:rFonts w:cs="Arial"/>
        </w:rPr>
        <w:t xml:space="preserve">ООО </w:t>
      </w:r>
      <w:r w:rsidR="00BE0C89" w:rsidRPr="00B141A0">
        <w:rPr>
          <w:rFonts w:cs="Arial"/>
        </w:rPr>
        <w:t>«</w:t>
      </w:r>
      <w:r w:rsidR="00FF4E82" w:rsidRPr="00B141A0">
        <w:rPr>
          <w:rFonts w:cs="Arial"/>
        </w:rPr>
        <w:t xml:space="preserve">Центр обучения </w:t>
      </w:r>
      <w:proofErr w:type="spellStart"/>
      <w:r w:rsidR="00FF4E82" w:rsidRPr="00B141A0">
        <w:rPr>
          <w:rFonts w:cs="Arial"/>
        </w:rPr>
        <w:t>Аренадата</w:t>
      </w:r>
      <w:proofErr w:type="spellEnd"/>
      <w:r w:rsidR="00BE0C89" w:rsidRPr="00B141A0">
        <w:rPr>
          <w:rFonts w:cs="Arial"/>
        </w:rPr>
        <w:t xml:space="preserve">» </w:t>
      </w:r>
    </w:p>
    <w:p w14:paraId="1BFECBF5" w14:textId="6422BD2B" w:rsidR="00E64ACC" w:rsidRPr="00B141A0" w:rsidRDefault="00C41C0D" w:rsidP="00B141A0">
      <w:pPr>
        <w:pStyle w:val="AD8"/>
        <w:spacing w:before="120" w:after="0" w:line="240" w:lineRule="auto"/>
        <w:rPr>
          <w:rFonts w:cs="Arial"/>
        </w:rPr>
      </w:pPr>
      <w:r w:rsidRPr="00B141A0">
        <w:rPr>
          <w:rFonts w:cs="Arial"/>
        </w:rPr>
        <w:t xml:space="preserve">№ </w:t>
      </w:r>
      <w:r w:rsidR="00B62798">
        <w:rPr>
          <w:rFonts w:cs="Arial"/>
        </w:rPr>
        <w:t>2</w:t>
      </w:r>
      <w:r w:rsidR="006463D2" w:rsidRPr="00B141A0">
        <w:rPr>
          <w:rFonts w:cs="Arial"/>
        </w:rPr>
        <w:t xml:space="preserve"> </w:t>
      </w:r>
      <w:r w:rsidRPr="00B141A0">
        <w:rPr>
          <w:rFonts w:cs="Arial"/>
        </w:rPr>
        <w:t>от «</w:t>
      </w:r>
      <w:r w:rsidR="00B62798">
        <w:rPr>
          <w:rFonts w:cs="Arial"/>
        </w:rPr>
        <w:t>26</w:t>
      </w:r>
      <w:r w:rsidR="00E64ACC" w:rsidRPr="00B141A0">
        <w:rPr>
          <w:rFonts w:cs="Arial"/>
        </w:rPr>
        <w:t>»</w:t>
      </w:r>
      <w:r w:rsidR="00B62798">
        <w:rPr>
          <w:rFonts w:cs="Arial"/>
        </w:rPr>
        <w:t xml:space="preserve"> июня </w:t>
      </w:r>
      <w:r w:rsidR="00E64ACC" w:rsidRPr="00B141A0">
        <w:rPr>
          <w:rFonts w:cs="Arial"/>
        </w:rPr>
        <w:t>20</w:t>
      </w:r>
      <w:r w:rsidRPr="00B141A0">
        <w:rPr>
          <w:rFonts w:cs="Arial"/>
        </w:rPr>
        <w:t>2</w:t>
      </w:r>
      <w:r w:rsidR="002922AB" w:rsidRPr="00B141A0">
        <w:rPr>
          <w:rFonts w:cs="Arial"/>
        </w:rPr>
        <w:t>4</w:t>
      </w:r>
      <w:r w:rsidR="00E64ACC" w:rsidRPr="00B141A0">
        <w:rPr>
          <w:rFonts w:cs="Arial"/>
        </w:rPr>
        <w:t xml:space="preserve"> г.</w:t>
      </w:r>
    </w:p>
    <w:p w14:paraId="118DF15D" w14:textId="224FDB76" w:rsidR="00B141A0" w:rsidRDefault="00B141A0" w:rsidP="00D1671D">
      <w:pPr>
        <w:spacing w:before="240" w:after="240"/>
        <w:rPr>
          <w:rFonts w:ascii="Arial" w:hAnsi="Arial" w:cs="Arial"/>
        </w:rPr>
      </w:pPr>
      <w:bookmarkStart w:id="1" w:name="_Hlk169601996"/>
      <w:bookmarkEnd w:id="0"/>
    </w:p>
    <w:p w14:paraId="6CA2F589" w14:textId="42B28766" w:rsidR="00EF48FD" w:rsidRDefault="00EF48FD" w:rsidP="00D1671D">
      <w:pPr>
        <w:spacing w:before="240" w:after="240"/>
        <w:rPr>
          <w:rFonts w:ascii="Arial" w:hAnsi="Arial" w:cs="Arial"/>
        </w:rPr>
      </w:pPr>
    </w:p>
    <w:p w14:paraId="56012CFE" w14:textId="77777777" w:rsidR="00EF48FD" w:rsidRDefault="00EF48FD" w:rsidP="00D1671D">
      <w:pPr>
        <w:spacing w:before="240" w:after="240"/>
        <w:rPr>
          <w:rFonts w:ascii="Arial" w:hAnsi="Arial" w:cs="Arial"/>
        </w:rPr>
      </w:pPr>
    </w:p>
    <w:bookmarkEnd w:id="1"/>
    <w:p w14:paraId="7F5086AB" w14:textId="7446EDE5" w:rsidR="00E64ACC" w:rsidRPr="00B141A0" w:rsidRDefault="00B141A0" w:rsidP="00D1671D">
      <w:pPr>
        <w:spacing w:before="240" w:after="240"/>
        <w:rPr>
          <w:rFonts w:ascii="Arial" w:hAnsi="Arial" w:cs="Arial"/>
          <w:b/>
          <w:sz w:val="28"/>
        </w:rPr>
      </w:pPr>
      <w:r>
        <w:rPr>
          <w:rFonts w:ascii="Arial" w:hAnsi="Arial" w:cs="Arial"/>
          <w:b/>
          <w:sz w:val="28"/>
          <w:lang w:val="en-US"/>
        </w:rPr>
        <w:t>GL</w:t>
      </w:r>
      <w:r w:rsidR="00BE0C89" w:rsidRPr="00B141A0">
        <w:rPr>
          <w:rFonts w:ascii="Arial" w:hAnsi="Arial" w:cs="Arial"/>
          <w:b/>
          <w:sz w:val="28"/>
        </w:rPr>
        <w:t>.A</w:t>
      </w:r>
      <w:r w:rsidR="00BE0C89" w:rsidRPr="00B141A0">
        <w:rPr>
          <w:rFonts w:ascii="Arial" w:hAnsi="Arial" w:cs="Arial"/>
          <w:b/>
          <w:sz w:val="28"/>
          <w:lang w:val="en-US"/>
        </w:rPr>
        <w:t>D</w:t>
      </w:r>
      <w:r w:rsidR="00FF4E82" w:rsidRPr="00B141A0">
        <w:rPr>
          <w:rFonts w:ascii="Arial" w:hAnsi="Arial" w:cs="Arial"/>
          <w:b/>
          <w:sz w:val="28"/>
          <w:lang w:val="en-US"/>
        </w:rPr>
        <w:t>CE</w:t>
      </w:r>
      <w:r w:rsidR="008712CC" w:rsidRPr="00B141A0">
        <w:rPr>
          <w:rFonts w:ascii="Arial" w:hAnsi="Arial" w:cs="Arial"/>
          <w:b/>
          <w:sz w:val="28"/>
        </w:rPr>
        <w:t>.</w:t>
      </w:r>
      <w:r w:rsidR="007A50F9" w:rsidRPr="00B141A0">
        <w:rPr>
          <w:rFonts w:ascii="Arial" w:hAnsi="Arial" w:cs="Arial"/>
          <w:b/>
          <w:sz w:val="28"/>
          <w:lang w:val="en-US"/>
        </w:rPr>
        <w:t>FI</w:t>
      </w:r>
      <w:r>
        <w:rPr>
          <w:rFonts w:ascii="Arial" w:hAnsi="Arial" w:cs="Arial"/>
          <w:b/>
          <w:sz w:val="28"/>
        </w:rPr>
        <w:t>-</w:t>
      </w:r>
      <w:r w:rsidR="00BE0C89" w:rsidRPr="00B141A0">
        <w:rPr>
          <w:rFonts w:ascii="Arial" w:hAnsi="Arial" w:cs="Arial"/>
          <w:b/>
          <w:sz w:val="28"/>
        </w:rPr>
        <w:t>0</w:t>
      </w:r>
      <w:r w:rsidR="00FF4E82" w:rsidRPr="00B141A0">
        <w:rPr>
          <w:rFonts w:ascii="Arial" w:hAnsi="Arial" w:cs="Arial"/>
          <w:b/>
          <w:sz w:val="28"/>
        </w:rPr>
        <w:t>1</w:t>
      </w:r>
      <w:r w:rsidR="003B567F" w:rsidRPr="00B141A0">
        <w:rPr>
          <w:rFonts w:ascii="Arial" w:hAnsi="Arial" w:cs="Arial"/>
          <w:b/>
          <w:sz w:val="28"/>
        </w:rPr>
        <w:t xml:space="preserve"> </w:t>
      </w:r>
    </w:p>
    <w:p w14:paraId="157909CE" w14:textId="32ED8109" w:rsidR="00E64ACC" w:rsidRPr="00B141A0" w:rsidRDefault="00AB566D" w:rsidP="00B141A0">
      <w:pPr>
        <w:rPr>
          <w:rFonts w:ascii="Arial" w:hAnsi="Arial" w:cs="Arial"/>
          <w:b/>
          <w:caps/>
          <w:kern w:val="28"/>
          <w:sz w:val="40"/>
          <w:szCs w:val="40"/>
        </w:rPr>
      </w:pPr>
      <w:r w:rsidRPr="00B141A0">
        <w:rPr>
          <w:rFonts w:ascii="Arial" w:hAnsi="Arial" w:cs="Arial"/>
          <w:b/>
          <w:caps/>
          <w:sz w:val="40"/>
          <w:szCs w:val="40"/>
        </w:rPr>
        <w:t>Положение о порядке оказания платных образовательных услуг</w:t>
      </w:r>
    </w:p>
    <w:p w14:paraId="5F79D43D" w14:textId="1C053BBC" w:rsidR="00E64ACC" w:rsidRPr="00B141A0" w:rsidRDefault="00E64ACC" w:rsidP="00B141A0">
      <w:pPr>
        <w:spacing w:before="120" w:after="120"/>
        <w:rPr>
          <w:rFonts w:ascii="Arial" w:hAnsi="Arial" w:cs="Arial"/>
          <w:sz w:val="20"/>
        </w:rPr>
      </w:pPr>
    </w:p>
    <w:p w14:paraId="0FD166C1" w14:textId="6F5FAA37" w:rsidR="00B141A0" w:rsidRPr="00B141A0" w:rsidRDefault="00B141A0" w:rsidP="00B141A0">
      <w:pPr>
        <w:spacing w:before="120" w:after="120"/>
        <w:rPr>
          <w:rFonts w:ascii="Arial" w:hAnsi="Arial" w:cs="Arial"/>
          <w:sz w:val="20"/>
        </w:rPr>
      </w:pPr>
    </w:p>
    <w:p w14:paraId="4411F159" w14:textId="77777777" w:rsidR="00B141A0" w:rsidRPr="00B141A0" w:rsidRDefault="00B141A0" w:rsidP="00B141A0">
      <w:pPr>
        <w:spacing w:before="120" w:after="120"/>
        <w:rPr>
          <w:rFonts w:ascii="Arial" w:hAnsi="Arial" w:cs="Arial"/>
          <w:sz w:val="20"/>
        </w:rPr>
      </w:pPr>
    </w:p>
    <w:tbl>
      <w:tblPr>
        <w:tblW w:w="0" w:type="auto"/>
        <w:tblInd w:w="108" w:type="dxa"/>
        <w:tblLook w:val="01E0" w:firstRow="1" w:lastRow="1" w:firstColumn="1" w:lastColumn="1" w:noHBand="0" w:noVBand="0"/>
      </w:tblPr>
      <w:tblGrid>
        <w:gridCol w:w="1872"/>
        <w:gridCol w:w="7647"/>
      </w:tblGrid>
      <w:tr w:rsidR="000236AF" w:rsidRPr="00B141A0" w14:paraId="7C4BE3E3" w14:textId="77777777" w:rsidTr="00D1671D">
        <w:trPr>
          <w:trHeight w:val="706"/>
        </w:trPr>
        <w:tc>
          <w:tcPr>
            <w:tcW w:w="1872" w:type="dxa"/>
          </w:tcPr>
          <w:p w14:paraId="5F48BFA9" w14:textId="583946A3" w:rsidR="000236AF" w:rsidRPr="00B141A0" w:rsidRDefault="000236AF" w:rsidP="00B141A0">
            <w:pPr>
              <w:pStyle w:val="AD9"/>
              <w:spacing w:line="240" w:lineRule="auto"/>
              <w:rPr>
                <w:rFonts w:cs="Arial"/>
              </w:rPr>
            </w:pPr>
            <w:bookmarkStart w:id="2" w:name="_Hlk169602121"/>
          </w:p>
        </w:tc>
        <w:tc>
          <w:tcPr>
            <w:tcW w:w="7647" w:type="dxa"/>
          </w:tcPr>
          <w:p w14:paraId="0EC413E0" w14:textId="77777777" w:rsidR="00D1671D" w:rsidRDefault="00D1671D" w:rsidP="00B141A0">
            <w:pPr>
              <w:pStyle w:val="AD9"/>
              <w:spacing w:line="240" w:lineRule="auto"/>
              <w:rPr>
                <w:rFonts w:cs="Arial"/>
              </w:rPr>
            </w:pPr>
          </w:p>
          <w:p w14:paraId="433250A0" w14:textId="5FF6811D" w:rsidR="00EF48FD" w:rsidRPr="00B141A0" w:rsidRDefault="00EF48FD" w:rsidP="00B141A0">
            <w:pPr>
              <w:pStyle w:val="AD9"/>
              <w:spacing w:line="240" w:lineRule="auto"/>
              <w:rPr>
                <w:rFonts w:cs="Arial"/>
              </w:rPr>
            </w:pPr>
          </w:p>
        </w:tc>
      </w:tr>
      <w:tr w:rsidR="000236AF" w:rsidRPr="00B141A0" w14:paraId="6EBA7AFD" w14:textId="77777777" w:rsidTr="00D1671D">
        <w:trPr>
          <w:trHeight w:val="284"/>
        </w:trPr>
        <w:tc>
          <w:tcPr>
            <w:tcW w:w="1872" w:type="dxa"/>
          </w:tcPr>
          <w:p w14:paraId="2D2CCCA5" w14:textId="2857D13B" w:rsidR="000236AF" w:rsidRPr="00B141A0" w:rsidRDefault="000236AF" w:rsidP="00B141A0">
            <w:pPr>
              <w:pStyle w:val="AD9"/>
              <w:spacing w:line="240" w:lineRule="auto"/>
              <w:rPr>
                <w:rFonts w:cs="Arial"/>
              </w:rPr>
            </w:pPr>
          </w:p>
        </w:tc>
        <w:tc>
          <w:tcPr>
            <w:tcW w:w="7647" w:type="dxa"/>
          </w:tcPr>
          <w:p w14:paraId="5E3F50B0" w14:textId="77777777" w:rsidR="00D1671D" w:rsidRDefault="00D1671D" w:rsidP="00B141A0">
            <w:pPr>
              <w:pStyle w:val="AD9"/>
              <w:spacing w:line="240" w:lineRule="auto"/>
              <w:rPr>
                <w:rFonts w:cs="Arial"/>
              </w:rPr>
            </w:pPr>
          </w:p>
          <w:p w14:paraId="06726C89" w14:textId="133B1FCA" w:rsidR="00EF48FD" w:rsidRPr="00D1671D" w:rsidRDefault="00EF48FD" w:rsidP="00B141A0">
            <w:pPr>
              <w:pStyle w:val="AD9"/>
              <w:spacing w:line="240" w:lineRule="auto"/>
              <w:rPr>
                <w:rFonts w:cs="Arial"/>
              </w:rPr>
            </w:pPr>
          </w:p>
        </w:tc>
      </w:tr>
      <w:tr w:rsidR="000236AF" w:rsidRPr="00B141A0" w14:paraId="2D075EE0" w14:textId="77777777" w:rsidTr="00EF48FD">
        <w:trPr>
          <w:trHeight w:val="80"/>
        </w:trPr>
        <w:tc>
          <w:tcPr>
            <w:tcW w:w="1872" w:type="dxa"/>
          </w:tcPr>
          <w:p w14:paraId="491B0C76" w14:textId="163A91C2" w:rsidR="000236AF" w:rsidRPr="00B141A0" w:rsidRDefault="000236AF" w:rsidP="00B141A0">
            <w:pPr>
              <w:pStyle w:val="AD9"/>
              <w:spacing w:line="240" w:lineRule="auto"/>
              <w:rPr>
                <w:rFonts w:cs="Arial"/>
              </w:rPr>
            </w:pPr>
          </w:p>
        </w:tc>
        <w:tc>
          <w:tcPr>
            <w:tcW w:w="7647" w:type="dxa"/>
          </w:tcPr>
          <w:p w14:paraId="3A46F637" w14:textId="77777777" w:rsidR="000236AF" w:rsidRDefault="000236AF" w:rsidP="00B141A0">
            <w:pPr>
              <w:pStyle w:val="AD9"/>
              <w:spacing w:line="240" w:lineRule="auto"/>
              <w:rPr>
                <w:rFonts w:cs="Arial"/>
              </w:rPr>
            </w:pPr>
          </w:p>
          <w:p w14:paraId="030D3719" w14:textId="3E0754A4" w:rsidR="00EF48FD" w:rsidRPr="00B141A0" w:rsidRDefault="00EF48FD" w:rsidP="00B141A0">
            <w:pPr>
              <w:pStyle w:val="AD9"/>
              <w:spacing w:line="240" w:lineRule="auto"/>
              <w:rPr>
                <w:rFonts w:cs="Arial"/>
              </w:rPr>
            </w:pPr>
          </w:p>
        </w:tc>
      </w:tr>
      <w:tr w:rsidR="00B141A0" w:rsidRPr="00B141A0" w14:paraId="6D25618D" w14:textId="77777777" w:rsidTr="00D1671D">
        <w:tc>
          <w:tcPr>
            <w:tcW w:w="9519" w:type="dxa"/>
            <w:gridSpan w:val="2"/>
            <w:tcBorders>
              <w:bottom w:val="single" w:sz="4" w:space="0" w:color="auto"/>
            </w:tcBorders>
          </w:tcPr>
          <w:p w14:paraId="73C1C66D" w14:textId="77777777" w:rsidR="00B141A0" w:rsidRDefault="00B141A0" w:rsidP="00B141A0">
            <w:pPr>
              <w:pStyle w:val="AD9"/>
              <w:spacing w:line="240" w:lineRule="auto"/>
              <w:rPr>
                <w:rFonts w:cs="Arial"/>
              </w:rPr>
            </w:pPr>
          </w:p>
          <w:p w14:paraId="77F56CFC" w14:textId="77777777" w:rsidR="00B141A0" w:rsidRDefault="00B141A0" w:rsidP="00B141A0">
            <w:pPr>
              <w:pStyle w:val="AD9"/>
              <w:spacing w:line="240" w:lineRule="auto"/>
              <w:rPr>
                <w:rFonts w:cs="Arial"/>
              </w:rPr>
            </w:pPr>
          </w:p>
          <w:p w14:paraId="769061CF" w14:textId="77777777" w:rsidR="00B141A0" w:rsidRDefault="00B141A0" w:rsidP="00B141A0">
            <w:pPr>
              <w:pStyle w:val="AD9"/>
              <w:spacing w:line="240" w:lineRule="auto"/>
              <w:rPr>
                <w:rFonts w:cs="Arial"/>
              </w:rPr>
            </w:pPr>
          </w:p>
          <w:p w14:paraId="02CC27F4" w14:textId="7F13FF41" w:rsidR="00B141A0" w:rsidRPr="00B141A0" w:rsidRDefault="00B141A0" w:rsidP="00B141A0">
            <w:pPr>
              <w:pStyle w:val="AD9"/>
              <w:spacing w:before="60" w:after="60" w:line="240" w:lineRule="auto"/>
              <w:rPr>
                <w:rFonts w:cs="Arial"/>
              </w:rPr>
            </w:pPr>
            <w:r>
              <w:rPr>
                <w:rFonts w:cs="Arial"/>
              </w:rPr>
              <w:t>ГОСТ Р ИСО</w:t>
            </w:r>
            <w:r w:rsidRPr="00B141A0">
              <w:rPr>
                <w:rFonts w:cs="Arial"/>
              </w:rPr>
              <w:t xml:space="preserve"> 9001-2015:</w:t>
            </w:r>
            <w:r>
              <w:rPr>
                <w:rFonts w:cs="Arial"/>
                <w:lang w:val="en-US"/>
              </w:rPr>
              <w:t xml:space="preserve"> </w:t>
            </w:r>
            <w:proofErr w:type="spellStart"/>
            <w:r w:rsidRPr="00B141A0">
              <w:rPr>
                <w:rFonts w:cs="Arial"/>
              </w:rPr>
              <w:t>пп</w:t>
            </w:r>
            <w:proofErr w:type="spellEnd"/>
            <w:r w:rsidRPr="00B141A0">
              <w:rPr>
                <w:rFonts w:cs="Arial"/>
              </w:rPr>
              <w:t xml:space="preserve">. </w:t>
            </w:r>
            <w:r w:rsidR="00551B92" w:rsidRPr="00551B92">
              <w:rPr>
                <w:rFonts w:cs="Arial"/>
              </w:rPr>
              <w:t>8.5, 8.6</w:t>
            </w:r>
          </w:p>
        </w:tc>
      </w:tr>
      <w:tr w:rsidR="000236AF" w:rsidRPr="00B141A0" w14:paraId="39732C64" w14:textId="77777777" w:rsidTr="00D1671D">
        <w:tc>
          <w:tcPr>
            <w:tcW w:w="9519" w:type="dxa"/>
            <w:gridSpan w:val="2"/>
            <w:tcBorders>
              <w:top w:val="single" w:sz="4" w:space="0" w:color="auto"/>
              <w:bottom w:val="single" w:sz="4" w:space="0" w:color="auto"/>
            </w:tcBorders>
          </w:tcPr>
          <w:p w14:paraId="6FC37BD9" w14:textId="436E9BC8" w:rsidR="000236AF" w:rsidRPr="00B141A0" w:rsidRDefault="000236AF" w:rsidP="00B141A0">
            <w:pPr>
              <w:pStyle w:val="ADa"/>
              <w:spacing w:line="240" w:lineRule="auto"/>
              <w:rPr>
                <w:rFonts w:cs="Arial"/>
              </w:rPr>
            </w:pPr>
            <w:r w:rsidRPr="00B141A0">
              <w:rPr>
                <w:rFonts w:cs="Arial"/>
              </w:rPr>
              <w:t>Этот документ является собственностью Компании и носит конфиденциальный характер. Содержание данного документа не может воспроизводиться целиком или по частям, либо передаваться третьим лицам, не являющимся сотрудниками Компании</w:t>
            </w:r>
          </w:p>
        </w:tc>
      </w:tr>
      <w:bookmarkEnd w:id="2"/>
    </w:tbl>
    <w:p w14:paraId="0E5EBBF7" w14:textId="77777777" w:rsidR="00E64ACC" w:rsidRPr="00B141A0" w:rsidRDefault="00E64ACC" w:rsidP="00B141A0">
      <w:pPr>
        <w:spacing w:before="120" w:after="120"/>
        <w:rPr>
          <w:rFonts w:ascii="Arial" w:hAnsi="Arial" w:cs="Arial"/>
        </w:rPr>
      </w:pPr>
    </w:p>
    <w:p w14:paraId="635DBCFC" w14:textId="77777777" w:rsidR="00E64ACC" w:rsidRPr="00B141A0" w:rsidRDefault="00E64ACC" w:rsidP="00B141A0">
      <w:pPr>
        <w:pStyle w:val="AD3"/>
        <w:spacing w:before="120" w:after="120" w:line="240" w:lineRule="auto"/>
        <w:rPr>
          <w:rFonts w:cs="Arial"/>
        </w:rPr>
      </w:pPr>
    </w:p>
    <w:p w14:paraId="1E27E99D" w14:textId="77777777" w:rsidR="00E64ACC" w:rsidRPr="00B141A0" w:rsidRDefault="00E64ACC" w:rsidP="00B141A0">
      <w:pPr>
        <w:spacing w:before="120" w:after="120"/>
        <w:rPr>
          <w:rFonts w:ascii="Arial" w:hAnsi="Arial" w:cs="Arial"/>
        </w:rPr>
      </w:pPr>
    </w:p>
    <w:p w14:paraId="7C39EC3F" w14:textId="77777777" w:rsidR="00E64ACC" w:rsidRPr="00B141A0" w:rsidRDefault="00E64ACC" w:rsidP="00B141A0">
      <w:pPr>
        <w:spacing w:before="120" w:after="120"/>
        <w:rPr>
          <w:rFonts w:ascii="Arial" w:hAnsi="Arial" w:cs="Arial"/>
        </w:rPr>
      </w:pPr>
    </w:p>
    <w:p w14:paraId="40703727" w14:textId="7FE49795" w:rsidR="001652A7" w:rsidRPr="00B141A0" w:rsidRDefault="00E001D9" w:rsidP="00B141A0">
      <w:pPr>
        <w:tabs>
          <w:tab w:val="left" w:pos="1825"/>
          <w:tab w:val="left" w:pos="2124"/>
          <w:tab w:val="left" w:pos="3627"/>
        </w:tabs>
        <w:spacing w:before="120" w:after="120"/>
        <w:rPr>
          <w:rFonts w:ascii="Arial" w:hAnsi="Arial" w:cs="Arial"/>
          <w:sz w:val="28"/>
          <w:szCs w:val="28"/>
        </w:rPr>
      </w:pPr>
      <w:r w:rsidRPr="00B141A0">
        <w:rPr>
          <w:rFonts w:ascii="Arial" w:hAnsi="Arial" w:cs="Arial"/>
          <w:sz w:val="28"/>
          <w:szCs w:val="28"/>
        </w:rPr>
        <w:tab/>
      </w:r>
    </w:p>
    <w:p w14:paraId="2769B0AE" w14:textId="18B55FCF" w:rsidR="001652A7" w:rsidRPr="00B141A0" w:rsidRDefault="001652A7" w:rsidP="00B141A0">
      <w:pPr>
        <w:tabs>
          <w:tab w:val="left" w:pos="1624"/>
        </w:tabs>
        <w:spacing w:before="120" w:after="120"/>
        <w:rPr>
          <w:rFonts w:ascii="Arial" w:hAnsi="Arial" w:cs="Arial"/>
          <w:sz w:val="28"/>
          <w:szCs w:val="28"/>
        </w:rPr>
      </w:pPr>
    </w:p>
    <w:sdt>
      <w:sdtPr>
        <w:rPr>
          <w:rFonts w:ascii="Times New Roman" w:eastAsia="Times New Roman" w:hAnsi="Times New Roman" w:cs="Arial"/>
          <w:b w:val="0"/>
          <w:bCs w:val="0"/>
          <w:color w:val="auto"/>
          <w:sz w:val="20"/>
          <w:szCs w:val="22"/>
        </w:rPr>
        <w:id w:val="561604866"/>
        <w:docPartObj>
          <w:docPartGallery w:val="Table of Contents"/>
          <w:docPartUnique/>
        </w:docPartObj>
      </w:sdtPr>
      <w:sdtEndPr>
        <w:rPr>
          <w:noProof/>
          <w:sz w:val="24"/>
          <w:szCs w:val="24"/>
        </w:rPr>
      </w:sdtEndPr>
      <w:sdtContent>
        <w:p w14:paraId="727C4EE7" w14:textId="37B2CA34" w:rsidR="00290194" w:rsidRPr="00B141A0" w:rsidRDefault="00D1671D" w:rsidP="007B575C">
          <w:pPr>
            <w:pStyle w:val="aa"/>
            <w:pageBreakBefore/>
            <w:snapToGrid w:val="0"/>
            <w:spacing w:after="240" w:line="240" w:lineRule="auto"/>
            <w:rPr>
              <w:rFonts w:cs="Arial"/>
            </w:rPr>
          </w:pPr>
          <w:r>
            <w:rPr>
              <w:rFonts w:cs="Arial"/>
            </w:rPr>
            <w:t xml:space="preserve">Содержание </w:t>
          </w:r>
        </w:p>
        <w:p w14:paraId="5D3CE108" w14:textId="380F47FF" w:rsidR="007B575C" w:rsidRPr="007B575C" w:rsidRDefault="00290194"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r w:rsidRPr="00B141A0">
            <w:rPr>
              <w:rFonts w:ascii="Arial" w:hAnsi="Arial" w:cs="Arial"/>
              <w:b w:val="0"/>
              <w:bCs w:val="0"/>
            </w:rPr>
            <w:fldChar w:fldCharType="begin"/>
          </w:r>
          <w:r w:rsidRPr="00B141A0">
            <w:rPr>
              <w:rFonts w:ascii="Arial" w:hAnsi="Arial" w:cs="Arial"/>
            </w:rPr>
            <w:instrText>TOC \o "1-3" \h \z \u</w:instrText>
          </w:r>
          <w:r w:rsidRPr="00B141A0">
            <w:rPr>
              <w:rFonts w:ascii="Arial" w:hAnsi="Arial" w:cs="Arial"/>
              <w:b w:val="0"/>
              <w:bCs w:val="0"/>
            </w:rPr>
            <w:fldChar w:fldCharType="separate"/>
          </w:r>
          <w:hyperlink w:anchor="_Toc169601711" w:history="1">
            <w:r w:rsidR="007B575C" w:rsidRPr="007B575C">
              <w:rPr>
                <w:rStyle w:val="ab"/>
                <w:rFonts w:ascii="Arial" w:hAnsi="Arial" w:cs="Arial"/>
                <w:caps w:val="0"/>
                <w:noProof/>
                <w:sz w:val="28"/>
                <w:u w:val="none"/>
              </w:rPr>
              <w:t>1.</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Цель разработки и область применения</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_Toc169601711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3</w:t>
            </w:r>
            <w:r w:rsidR="007B575C" w:rsidRPr="007B575C">
              <w:rPr>
                <w:rFonts w:ascii="Arial" w:hAnsi="Arial" w:cs="Arial"/>
                <w:caps w:val="0"/>
                <w:noProof/>
                <w:webHidden/>
                <w:sz w:val="28"/>
                <w:u w:val="none"/>
              </w:rPr>
              <w:fldChar w:fldCharType="end"/>
            </w:r>
          </w:hyperlink>
        </w:p>
        <w:p w14:paraId="0391DC42" w14:textId="380FE3C7"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2" w:history="1">
            <w:r w:rsidR="007B575C" w:rsidRPr="007B575C">
              <w:rPr>
                <w:rStyle w:val="ab"/>
                <w:rFonts w:ascii="Arial" w:hAnsi="Arial" w:cs="Arial"/>
                <w:caps w:val="0"/>
                <w:noProof/>
                <w:sz w:val="28"/>
                <w:u w:val="none"/>
              </w:rPr>
              <w:t>2.</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Список сокращений и понятий</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_Toc169601712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3</w:t>
            </w:r>
            <w:r w:rsidR="007B575C" w:rsidRPr="007B575C">
              <w:rPr>
                <w:rFonts w:ascii="Arial" w:hAnsi="Arial" w:cs="Arial"/>
                <w:caps w:val="0"/>
                <w:noProof/>
                <w:webHidden/>
                <w:sz w:val="28"/>
                <w:u w:val="none"/>
              </w:rPr>
              <w:fldChar w:fldCharType="end"/>
            </w:r>
          </w:hyperlink>
        </w:p>
        <w:p w14:paraId="0DBB761E" w14:textId="42343224"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3" w:history="1">
            <w:r w:rsidR="007B575C" w:rsidRPr="007B575C">
              <w:rPr>
                <w:rStyle w:val="ab"/>
                <w:rFonts w:ascii="Arial" w:hAnsi="Arial" w:cs="Arial"/>
                <w:caps w:val="0"/>
                <w:noProof/>
                <w:sz w:val="28"/>
                <w:u w:val="none"/>
              </w:rPr>
              <w:t>3.</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Порядок оказания платных образовательных услуг</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_Toc169601713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4</w:t>
            </w:r>
            <w:r w:rsidR="007B575C" w:rsidRPr="007B575C">
              <w:rPr>
                <w:rFonts w:ascii="Arial" w:hAnsi="Arial" w:cs="Arial"/>
                <w:caps w:val="0"/>
                <w:noProof/>
                <w:webHidden/>
                <w:sz w:val="28"/>
                <w:u w:val="none"/>
              </w:rPr>
              <w:fldChar w:fldCharType="end"/>
            </w:r>
          </w:hyperlink>
        </w:p>
        <w:p w14:paraId="6BAF21D5" w14:textId="2CDEAB3B"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4" w:history="1">
            <w:r w:rsidR="007B575C" w:rsidRPr="007B575C">
              <w:rPr>
                <w:rStyle w:val="ab"/>
                <w:rFonts w:ascii="Arial" w:hAnsi="Arial" w:cs="Arial"/>
                <w:caps w:val="0"/>
                <w:noProof/>
                <w:sz w:val="28"/>
                <w:u w:val="none"/>
              </w:rPr>
              <w:t>4.</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Информация о платных образовательных услугах, порядок заключения Договора об образовании</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_Toc169601714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4</w:t>
            </w:r>
            <w:r w:rsidR="007B575C" w:rsidRPr="007B575C">
              <w:rPr>
                <w:rFonts w:ascii="Arial" w:hAnsi="Arial" w:cs="Arial"/>
                <w:caps w:val="0"/>
                <w:noProof/>
                <w:webHidden/>
                <w:sz w:val="28"/>
                <w:u w:val="none"/>
              </w:rPr>
              <w:fldChar w:fldCharType="end"/>
            </w:r>
          </w:hyperlink>
        </w:p>
        <w:p w14:paraId="38B1C66A" w14:textId="2FCB490A"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5" w:history="1">
            <w:r w:rsidR="007B575C" w:rsidRPr="007B575C">
              <w:rPr>
                <w:rStyle w:val="ab"/>
                <w:rFonts w:ascii="Arial" w:hAnsi="Arial" w:cs="Arial"/>
                <w:caps w:val="0"/>
                <w:noProof/>
                <w:sz w:val="28"/>
                <w:u w:val="none"/>
              </w:rPr>
              <w:t>5.</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Порядок организации оказания платных образовательных услуг</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_Toc169601715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4</w:t>
            </w:r>
            <w:r w:rsidR="007B575C" w:rsidRPr="007B575C">
              <w:rPr>
                <w:rFonts w:ascii="Arial" w:hAnsi="Arial" w:cs="Arial"/>
                <w:caps w:val="0"/>
                <w:noProof/>
                <w:webHidden/>
                <w:sz w:val="28"/>
                <w:u w:val="none"/>
              </w:rPr>
              <w:fldChar w:fldCharType="end"/>
            </w:r>
          </w:hyperlink>
        </w:p>
        <w:p w14:paraId="1715A8DA" w14:textId="7B0994C8"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6" w:history="1">
            <w:r w:rsidR="007B575C" w:rsidRPr="007B575C">
              <w:rPr>
                <w:rStyle w:val="ab"/>
                <w:rFonts w:ascii="Arial" w:hAnsi="Arial" w:cs="Arial"/>
                <w:caps w:val="0"/>
                <w:noProof/>
                <w:sz w:val="28"/>
                <w:u w:val="none"/>
              </w:rPr>
              <w:t>6.</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Ответственность Организации и Заказчика</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_Toc169601716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4</w:t>
            </w:r>
            <w:r w:rsidR="007B575C" w:rsidRPr="007B575C">
              <w:rPr>
                <w:rFonts w:ascii="Arial" w:hAnsi="Arial" w:cs="Arial"/>
                <w:caps w:val="0"/>
                <w:noProof/>
                <w:webHidden/>
                <w:sz w:val="28"/>
                <w:u w:val="none"/>
              </w:rPr>
              <w:fldChar w:fldCharType="end"/>
            </w:r>
          </w:hyperlink>
        </w:p>
        <w:p w14:paraId="34FB6C97" w14:textId="05F7420C"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7" w:history="1">
            <w:r w:rsidR="007B575C" w:rsidRPr="007B575C">
              <w:rPr>
                <w:rStyle w:val="ab"/>
                <w:rFonts w:ascii="Arial" w:hAnsi="Arial" w:cs="Arial"/>
                <w:caps w:val="0"/>
                <w:noProof/>
                <w:sz w:val="28"/>
                <w:u w:val="none"/>
              </w:rPr>
              <w:t>7.</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Заключительные положения</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_Toc169601717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5</w:t>
            </w:r>
            <w:r w:rsidR="007B575C" w:rsidRPr="007B575C">
              <w:rPr>
                <w:rFonts w:ascii="Arial" w:hAnsi="Arial" w:cs="Arial"/>
                <w:caps w:val="0"/>
                <w:noProof/>
                <w:webHidden/>
                <w:sz w:val="28"/>
                <w:u w:val="none"/>
              </w:rPr>
              <w:fldChar w:fldCharType="end"/>
            </w:r>
          </w:hyperlink>
        </w:p>
        <w:p w14:paraId="2C81BBF1" w14:textId="62F4CD9D"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8" w:history="1">
            <w:r w:rsidR="007B575C" w:rsidRPr="007B575C">
              <w:rPr>
                <w:rStyle w:val="ab"/>
                <w:rFonts w:ascii="Arial" w:hAnsi="Arial" w:cs="Arial"/>
                <w:caps w:val="0"/>
                <w:noProof/>
                <w:sz w:val="28"/>
                <w:u w:val="none"/>
              </w:rPr>
              <w:t>8.</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Список изменений</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_Toc169601718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6</w:t>
            </w:r>
            <w:r w:rsidR="007B575C" w:rsidRPr="007B575C">
              <w:rPr>
                <w:rFonts w:ascii="Arial" w:hAnsi="Arial" w:cs="Arial"/>
                <w:caps w:val="0"/>
                <w:noProof/>
                <w:webHidden/>
                <w:sz w:val="28"/>
                <w:u w:val="none"/>
              </w:rPr>
              <w:fldChar w:fldCharType="end"/>
            </w:r>
          </w:hyperlink>
        </w:p>
        <w:p w14:paraId="0813D349" w14:textId="6936082D" w:rsidR="007B575C" w:rsidRPr="007B575C" w:rsidRDefault="0057754F" w:rsidP="007B575C">
          <w:pPr>
            <w:pStyle w:val="1b"/>
            <w:tabs>
              <w:tab w:val="right" w:leader="dot" w:pos="9627"/>
            </w:tabs>
            <w:spacing w:before="120" w:after="120" w:line="240" w:lineRule="auto"/>
            <w:ind w:left="568" w:hanging="284"/>
            <w:rPr>
              <w:rFonts w:ascii="Arial" w:eastAsiaTheme="minorEastAsia" w:hAnsi="Arial" w:cs="Arial"/>
              <w:b w:val="0"/>
              <w:bCs w:val="0"/>
              <w:caps w:val="0"/>
              <w:noProof/>
              <w:sz w:val="28"/>
              <w:u w:val="none"/>
            </w:rPr>
          </w:pPr>
          <w:hyperlink w:anchor="_Toc169601719" w:history="1">
            <w:r w:rsidR="007B575C" w:rsidRPr="007B575C">
              <w:rPr>
                <w:rStyle w:val="ab"/>
                <w:rFonts w:ascii="Arial" w:hAnsi="Arial" w:cs="Arial"/>
                <w:caps w:val="0"/>
                <w:noProof/>
                <w:sz w:val="28"/>
                <w:u w:val="none"/>
              </w:rPr>
              <w:t>9.</w:t>
            </w:r>
            <w:r w:rsidR="007B575C" w:rsidRPr="007B575C">
              <w:rPr>
                <w:rFonts w:ascii="Arial" w:eastAsiaTheme="minorEastAsia" w:hAnsi="Arial" w:cs="Arial"/>
                <w:b w:val="0"/>
                <w:bCs w:val="0"/>
                <w:caps w:val="0"/>
                <w:noProof/>
                <w:sz w:val="28"/>
                <w:u w:val="none"/>
              </w:rPr>
              <w:tab/>
            </w:r>
            <w:r w:rsidR="007B575C" w:rsidRPr="007B575C">
              <w:rPr>
                <w:rStyle w:val="ab"/>
                <w:rFonts w:ascii="Arial" w:hAnsi="Arial" w:cs="Arial"/>
                <w:caps w:val="0"/>
                <w:noProof/>
                <w:sz w:val="28"/>
                <w:u w:val="none"/>
              </w:rPr>
              <w:t>Приложения</w:t>
            </w:r>
            <w:r w:rsidR="007B575C" w:rsidRPr="007B575C">
              <w:rPr>
                <w:rFonts w:ascii="Arial" w:hAnsi="Arial" w:cs="Arial"/>
                <w:caps w:val="0"/>
                <w:noProof/>
                <w:webHidden/>
                <w:sz w:val="28"/>
                <w:u w:val="none"/>
              </w:rPr>
              <w:tab/>
            </w:r>
            <w:r w:rsidR="007B575C" w:rsidRPr="007B575C">
              <w:rPr>
                <w:rFonts w:ascii="Arial" w:hAnsi="Arial" w:cs="Arial"/>
                <w:caps w:val="0"/>
                <w:noProof/>
                <w:webHidden/>
                <w:sz w:val="28"/>
                <w:u w:val="none"/>
              </w:rPr>
              <w:fldChar w:fldCharType="begin"/>
            </w:r>
            <w:r w:rsidR="007B575C" w:rsidRPr="007B575C">
              <w:rPr>
                <w:rFonts w:ascii="Arial" w:hAnsi="Arial" w:cs="Arial"/>
                <w:caps w:val="0"/>
                <w:noProof/>
                <w:webHidden/>
                <w:sz w:val="28"/>
                <w:u w:val="none"/>
              </w:rPr>
              <w:instrText xml:space="preserve"> PAGEREF _Toc169601719 \h </w:instrText>
            </w:r>
            <w:r w:rsidR="007B575C" w:rsidRPr="007B575C">
              <w:rPr>
                <w:rFonts w:ascii="Arial" w:hAnsi="Arial" w:cs="Arial"/>
                <w:caps w:val="0"/>
                <w:noProof/>
                <w:webHidden/>
                <w:sz w:val="28"/>
                <w:u w:val="none"/>
              </w:rPr>
            </w:r>
            <w:r w:rsidR="007B575C" w:rsidRPr="007B575C">
              <w:rPr>
                <w:rFonts w:ascii="Arial" w:hAnsi="Arial" w:cs="Arial"/>
                <w:caps w:val="0"/>
                <w:noProof/>
                <w:webHidden/>
                <w:sz w:val="28"/>
                <w:u w:val="none"/>
              </w:rPr>
              <w:fldChar w:fldCharType="separate"/>
            </w:r>
            <w:r w:rsidR="00F01E17">
              <w:rPr>
                <w:rFonts w:ascii="Arial" w:hAnsi="Arial" w:cs="Arial"/>
                <w:caps w:val="0"/>
                <w:noProof/>
                <w:webHidden/>
                <w:sz w:val="28"/>
                <w:u w:val="none"/>
              </w:rPr>
              <w:t>7</w:t>
            </w:r>
            <w:r w:rsidR="007B575C" w:rsidRPr="007B575C">
              <w:rPr>
                <w:rFonts w:ascii="Arial" w:hAnsi="Arial" w:cs="Arial"/>
                <w:caps w:val="0"/>
                <w:noProof/>
                <w:webHidden/>
                <w:sz w:val="28"/>
                <w:u w:val="none"/>
              </w:rPr>
              <w:fldChar w:fldCharType="end"/>
            </w:r>
          </w:hyperlink>
        </w:p>
        <w:p w14:paraId="31D960B8" w14:textId="69903B39" w:rsidR="00E64ACC" w:rsidRPr="00B141A0" w:rsidRDefault="00290194" w:rsidP="00B141A0">
          <w:pPr>
            <w:spacing w:before="120" w:after="120"/>
            <w:rPr>
              <w:rFonts w:ascii="Arial" w:hAnsi="Arial" w:cs="Arial"/>
            </w:rPr>
          </w:pPr>
          <w:r w:rsidRPr="00B141A0">
            <w:rPr>
              <w:rFonts w:ascii="Arial" w:hAnsi="Arial" w:cs="Arial"/>
              <w:b/>
              <w:bCs/>
              <w:noProof/>
            </w:rPr>
            <w:fldChar w:fldCharType="end"/>
          </w:r>
        </w:p>
      </w:sdtContent>
    </w:sdt>
    <w:p w14:paraId="0308A232" w14:textId="77777777" w:rsidR="00D1671D" w:rsidRDefault="00D1671D">
      <w:pPr>
        <w:rPr>
          <w:rFonts w:ascii="Arial" w:hAnsi="Arial"/>
          <w:b/>
          <w:kern w:val="28"/>
          <w:sz w:val="28"/>
          <w:szCs w:val="28"/>
        </w:rPr>
      </w:pPr>
      <w:bookmarkStart w:id="3" w:name="_Toc166514787"/>
      <w:bookmarkStart w:id="4" w:name="_Toc135143883"/>
      <w:bookmarkStart w:id="5" w:name="_Toc318294533"/>
      <w:bookmarkStart w:id="6" w:name="_Toc298227330"/>
      <w:bookmarkStart w:id="7" w:name="_Toc298227050"/>
      <w:r>
        <w:br w:type="page"/>
      </w:r>
    </w:p>
    <w:p w14:paraId="54CAA206" w14:textId="77777777" w:rsidR="0056563D" w:rsidRPr="00167C53" w:rsidRDefault="0056563D" w:rsidP="000F29EA">
      <w:pPr>
        <w:pStyle w:val="1IBS"/>
        <w:numPr>
          <w:ilvl w:val="0"/>
          <w:numId w:val="95"/>
        </w:numPr>
        <w:tabs>
          <w:tab w:val="clear" w:pos="880"/>
        </w:tabs>
        <w:spacing w:before="240" w:after="240" w:line="240" w:lineRule="auto"/>
        <w:ind w:left="284" w:hanging="284"/>
        <w:jc w:val="both"/>
        <w:rPr>
          <w:rFonts w:cs="Arial"/>
        </w:rPr>
      </w:pPr>
      <w:bookmarkStart w:id="8" w:name="_Toc169601711"/>
      <w:bookmarkStart w:id="9" w:name="_Hlk169602193"/>
      <w:bookmarkEnd w:id="3"/>
      <w:bookmarkEnd w:id="4"/>
      <w:bookmarkEnd w:id="5"/>
      <w:bookmarkEnd w:id="6"/>
      <w:bookmarkEnd w:id="7"/>
      <w:r w:rsidRPr="00167C53">
        <w:rPr>
          <w:rFonts w:cs="Arial"/>
        </w:rPr>
        <w:lastRenderedPageBreak/>
        <w:t>Цель разработки и область применения</w:t>
      </w:r>
      <w:bookmarkEnd w:id="8"/>
    </w:p>
    <w:bookmarkEnd w:id="9"/>
    <w:p w14:paraId="287CCA7A" w14:textId="1F1519EE" w:rsidR="006E387E" w:rsidRPr="00167C53" w:rsidRDefault="006E387E" w:rsidP="000F29EA">
      <w:pPr>
        <w:pStyle w:val="af4"/>
        <w:numPr>
          <w:ilvl w:val="1"/>
          <w:numId w:val="95"/>
        </w:numPr>
        <w:spacing w:before="120" w:after="120"/>
        <w:ind w:left="709" w:hanging="425"/>
        <w:contextualSpacing w:val="0"/>
        <w:jc w:val="both"/>
        <w:rPr>
          <w:rFonts w:cs="Arial"/>
        </w:rPr>
      </w:pPr>
      <w:r w:rsidRPr="00167C53">
        <w:rPr>
          <w:rFonts w:cs="Arial"/>
        </w:rPr>
        <w:t xml:space="preserve">Настоящее Положение об оказании платных образовательных услуг </w:t>
      </w:r>
      <w:r w:rsidR="00ED116F" w:rsidRPr="00167C53">
        <w:rPr>
          <w:rFonts w:cs="Arial"/>
        </w:rPr>
        <w:t xml:space="preserve">Обществом с ограниченной ответственностью </w:t>
      </w:r>
      <w:r w:rsidRPr="00167C53">
        <w:rPr>
          <w:rFonts w:cs="Arial"/>
        </w:rPr>
        <w:t>«</w:t>
      </w:r>
      <w:r w:rsidR="00C3441E" w:rsidRPr="00167C53">
        <w:rPr>
          <w:rFonts w:cs="Arial"/>
        </w:rPr>
        <w:t xml:space="preserve">Центр Обучения </w:t>
      </w:r>
      <w:proofErr w:type="spellStart"/>
      <w:r w:rsidR="00C3441E" w:rsidRPr="00167C53">
        <w:rPr>
          <w:rFonts w:cs="Arial"/>
        </w:rPr>
        <w:t>Аренадата</w:t>
      </w:r>
      <w:proofErr w:type="spellEnd"/>
      <w:r w:rsidRPr="00167C53">
        <w:rPr>
          <w:rFonts w:cs="Arial"/>
        </w:rPr>
        <w:t xml:space="preserve">» </w:t>
      </w:r>
      <w:r w:rsidR="00ED116F" w:rsidRPr="00167C53">
        <w:rPr>
          <w:rFonts w:cs="Arial"/>
        </w:rPr>
        <w:t xml:space="preserve">(далее – Положение) </w:t>
      </w:r>
      <w:r w:rsidRPr="00167C53">
        <w:rPr>
          <w:rFonts w:cs="Arial"/>
        </w:rPr>
        <w:t>разработано в соответствии со следующими документами:</w:t>
      </w:r>
    </w:p>
    <w:p w14:paraId="56706669" w14:textId="2D55013C" w:rsidR="006E387E" w:rsidRPr="00167C53" w:rsidRDefault="006E387E" w:rsidP="000F29EA">
      <w:pPr>
        <w:pStyle w:val="af4"/>
        <w:numPr>
          <w:ilvl w:val="2"/>
          <w:numId w:val="95"/>
        </w:numPr>
        <w:tabs>
          <w:tab w:val="num" w:pos="851"/>
        </w:tabs>
        <w:spacing w:before="120" w:after="120"/>
        <w:ind w:left="851" w:hanging="567"/>
        <w:contextualSpacing w:val="0"/>
        <w:jc w:val="both"/>
        <w:rPr>
          <w:rFonts w:cs="Arial"/>
        </w:rPr>
      </w:pPr>
      <w:r w:rsidRPr="00167C53">
        <w:rPr>
          <w:rFonts w:cs="Arial"/>
        </w:rPr>
        <w:t>Федеральным законом № 273-ФЗ от 29.12.2012 г. «Об образовании в Российской Федерации» (далее – «Закон об образовании»);</w:t>
      </w:r>
    </w:p>
    <w:p w14:paraId="3115BDE9" w14:textId="2DAFCD5D" w:rsidR="006E387E" w:rsidRPr="00167C53" w:rsidRDefault="006E387E" w:rsidP="000F29EA">
      <w:pPr>
        <w:pStyle w:val="af4"/>
        <w:numPr>
          <w:ilvl w:val="2"/>
          <w:numId w:val="95"/>
        </w:numPr>
        <w:tabs>
          <w:tab w:val="num" w:pos="851"/>
        </w:tabs>
        <w:spacing w:before="120" w:after="120"/>
        <w:ind w:left="851" w:hanging="567"/>
        <w:contextualSpacing w:val="0"/>
        <w:jc w:val="both"/>
        <w:rPr>
          <w:rFonts w:cs="Arial"/>
        </w:rPr>
      </w:pPr>
      <w:r w:rsidRPr="00167C53">
        <w:rPr>
          <w:rFonts w:cs="Arial"/>
        </w:rPr>
        <w:t xml:space="preserve">Постановлением Правительства Российской Федерации от 15 сентября 2020 г. № 1441 «Об утверждении Правил оказания платных образовательных услуг»; </w:t>
      </w:r>
    </w:p>
    <w:p w14:paraId="2A235F79" w14:textId="05365131" w:rsidR="006E387E" w:rsidRPr="00167C53" w:rsidRDefault="001E30A4" w:rsidP="000F29EA">
      <w:pPr>
        <w:pStyle w:val="af4"/>
        <w:numPr>
          <w:ilvl w:val="2"/>
          <w:numId w:val="95"/>
        </w:numPr>
        <w:tabs>
          <w:tab w:val="num" w:pos="851"/>
        </w:tabs>
        <w:spacing w:before="120" w:after="120"/>
        <w:ind w:left="851" w:hanging="567"/>
        <w:contextualSpacing w:val="0"/>
        <w:jc w:val="both"/>
        <w:rPr>
          <w:rFonts w:cs="Arial"/>
        </w:rPr>
      </w:pPr>
      <w:r w:rsidRPr="00167C53">
        <w:rPr>
          <w:rFonts w:cs="Arial"/>
        </w:rPr>
        <w:t>И</w:t>
      </w:r>
      <w:r w:rsidR="006E387E" w:rsidRPr="00167C53">
        <w:rPr>
          <w:rFonts w:cs="Arial"/>
        </w:rPr>
        <w:t>ными нормативными правовыми актами Российской Федерации в сфере образования</w:t>
      </w:r>
      <w:r w:rsidRPr="00167C53">
        <w:rPr>
          <w:rFonts w:cs="Arial"/>
        </w:rPr>
        <w:t>.</w:t>
      </w:r>
    </w:p>
    <w:p w14:paraId="2A1277E8" w14:textId="0E18B206" w:rsidR="006E387E" w:rsidRPr="00167C53" w:rsidRDefault="006E387E" w:rsidP="000F29EA">
      <w:pPr>
        <w:pStyle w:val="af4"/>
        <w:numPr>
          <w:ilvl w:val="1"/>
          <w:numId w:val="95"/>
        </w:numPr>
        <w:spacing w:before="120" w:after="120"/>
        <w:ind w:left="709" w:hanging="425"/>
        <w:contextualSpacing w:val="0"/>
        <w:jc w:val="both"/>
        <w:rPr>
          <w:rFonts w:cs="Arial"/>
        </w:rPr>
      </w:pPr>
      <w:r w:rsidRPr="00167C53">
        <w:rPr>
          <w:rFonts w:cs="Arial"/>
        </w:rPr>
        <w:t xml:space="preserve">Положение является локальным нормативным актом </w:t>
      </w:r>
      <w:r w:rsidR="00514111" w:rsidRPr="00167C53">
        <w:rPr>
          <w:rFonts w:cs="Arial"/>
        </w:rPr>
        <w:t xml:space="preserve">Общества с ограниченной ответственностью </w:t>
      </w:r>
      <w:r w:rsidRPr="00167C53">
        <w:rPr>
          <w:rFonts w:cs="Arial"/>
        </w:rPr>
        <w:t>«</w:t>
      </w:r>
      <w:r w:rsidR="00C3441E" w:rsidRPr="00167C53">
        <w:rPr>
          <w:rFonts w:cs="Arial"/>
        </w:rPr>
        <w:t xml:space="preserve">Центр Обучения </w:t>
      </w:r>
      <w:proofErr w:type="spellStart"/>
      <w:r w:rsidR="00C3441E" w:rsidRPr="00167C53">
        <w:rPr>
          <w:rFonts w:cs="Arial"/>
        </w:rPr>
        <w:t>Аренадата</w:t>
      </w:r>
      <w:proofErr w:type="spellEnd"/>
      <w:r w:rsidRPr="00167C53">
        <w:rPr>
          <w:rFonts w:cs="Arial"/>
        </w:rPr>
        <w:t xml:space="preserve">», регламентирующим порядок оказания платных образовательных услуг. </w:t>
      </w:r>
    </w:p>
    <w:p w14:paraId="51E949B2" w14:textId="753AB3FA" w:rsidR="0010139D" w:rsidRPr="00167C53" w:rsidRDefault="006E387E" w:rsidP="000F29EA">
      <w:pPr>
        <w:pStyle w:val="af4"/>
        <w:numPr>
          <w:ilvl w:val="1"/>
          <w:numId w:val="95"/>
        </w:numPr>
        <w:spacing w:before="120" w:after="120"/>
        <w:ind w:left="709" w:hanging="425"/>
        <w:contextualSpacing w:val="0"/>
        <w:jc w:val="both"/>
        <w:rPr>
          <w:rFonts w:cs="Arial"/>
        </w:rPr>
      </w:pPr>
      <w:r w:rsidRPr="00167C53">
        <w:rPr>
          <w:rFonts w:cs="Arial"/>
        </w:rPr>
        <w:t xml:space="preserve">Положение, изменения и дополнения к нему публикуются на официальном сайте </w:t>
      </w:r>
      <w:r w:rsidR="00514111" w:rsidRPr="00167C53">
        <w:rPr>
          <w:rFonts w:cs="Arial"/>
        </w:rPr>
        <w:t>Обществ</w:t>
      </w:r>
      <w:r w:rsidR="001D755C" w:rsidRPr="00167C53">
        <w:rPr>
          <w:rFonts w:cs="Arial"/>
        </w:rPr>
        <w:t>а</w:t>
      </w:r>
      <w:r w:rsidR="00514111" w:rsidRPr="00167C53">
        <w:rPr>
          <w:rFonts w:cs="Arial"/>
        </w:rPr>
        <w:t xml:space="preserve"> с ограниченной ответственностью </w:t>
      </w:r>
      <w:r w:rsidRPr="00167C53">
        <w:rPr>
          <w:rFonts w:cs="Arial"/>
        </w:rPr>
        <w:t>«</w:t>
      </w:r>
      <w:r w:rsidR="00C3441E" w:rsidRPr="00167C53">
        <w:rPr>
          <w:rFonts w:cs="Arial"/>
        </w:rPr>
        <w:t xml:space="preserve">Центр Обучения </w:t>
      </w:r>
      <w:proofErr w:type="spellStart"/>
      <w:r w:rsidR="00C3441E" w:rsidRPr="00167C53">
        <w:rPr>
          <w:rFonts w:cs="Arial"/>
        </w:rPr>
        <w:t>Аренадата</w:t>
      </w:r>
      <w:proofErr w:type="spellEnd"/>
      <w:r w:rsidRPr="00167C53">
        <w:rPr>
          <w:rFonts w:cs="Arial"/>
        </w:rPr>
        <w:t>».</w:t>
      </w:r>
    </w:p>
    <w:p w14:paraId="6EB48A0D" w14:textId="74AF17E5" w:rsidR="0056563D" w:rsidRPr="00167C53" w:rsidRDefault="0056563D" w:rsidP="000F29EA">
      <w:pPr>
        <w:pStyle w:val="1IBS"/>
        <w:numPr>
          <w:ilvl w:val="0"/>
          <w:numId w:val="95"/>
        </w:numPr>
        <w:tabs>
          <w:tab w:val="clear" w:pos="880"/>
        </w:tabs>
        <w:spacing w:before="240" w:after="240" w:line="240" w:lineRule="auto"/>
        <w:ind w:left="284" w:hanging="284"/>
        <w:jc w:val="both"/>
        <w:rPr>
          <w:rFonts w:cs="Arial"/>
        </w:rPr>
      </w:pPr>
      <w:bookmarkStart w:id="10" w:name="_Toc169601712"/>
      <w:bookmarkStart w:id="11" w:name="_Hlk169602286"/>
      <w:r w:rsidRPr="00167C53">
        <w:rPr>
          <w:rFonts w:cs="Arial"/>
        </w:rPr>
        <w:t>Список сокращений и понятий</w:t>
      </w:r>
      <w:bookmarkEnd w:id="10"/>
    </w:p>
    <w:p w14:paraId="7C34B0EC" w14:textId="3F2717BA" w:rsidR="0056563D" w:rsidRPr="00167C53" w:rsidRDefault="0056563D" w:rsidP="000F29EA">
      <w:pPr>
        <w:pStyle w:val="Default"/>
        <w:spacing w:before="120" w:after="120"/>
        <w:ind w:left="284"/>
        <w:jc w:val="both"/>
        <w:rPr>
          <w:sz w:val="20"/>
          <w:szCs w:val="20"/>
        </w:rPr>
      </w:pPr>
      <w:r w:rsidRPr="00167C53">
        <w:rPr>
          <w:sz w:val="20"/>
          <w:szCs w:val="20"/>
        </w:rPr>
        <w:t>В настоящем документе используются следующие сокращения и понятия.</w:t>
      </w:r>
    </w:p>
    <w:p w14:paraId="766F06E0" w14:textId="77777777" w:rsidR="00706F9C" w:rsidRPr="00167C53" w:rsidRDefault="00706F9C" w:rsidP="000F29EA">
      <w:pPr>
        <w:pStyle w:val="af4"/>
        <w:numPr>
          <w:ilvl w:val="1"/>
          <w:numId w:val="95"/>
        </w:numPr>
        <w:spacing w:before="120" w:after="120"/>
        <w:ind w:left="709" w:hanging="425"/>
        <w:contextualSpacing w:val="0"/>
        <w:jc w:val="both"/>
        <w:rPr>
          <w:rFonts w:cs="Arial"/>
        </w:rPr>
      </w:pPr>
      <w:bookmarkStart w:id="12" w:name="_Hlk169603024"/>
      <w:bookmarkStart w:id="13" w:name="_Hlk169603538"/>
      <w:bookmarkEnd w:id="11"/>
      <w:r w:rsidRPr="00167C53">
        <w:rPr>
          <w:rFonts w:cs="Arial"/>
          <w:b/>
        </w:rPr>
        <w:t>Договор об образовании</w:t>
      </w:r>
      <w:r w:rsidRPr="00167C53">
        <w:rPr>
          <w:rFonts w:cs="Arial"/>
        </w:rPr>
        <w:t xml:space="preserve"> – договор об оказании платных образовательных услуг по дополнительной общеобразовательной общеразвивающей программе, заключенный между Организацией, Заказчиком и Обучающимся.</w:t>
      </w:r>
    </w:p>
    <w:bookmarkEnd w:id="12"/>
    <w:p w14:paraId="1C67C101" w14:textId="77777777"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Заказчик</w:t>
      </w:r>
      <w:r w:rsidRPr="00167C53">
        <w:rPr>
          <w:rFonts w:cs="Arial"/>
        </w:rPr>
        <w:t xml:space="preserve"> – юридическое лицо или индивидуальный предприниматель, заключающее с Организацией Договор об образовании в отношении Обучающихся и направляющее Обучающихся на обучение в Организацию, а также осуществляющее оплату услуг.</w:t>
      </w:r>
    </w:p>
    <w:bookmarkEnd w:id="13"/>
    <w:p w14:paraId="25A67039" w14:textId="10757734"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Занятие</w:t>
      </w:r>
      <w:r w:rsidRPr="00167C53">
        <w:rPr>
          <w:rFonts w:cs="Arial"/>
        </w:rPr>
        <w:t xml:space="preserve"> – лекция или семинар с прилагаемыми дополнительными материалами и лабораторными работами, проводимые с использованием дистанционных технологий в формате вебинаров на Онлайн-платформе, транслируемые в режиме реального времени (онлайн).</w:t>
      </w:r>
    </w:p>
    <w:p w14:paraId="547D3485" w14:textId="77777777"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Недостаток платных образовательных услуг</w:t>
      </w:r>
      <w:r w:rsidRPr="00167C53">
        <w:rPr>
          <w:rFonts w:cs="Arial"/>
        </w:rPr>
        <w:t xml:space="preserve"> – несоответствие платных образовательных услуг одному из критериев:</w:t>
      </w:r>
    </w:p>
    <w:p w14:paraId="6254C747" w14:textId="77777777" w:rsidR="00706F9C" w:rsidRPr="00167C53" w:rsidRDefault="00706F9C" w:rsidP="000F29EA">
      <w:pPr>
        <w:pStyle w:val="af4"/>
        <w:numPr>
          <w:ilvl w:val="0"/>
          <w:numId w:val="96"/>
        </w:numPr>
        <w:spacing w:before="60" w:after="60"/>
        <w:ind w:left="851" w:hanging="284"/>
        <w:contextualSpacing w:val="0"/>
        <w:jc w:val="both"/>
        <w:rPr>
          <w:rFonts w:cs="Arial"/>
        </w:rPr>
      </w:pPr>
      <w:r w:rsidRPr="00167C53">
        <w:rPr>
          <w:rFonts w:cs="Arial"/>
        </w:rPr>
        <w:t>Обязательным требованиям, предусмотренным законом;</w:t>
      </w:r>
    </w:p>
    <w:p w14:paraId="45E74635" w14:textId="715F5D10" w:rsidR="00706F9C" w:rsidRPr="00167C53" w:rsidRDefault="00706F9C" w:rsidP="000F29EA">
      <w:pPr>
        <w:pStyle w:val="af4"/>
        <w:numPr>
          <w:ilvl w:val="0"/>
          <w:numId w:val="96"/>
        </w:numPr>
        <w:spacing w:before="60" w:after="60"/>
        <w:ind w:left="851" w:hanging="284"/>
        <w:contextualSpacing w:val="0"/>
        <w:jc w:val="both"/>
        <w:rPr>
          <w:rFonts w:cs="Arial"/>
        </w:rPr>
      </w:pPr>
      <w:r w:rsidRPr="00167C53">
        <w:rPr>
          <w:rFonts w:cs="Arial"/>
        </w:rPr>
        <w:t>Условиям договора об образовании.</w:t>
      </w:r>
    </w:p>
    <w:p w14:paraId="5363FFFB" w14:textId="77777777"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Обучающийся</w:t>
      </w:r>
      <w:r w:rsidRPr="00167C53">
        <w:rPr>
          <w:rFonts w:cs="Arial"/>
        </w:rPr>
        <w:t xml:space="preserve"> – физическое лицо, осваивающее Программу.</w:t>
      </w:r>
    </w:p>
    <w:p w14:paraId="4DF04A11" w14:textId="18BD41D9"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Онлайн-платформа</w:t>
      </w:r>
      <w:r w:rsidRPr="00167C53">
        <w:rPr>
          <w:rFonts w:cs="Arial"/>
        </w:rPr>
        <w:t xml:space="preserve"> – программное обеспечение для проведения Занятий, взаимодействия Организации с Обучающимся, </w:t>
      </w:r>
      <w:r w:rsidR="00067BAC" w:rsidRPr="00167C53">
        <w:rPr>
          <w:rFonts w:cs="Arial"/>
        </w:rPr>
        <w:t>доступ к которому осуществляется через сайт специализированный сайт, указанный в Договоре об образовании.</w:t>
      </w:r>
      <w:r w:rsidR="00067BAC" w:rsidRPr="00167C53" w:rsidDel="00067BAC">
        <w:rPr>
          <w:rFonts w:cs="Arial"/>
        </w:rPr>
        <w:t xml:space="preserve"> </w:t>
      </w:r>
    </w:p>
    <w:p w14:paraId="3E601800" w14:textId="77777777"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Организация</w:t>
      </w:r>
      <w:r w:rsidRPr="00167C53">
        <w:rPr>
          <w:rFonts w:cs="Arial"/>
        </w:rPr>
        <w:t xml:space="preserve"> – Общество с ограниченной ответственностью «Центр Обучения </w:t>
      </w:r>
      <w:proofErr w:type="spellStart"/>
      <w:r w:rsidRPr="00167C53">
        <w:rPr>
          <w:rFonts w:cs="Arial"/>
        </w:rPr>
        <w:t>Аренадата</w:t>
      </w:r>
      <w:proofErr w:type="spellEnd"/>
      <w:r w:rsidRPr="00167C53">
        <w:rPr>
          <w:rFonts w:cs="Arial"/>
        </w:rPr>
        <w:t xml:space="preserve">» (ООО «ЦОА»), осуществляющее образовательную деятельность на основании лицензии № Л035-01298-77/00634958, выданной Департаментом образования и науки города Москвы 30.12.2022г. </w:t>
      </w:r>
    </w:p>
    <w:p w14:paraId="07858D59" w14:textId="77777777" w:rsidR="00706F9C" w:rsidRPr="00167C53" w:rsidRDefault="00706F9C" w:rsidP="000F29EA">
      <w:pPr>
        <w:pStyle w:val="af4"/>
        <w:numPr>
          <w:ilvl w:val="1"/>
          <w:numId w:val="95"/>
        </w:numPr>
        <w:spacing w:before="120" w:after="120"/>
        <w:ind w:left="709" w:hanging="425"/>
        <w:contextualSpacing w:val="0"/>
        <w:jc w:val="both"/>
        <w:rPr>
          <w:rFonts w:cs="Arial"/>
        </w:rPr>
      </w:pPr>
      <w:r w:rsidRPr="00167C53">
        <w:rPr>
          <w:rFonts w:cs="Arial"/>
          <w:b/>
        </w:rPr>
        <w:t>Программа</w:t>
      </w:r>
      <w:r w:rsidRPr="00167C53">
        <w:rPr>
          <w:rFonts w:cs="Arial"/>
        </w:rPr>
        <w:t xml:space="preserve"> – дополнительная общеобразовательная общеразвивающая программа, утвержденная в Организации.</w:t>
      </w:r>
    </w:p>
    <w:p w14:paraId="0447F83F" w14:textId="3BDCF829" w:rsidR="00706F9C" w:rsidRPr="00167C53" w:rsidRDefault="00706F9C" w:rsidP="000F29EA">
      <w:pPr>
        <w:pStyle w:val="af4"/>
        <w:numPr>
          <w:ilvl w:val="1"/>
          <w:numId w:val="95"/>
        </w:numPr>
        <w:spacing w:before="120" w:after="120"/>
        <w:ind w:left="567" w:hanging="283"/>
        <w:jc w:val="both"/>
        <w:rPr>
          <w:rFonts w:cs="Arial"/>
        </w:rPr>
      </w:pPr>
      <w:r w:rsidRPr="00167C53">
        <w:rPr>
          <w:rFonts w:cs="Arial"/>
          <w:b/>
        </w:rPr>
        <w:t>Сайт</w:t>
      </w:r>
      <w:r w:rsidRPr="00167C53">
        <w:rPr>
          <w:rFonts w:cs="Arial"/>
        </w:rPr>
        <w:t xml:space="preserve"> – сайт Организации, доступный по адресу: </w:t>
      </w:r>
      <w:hyperlink r:id="rId8" w:tgtFrame="_blank" w:history="1">
        <w:r w:rsidR="002922AB" w:rsidRPr="00167C53">
          <w:rPr>
            <w:rStyle w:val="ab"/>
            <w:rFonts w:cs="Arial"/>
            <w:color w:val="386FE5"/>
          </w:rPr>
          <w:t>https://courses.arenadata.tech</w:t>
        </w:r>
      </w:hyperlink>
    </w:p>
    <w:p w14:paraId="43EFEF78" w14:textId="77777777" w:rsidR="00167C53" w:rsidRDefault="00167C53" w:rsidP="000F29EA">
      <w:pPr>
        <w:jc w:val="both"/>
        <w:rPr>
          <w:rFonts w:ascii="Arial" w:hAnsi="Arial" w:cs="Arial"/>
          <w:b/>
          <w:kern w:val="28"/>
          <w:sz w:val="28"/>
          <w:szCs w:val="28"/>
        </w:rPr>
      </w:pPr>
      <w:bookmarkStart w:id="14" w:name="_Toc137113221"/>
      <w:bookmarkStart w:id="15" w:name="_Toc137113222"/>
      <w:bookmarkStart w:id="16" w:name="_Toc137113223"/>
      <w:bookmarkEnd w:id="14"/>
      <w:bookmarkEnd w:id="15"/>
      <w:bookmarkEnd w:id="16"/>
      <w:r>
        <w:rPr>
          <w:rFonts w:cs="Arial"/>
        </w:rPr>
        <w:br w:type="page"/>
      </w:r>
    </w:p>
    <w:p w14:paraId="05291E28" w14:textId="2F53FBCF" w:rsidR="00E64ACC" w:rsidRPr="00B141A0" w:rsidRDefault="00E84E3A" w:rsidP="000F29EA">
      <w:pPr>
        <w:pStyle w:val="1IBS"/>
        <w:numPr>
          <w:ilvl w:val="0"/>
          <w:numId w:val="95"/>
        </w:numPr>
        <w:tabs>
          <w:tab w:val="clear" w:pos="880"/>
        </w:tabs>
        <w:spacing w:before="240" w:after="240" w:line="240" w:lineRule="auto"/>
        <w:ind w:left="284" w:hanging="284"/>
        <w:jc w:val="both"/>
        <w:rPr>
          <w:rFonts w:cs="Arial"/>
        </w:rPr>
      </w:pPr>
      <w:bookmarkStart w:id="17" w:name="_Toc169601713"/>
      <w:r w:rsidRPr="00B141A0">
        <w:rPr>
          <w:rFonts w:cs="Arial"/>
        </w:rPr>
        <w:lastRenderedPageBreak/>
        <w:t>Порядок оказания платных образовательных услуг</w:t>
      </w:r>
      <w:bookmarkEnd w:id="17"/>
    </w:p>
    <w:p w14:paraId="742B1412" w14:textId="7968DBE3" w:rsidR="00181253" w:rsidRPr="00167C53" w:rsidRDefault="00181253" w:rsidP="000F29EA">
      <w:pPr>
        <w:pStyle w:val="af4"/>
        <w:numPr>
          <w:ilvl w:val="1"/>
          <w:numId w:val="95"/>
        </w:numPr>
        <w:spacing w:before="120" w:after="120"/>
        <w:ind w:left="709" w:hanging="425"/>
        <w:contextualSpacing w:val="0"/>
        <w:jc w:val="both"/>
        <w:rPr>
          <w:rFonts w:cs="Arial"/>
        </w:rPr>
      </w:pPr>
      <w:r w:rsidRPr="00167C53">
        <w:rPr>
          <w:rFonts w:cs="Arial"/>
        </w:rPr>
        <w:t xml:space="preserve">Доступ к Занятию предоставляется путем направления на электронную почту Обучающегося ссылки для доступа к Онлайн-платформе. </w:t>
      </w:r>
    </w:p>
    <w:p w14:paraId="33ADEE5A" w14:textId="77777777" w:rsidR="00181253" w:rsidRPr="00167C53" w:rsidRDefault="00181253" w:rsidP="000F29EA">
      <w:pPr>
        <w:spacing w:before="120" w:after="120"/>
        <w:ind w:left="284"/>
        <w:jc w:val="both"/>
        <w:rPr>
          <w:rFonts w:ascii="Arial" w:hAnsi="Arial" w:cs="Arial"/>
          <w:sz w:val="20"/>
        </w:rPr>
      </w:pPr>
      <w:r w:rsidRPr="00167C53">
        <w:rPr>
          <w:rFonts w:ascii="Arial" w:hAnsi="Arial" w:cs="Arial"/>
          <w:sz w:val="20"/>
        </w:rPr>
        <w:t>Для доступа к Занятию Обучающийся подключается к нему в дату и время его проведения. Обучающийся участвует в Занятии интерактивно, в том числе с возможностью задавать вопросы преподавателю/эксперту в режиме реального времени при помощи личного микрофона (если он имеется у Обучающегося) или посредством чата.</w:t>
      </w:r>
    </w:p>
    <w:p w14:paraId="678C1A2B" w14:textId="615D355E" w:rsidR="00181253" w:rsidRPr="00167C53" w:rsidRDefault="00181253" w:rsidP="000F29EA">
      <w:pPr>
        <w:pStyle w:val="af4"/>
        <w:numPr>
          <w:ilvl w:val="1"/>
          <w:numId w:val="95"/>
        </w:numPr>
        <w:spacing w:before="120" w:after="120"/>
        <w:ind w:left="709" w:hanging="425"/>
        <w:contextualSpacing w:val="0"/>
        <w:jc w:val="both"/>
        <w:rPr>
          <w:rFonts w:cs="Arial"/>
        </w:rPr>
      </w:pPr>
      <w:r w:rsidRPr="00167C53">
        <w:rPr>
          <w:rFonts w:cs="Arial"/>
        </w:rPr>
        <w:t xml:space="preserve">Организация обеспечивает оказание платных образовательных услуг в полном объеме в соответствии с условиями Договора об образовании и Программы. </w:t>
      </w:r>
    </w:p>
    <w:p w14:paraId="04D4D07F" w14:textId="7C67F373" w:rsidR="00181253" w:rsidRPr="00167C53" w:rsidRDefault="00181253" w:rsidP="000F29EA">
      <w:pPr>
        <w:pStyle w:val="af4"/>
        <w:numPr>
          <w:ilvl w:val="1"/>
          <w:numId w:val="95"/>
        </w:numPr>
        <w:spacing w:before="120" w:after="120"/>
        <w:ind w:left="709" w:hanging="425"/>
        <w:contextualSpacing w:val="0"/>
        <w:jc w:val="both"/>
        <w:rPr>
          <w:rFonts w:cs="Arial"/>
        </w:rPr>
      </w:pPr>
      <w:r w:rsidRPr="00167C53">
        <w:rPr>
          <w:rFonts w:cs="Arial"/>
        </w:rPr>
        <w:t>Стоимость платных образовательных услуг устанавливается в соответствии с действующим законодательством Российской Федерации.</w:t>
      </w:r>
    </w:p>
    <w:p w14:paraId="734F48B0" w14:textId="7A70FDCA" w:rsidR="00181253" w:rsidRPr="00167C53" w:rsidRDefault="00181253" w:rsidP="000F29EA">
      <w:pPr>
        <w:pStyle w:val="af4"/>
        <w:numPr>
          <w:ilvl w:val="1"/>
          <w:numId w:val="95"/>
        </w:numPr>
        <w:spacing w:before="120" w:after="120"/>
        <w:ind w:left="709" w:hanging="425"/>
        <w:contextualSpacing w:val="0"/>
        <w:jc w:val="both"/>
        <w:rPr>
          <w:rFonts w:cs="Arial"/>
        </w:rPr>
      </w:pPr>
      <w:r w:rsidRPr="00167C53">
        <w:rPr>
          <w:rFonts w:cs="Arial"/>
        </w:rPr>
        <w:t>Увеличение стоимости образовательных услуг после заключения Договора об образовании не допускается.</w:t>
      </w:r>
    </w:p>
    <w:p w14:paraId="43A47CC0" w14:textId="6F74FD20" w:rsidR="00181253" w:rsidRPr="00167C53" w:rsidRDefault="00181253" w:rsidP="000F29EA">
      <w:pPr>
        <w:pStyle w:val="af4"/>
        <w:numPr>
          <w:ilvl w:val="1"/>
          <w:numId w:val="95"/>
        </w:numPr>
        <w:spacing w:before="120" w:after="120"/>
        <w:ind w:left="709" w:hanging="425"/>
        <w:contextualSpacing w:val="0"/>
        <w:jc w:val="both"/>
        <w:rPr>
          <w:rFonts w:cs="Arial"/>
        </w:rPr>
      </w:pPr>
      <w:r w:rsidRPr="00167C53">
        <w:rPr>
          <w:rFonts w:cs="Arial"/>
        </w:rPr>
        <w:t>Договор об образовании содержит все сведения, установленные действующим законодательством и подзаконными актами.</w:t>
      </w:r>
    </w:p>
    <w:p w14:paraId="75F33FE5" w14:textId="02F08421" w:rsidR="00E64ACC" w:rsidRPr="00B141A0" w:rsidRDefault="001E25C9" w:rsidP="000F29EA">
      <w:pPr>
        <w:pStyle w:val="1IBS"/>
        <w:numPr>
          <w:ilvl w:val="0"/>
          <w:numId w:val="95"/>
        </w:numPr>
        <w:tabs>
          <w:tab w:val="clear" w:pos="880"/>
        </w:tabs>
        <w:spacing w:before="240" w:after="240" w:line="240" w:lineRule="auto"/>
        <w:ind w:left="284" w:hanging="284"/>
        <w:jc w:val="both"/>
        <w:rPr>
          <w:rFonts w:cs="Arial"/>
        </w:rPr>
      </w:pPr>
      <w:bookmarkStart w:id="18" w:name="_Toc169601714"/>
      <w:r w:rsidRPr="00B141A0">
        <w:rPr>
          <w:rFonts w:cs="Arial"/>
        </w:rPr>
        <w:t>Информация о платных образовательных услугах, порядок заключения Договора об образовании</w:t>
      </w:r>
      <w:bookmarkEnd w:id="18"/>
    </w:p>
    <w:p w14:paraId="74D60543" w14:textId="29B2724C" w:rsidR="00D95B0B" w:rsidRPr="00167C53" w:rsidRDefault="00D95B0B" w:rsidP="000F29EA">
      <w:pPr>
        <w:pStyle w:val="af4"/>
        <w:numPr>
          <w:ilvl w:val="1"/>
          <w:numId w:val="95"/>
        </w:numPr>
        <w:spacing w:before="120" w:after="120"/>
        <w:ind w:left="709" w:hanging="425"/>
        <w:contextualSpacing w:val="0"/>
        <w:jc w:val="both"/>
        <w:rPr>
          <w:rFonts w:cs="Arial"/>
        </w:rPr>
      </w:pPr>
      <w:r w:rsidRPr="00167C53">
        <w:rPr>
          <w:rFonts w:cs="Arial"/>
        </w:rPr>
        <w:t xml:space="preserve">Договор об образовании заключается в простой письменной форме путем подписания Договора по форме Приложения № 1 к настоящему Положению. </w:t>
      </w:r>
    </w:p>
    <w:p w14:paraId="5194C729" w14:textId="1ED87CCC" w:rsidR="00D95B0B" w:rsidRPr="00167C53" w:rsidRDefault="00D95B0B" w:rsidP="000F29EA">
      <w:pPr>
        <w:pStyle w:val="af4"/>
        <w:numPr>
          <w:ilvl w:val="1"/>
          <w:numId w:val="95"/>
        </w:numPr>
        <w:spacing w:before="120" w:after="120"/>
        <w:ind w:left="709" w:hanging="425"/>
        <w:contextualSpacing w:val="0"/>
        <w:jc w:val="both"/>
        <w:rPr>
          <w:rFonts w:cs="Arial"/>
        </w:rPr>
      </w:pPr>
      <w:bookmarkStart w:id="19" w:name="_Ref152328899"/>
      <w:r w:rsidRPr="00167C53">
        <w:rPr>
          <w:rFonts w:cs="Arial"/>
        </w:rPr>
        <w:t>Организация обязана до заключения Договора об образовании и в период его действия предоставлять Заказчику достоверную информацию о себе и об оказываемых платных образовательных услугах.</w:t>
      </w:r>
      <w:bookmarkEnd w:id="19"/>
      <w:r w:rsidRPr="00167C53">
        <w:rPr>
          <w:rFonts w:cs="Arial"/>
        </w:rPr>
        <w:t xml:space="preserve"> </w:t>
      </w:r>
    </w:p>
    <w:p w14:paraId="012EED85" w14:textId="126C33D9" w:rsidR="00D95B0B" w:rsidRPr="00167C53" w:rsidRDefault="00D95B0B" w:rsidP="000F29EA">
      <w:pPr>
        <w:pStyle w:val="af4"/>
        <w:numPr>
          <w:ilvl w:val="1"/>
          <w:numId w:val="95"/>
        </w:numPr>
        <w:spacing w:before="120" w:after="120"/>
        <w:ind w:left="709" w:hanging="425"/>
        <w:contextualSpacing w:val="0"/>
        <w:jc w:val="both"/>
        <w:rPr>
          <w:rFonts w:cs="Arial"/>
        </w:rPr>
      </w:pPr>
      <w:r w:rsidRPr="00167C53">
        <w:rPr>
          <w:rFonts w:cs="Arial"/>
        </w:rPr>
        <w:t>Информация, предусмотренная п.</w:t>
      </w:r>
      <w:r w:rsidR="00ED116F" w:rsidRPr="00167C53">
        <w:rPr>
          <w:rFonts w:cs="Arial"/>
        </w:rPr>
        <w:fldChar w:fldCharType="begin"/>
      </w:r>
      <w:r w:rsidR="00ED116F" w:rsidRPr="00167C53">
        <w:rPr>
          <w:rFonts w:cs="Arial"/>
        </w:rPr>
        <w:instrText xml:space="preserve"> REF _Ref152328899 \r \h </w:instrText>
      </w:r>
      <w:r w:rsidR="00B141A0" w:rsidRPr="00167C53">
        <w:rPr>
          <w:rFonts w:cs="Arial"/>
        </w:rPr>
        <w:instrText xml:space="preserve"> \* MERGEFORMAT </w:instrText>
      </w:r>
      <w:r w:rsidR="00ED116F" w:rsidRPr="00167C53">
        <w:rPr>
          <w:rFonts w:cs="Arial"/>
        </w:rPr>
      </w:r>
      <w:r w:rsidR="00ED116F" w:rsidRPr="00167C53">
        <w:rPr>
          <w:rFonts w:cs="Arial"/>
        </w:rPr>
        <w:fldChar w:fldCharType="separate"/>
      </w:r>
      <w:r w:rsidR="00ED116F" w:rsidRPr="00167C53">
        <w:rPr>
          <w:rFonts w:cs="Arial"/>
        </w:rPr>
        <w:t>4.2</w:t>
      </w:r>
      <w:r w:rsidR="00ED116F" w:rsidRPr="00167C53">
        <w:rPr>
          <w:rFonts w:cs="Arial"/>
        </w:rPr>
        <w:fldChar w:fldCharType="end"/>
      </w:r>
      <w:r w:rsidRPr="00167C53">
        <w:rPr>
          <w:rFonts w:cs="Arial"/>
        </w:rPr>
        <w:t xml:space="preserve"> Положения, предоставляется Организацией на Сайте. </w:t>
      </w:r>
    </w:p>
    <w:p w14:paraId="79BA6E41" w14:textId="05C3B55C" w:rsidR="009267DE" w:rsidRPr="00B141A0" w:rsidRDefault="00CE7975" w:rsidP="000F29EA">
      <w:pPr>
        <w:pStyle w:val="1IBS"/>
        <w:numPr>
          <w:ilvl w:val="0"/>
          <w:numId w:val="95"/>
        </w:numPr>
        <w:tabs>
          <w:tab w:val="clear" w:pos="880"/>
        </w:tabs>
        <w:spacing w:before="240" w:after="240" w:line="240" w:lineRule="auto"/>
        <w:ind w:left="284" w:hanging="284"/>
        <w:jc w:val="both"/>
        <w:rPr>
          <w:rFonts w:cs="Arial"/>
        </w:rPr>
      </w:pPr>
      <w:bookmarkStart w:id="20" w:name="_Toc169601715"/>
      <w:bookmarkStart w:id="21" w:name="_Toc224437654"/>
      <w:r w:rsidRPr="00B141A0">
        <w:rPr>
          <w:rFonts w:cs="Arial"/>
        </w:rPr>
        <w:t>Порядок организации оказания платных образовательных услуг</w:t>
      </w:r>
      <w:bookmarkEnd w:id="20"/>
    </w:p>
    <w:bookmarkEnd w:id="21"/>
    <w:p w14:paraId="4F3E4421" w14:textId="23A9F85D" w:rsidR="00115C9C" w:rsidRPr="00167C53" w:rsidRDefault="00115C9C" w:rsidP="000F29EA">
      <w:pPr>
        <w:pStyle w:val="af4"/>
        <w:numPr>
          <w:ilvl w:val="1"/>
          <w:numId w:val="95"/>
        </w:numPr>
        <w:spacing w:before="120" w:after="120"/>
        <w:ind w:left="709" w:hanging="425"/>
        <w:contextualSpacing w:val="0"/>
        <w:jc w:val="both"/>
        <w:rPr>
          <w:rFonts w:cs="Arial"/>
        </w:rPr>
      </w:pPr>
      <w:r w:rsidRPr="00167C53">
        <w:rPr>
          <w:rFonts w:cs="Arial"/>
        </w:rPr>
        <w:t>Лица, желающие получить платные образовательные услуги в Организации, связываются с представителем Организации.</w:t>
      </w:r>
    </w:p>
    <w:p w14:paraId="60232CE4" w14:textId="1BCDF80F" w:rsidR="00E157E9" w:rsidRPr="00B141A0" w:rsidRDefault="00ED2E2E" w:rsidP="000F29EA">
      <w:pPr>
        <w:pStyle w:val="1IBS"/>
        <w:numPr>
          <w:ilvl w:val="0"/>
          <w:numId w:val="95"/>
        </w:numPr>
        <w:tabs>
          <w:tab w:val="clear" w:pos="880"/>
        </w:tabs>
        <w:spacing w:before="240" w:after="240" w:line="240" w:lineRule="auto"/>
        <w:ind w:left="284" w:hanging="284"/>
        <w:jc w:val="both"/>
        <w:rPr>
          <w:rFonts w:cs="Arial"/>
        </w:rPr>
      </w:pPr>
      <w:bookmarkStart w:id="22" w:name="_Toc169601716"/>
      <w:r w:rsidRPr="00B141A0">
        <w:rPr>
          <w:rFonts w:cs="Arial"/>
        </w:rPr>
        <w:t>Ответственность Организации и Заказчика</w:t>
      </w:r>
      <w:bookmarkEnd w:id="22"/>
    </w:p>
    <w:p w14:paraId="391AAA7D" w14:textId="55DB43AE" w:rsidR="00A33033" w:rsidRPr="00167C53" w:rsidRDefault="00A33033" w:rsidP="000F29EA">
      <w:pPr>
        <w:pStyle w:val="af4"/>
        <w:numPr>
          <w:ilvl w:val="1"/>
          <w:numId w:val="95"/>
        </w:numPr>
        <w:spacing w:before="120" w:after="120"/>
        <w:ind w:left="709" w:hanging="425"/>
        <w:contextualSpacing w:val="0"/>
        <w:jc w:val="both"/>
        <w:rPr>
          <w:rFonts w:cs="Arial"/>
        </w:rPr>
      </w:pPr>
      <w:r w:rsidRPr="00167C53">
        <w:rPr>
          <w:rFonts w:cs="Arial"/>
        </w:rPr>
        <w:t>За неисполнение или ненадлежащее исполнение обязательств по Договору об образовании Организация и Заказчик несут ответственность, предусмотренную Договором об образовании и законодательством Российской Федерации.</w:t>
      </w:r>
    </w:p>
    <w:p w14:paraId="4F0B52C1" w14:textId="1A348E05" w:rsidR="00A33033" w:rsidRPr="00167C53" w:rsidRDefault="00A33033" w:rsidP="000F29EA">
      <w:pPr>
        <w:pStyle w:val="af4"/>
        <w:numPr>
          <w:ilvl w:val="1"/>
          <w:numId w:val="95"/>
        </w:numPr>
        <w:spacing w:before="120" w:after="120"/>
        <w:ind w:left="709" w:hanging="425"/>
        <w:contextualSpacing w:val="0"/>
        <w:jc w:val="both"/>
        <w:rPr>
          <w:rFonts w:cs="Arial"/>
        </w:rPr>
      </w:pPr>
      <w:r w:rsidRPr="00167C53">
        <w:rPr>
          <w:rFonts w:cs="Arial"/>
        </w:rPr>
        <w:t xml:space="preserve">За нарушение срока оказания услуг Организация уплачивает Заказчику неустойку в размере 0,1% (Ноль целых одна десятая процента) от стоимости услуг за каждый день просрочки, но не более 10% (Десяти процентов) от стоимости услуг. </w:t>
      </w:r>
    </w:p>
    <w:p w14:paraId="00728BB0" w14:textId="08406332" w:rsidR="00A33033" w:rsidRPr="00167C53" w:rsidRDefault="00A33033" w:rsidP="000F29EA">
      <w:pPr>
        <w:pStyle w:val="af4"/>
        <w:numPr>
          <w:ilvl w:val="1"/>
          <w:numId w:val="95"/>
        </w:numPr>
        <w:spacing w:before="120" w:after="120"/>
        <w:ind w:left="709" w:hanging="425"/>
        <w:contextualSpacing w:val="0"/>
        <w:jc w:val="both"/>
        <w:rPr>
          <w:rFonts w:cs="Arial"/>
        </w:rPr>
      </w:pPr>
      <w:r w:rsidRPr="00167C53">
        <w:rPr>
          <w:rFonts w:cs="Arial"/>
        </w:rPr>
        <w:t>За несвоевременную оплату услуг Заказчик уплачивает Организации неустойку в размере 0,1% (Ноль целых одна десятая процента) от суммы просроченного платежа за каждый день просрочки, но не более 10% (Десяти процентов) от суммы просроченного платежа, не применяется к обязанности по перечислению предварительной оплаты.</w:t>
      </w:r>
    </w:p>
    <w:p w14:paraId="19B0FAA7" w14:textId="3D81242B" w:rsidR="00ED2E2E" w:rsidRPr="00167C53" w:rsidRDefault="00A33033" w:rsidP="000F29EA">
      <w:pPr>
        <w:pStyle w:val="af4"/>
        <w:numPr>
          <w:ilvl w:val="1"/>
          <w:numId w:val="95"/>
        </w:numPr>
        <w:spacing w:before="120" w:after="120"/>
        <w:ind w:left="709" w:hanging="425"/>
        <w:contextualSpacing w:val="0"/>
        <w:jc w:val="both"/>
        <w:rPr>
          <w:rFonts w:cs="Arial"/>
        </w:rPr>
      </w:pPr>
      <w:r w:rsidRPr="00167C53">
        <w:rPr>
          <w:rFonts w:cs="Arial"/>
        </w:rPr>
        <w:t>Ответственность Организации и Заказчика ограничена реальным ущербом. Упущенная выгода возмещению не подлежит.</w:t>
      </w:r>
    </w:p>
    <w:p w14:paraId="6D99D54A" w14:textId="77777777" w:rsidR="00B22B00" w:rsidRDefault="00B22B00" w:rsidP="000F29EA">
      <w:pPr>
        <w:jc w:val="both"/>
        <w:rPr>
          <w:rFonts w:ascii="Arial" w:hAnsi="Arial" w:cs="Arial"/>
          <w:b/>
          <w:kern w:val="28"/>
          <w:sz w:val="28"/>
          <w:szCs w:val="28"/>
        </w:rPr>
      </w:pPr>
      <w:bookmarkStart w:id="23" w:name="_Toc169601717"/>
      <w:r>
        <w:rPr>
          <w:rFonts w:cs="Arial"/>
        </w:rPr>
        <w:br w:type="page"/>
      </w:r>
    </w:p>
    <w:p w14:paraId="7527F4E6" w14:textId="40C8ACCC" w:rsidR="00EA793E" w:rsidRPr="00B141A0" w:rsidRDefault="00A1493A" w:rsidP="000F29EA">
      <w:pPr>
        <w:pStyle w:val="1IBS"/>
        <w:numPr>
          <w:ilvl w:val="0"/>
          <w:numId w:val="95"/>
        </w:numPr>
        <w:tabs>
          <w:tab w:val="clear" w:pos="880"/>
        </w:tabs>
        <w:spacing w:before="240" w:after="240" w:line="240" w:lineRule="auto"/>
        <w:ind w:left="284" w:hanging="284"/>
        <w:jc w:val="both"/>
        <w:rPr>
          <w:rFonts w:cs="Arial"/>
        </w:rPr>
      </w:pPr>
      <w:r w:rsidRPr="00B141A0">
        <w:rPr>
          <w:rFonts w:cs="Arial"/>
        </w:rPr>
        <w:lastRenderedPageBreak/>
        <w:t>Заключительные положения</w:t>
      </w:r>
      <w:bookmarkEnd w:id="23"/>
    </w:p>
    <w:p w14:paraId="46983C68" w14:textId="63B7425F" w:rsidR="006721F9" w:rsidRPr="00167C53" w:rsidRDefault="006721F9" w:rsidP="000F29EA">
      <w:pPr>
        <w:pStyle w:val="af4"/>
        <w:numPr>
          <w:ilvl w:val="1"/>
          <w:numId w:val="95"/>
        </w:numPr>
        <w:spacing w:before="120" w:after="120"/>
        <w:ind w:left="709" w:hanging="425"/>
        <w:contextualSpacing w:val="0"/>
        <w:jc w:val="both"/>
        <w:rPr>
          <w:rFonts w:cs="Arial"/>
        </w:rPr>
      </w:pPr>
      <w:r w:rsidRPr="00167C53">
        <w:rPr>
          <w:rFonts w:cs="Arial"/>
        </w:rPr>
        <w:t xml:space="preserve">Положение, а также все изменения и дополнения к нему утверждаются Генеральным директором Организации и размещаются на Сайте. </w:t>
      </w:r>
    </w:p>
    <w:p w14:paraId="59524609" w14:textId="7AC8E365" w:rsidR="006721F9" w:rsidRPr="00167C53" w:rsidRDefault="006721F9" w:rsidP="000F29EA">
      <w:pPr>
        <w:pStyle w:val="af4"/>
        <w:numPr>
          <w:ilvl w:val="1"/>
          <w:numId w:val="95"/>
        </w:numPr>
        <w:spacing w:before="120" w:after="120"/>
        <w:ind w:left="709" w:hanging="425"/>
        <w:contextualSpacing w:val="0"/>
        <w:jc w:val="both"/>
        <w:rPr>
          <w:rFonts w:cs="Arial"/>
        </w:rPr>
      </w:pPr>
      <w:r w:rsidRPr="00167C53">
        <w:rPr>
          <w:rFonts w:cs="Arial"/>
        </w:rPr>
        <w:t>Настоящая редакция Положения вступает в силу с момента опубликования на Сайте.</w:t>
      </w:r>
    </w:p>
    <w:p w14:paraId="5E20DA9D" w14:textId="606F2B57" w:rsidR="00797573" w:rsidRPr="00167C53" w:rsidRDefault="000C24D8" w:rsidP="000F29EA">
      <w:pPr>
        <w:pStyle w:val="af4"/>
        <w:numPr>
          <w:ilvl w:val="1"/>
          <w:numId w:val="95"/>
        </w:numPr>
        <w:spacing w:before="120" w:after="120"/>
        <w:ind w:left="709" w:hanging="425"/>
        <w:contextualSpacing w:val="0"/>
        <w:jc w:val="both"/>
        <w:rPr>
          <w:rFonts w:cs="Arial"/>
        </w:rPr>
      </w:pPr>
      <w:r w:rsidRPr="00167C53">
        <w:rPr>
          <w:rFonts w:cs="Arial"/>
        </w:rPr>
        <w:t>Все изменения вносятся в соответствии с Процедурой «Управление документированной информацией». Управление документированной информацией описано в Процедуре Пр.02_QM.</w:t>
      </w:r>
    </w:p>
    <w:p w14:paraId="69FEA771" w14:textId="77777777" w:rsidR="00167C53" w:rsidRDefault="00167C53">
      <w:pPr>
        <w:rPr>
          <w:rFonts w:ascii="Arial" w:hAnsi="Arial" w:cs="Arial"/>
          <w:b/>
          <w:kern w:val="28"/>
          <w:sz w:val="28"/>
          <w:szCs w:val="28"/>
        </w:rPr>
      </w:pPr>
      <w:bookmarkStart w:id="24" w:name="_Toc94542715"/>
      <w:r>
        <w:rPr>
          <w:rFonts w:cs="Arial"/>
        </w:rPr>
        <w:br w:type="page"/>
      </w:r>
    </w:p>
    <w:p w14:paraId="17781DC6" w14:textId="2321FD49" w:rsidR="00442D43" w:rsidRPr="00B141A0" w:rsidRDefault="0073718A" w:rsidP="00167C53">
      <w:pPr>
        <w:pStyle w:val="1IBS"/>
        <w:numPr>
          <w:ilvl w:val="0"/>
          <w:numId w:val="95"/>
        </w:numPr>
        <w:tabs>
          <w:tab w:val="clear" w:pos="880"/>
        </w:tabs>
        <w:spacing w:before="240" w:after="240" w:line="240" w:lineRule="auto"/>
        <w:ind w:left="284" w:hanging="284"/>
        <w:rPr>
          <w:rFonts w:cs="Arial"/>
        </w:rPr>
      </w:pPr>
      <w:bookmarkStart w:id="25" w:name="_Toc169601718"/>
      <w:r w:rsidRPr="00B141A0">
        <w:rPr>
          <w:rFonts w:cs="Arial"/>
        </w:rPr>
        <w:lastRenderedPageBreak/>
        <w:t>Список изменений</w:t>
      </w:r>
      <w:bookmarkEnd w:id="24"/>
      <w:bookmarkEnd w:id="25"/>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509"/>
        <w:gridCol w:w="4599"/>
        <w:gridCol w:w="1984"/>
      </w:tblGrid>
      <w:tr w:rsidR="00B22B00" w:rsidRPr="005E4843" w14:paraId="44642872" w14:textId="77777777" w:rsidTr="005D07A1">
        <w:tc>
          <w:tcPr>
            <w:tcW w:w="1263" w:type="dxa"/>
            <w:shd w:val="clear" w:color="auto" w:fill="auto"/>
            <w:vAlign w:val="center"/>
          </w:tcPr>
          <w:p w14:paraId="47646DA2" w14:textId="77777777" w:rsidR="00B22B00" w:rsidRPr="005E4843" w:rsidRDefault="00B22B00" w:rsidP="005D07A1">
            <w:pPr>
              <w:pStyle w:val="AD7"/>
              <w:rPr>
                <w:rFonts w:cs="Arial"/>
              </w:rPr>
            </w:pPr>
            <w:r w:rsidRPr="005E4843">
              <w:rPr>
                <w:rFonts w:cs="Arial"/>
              </w:rPr>
              <w:t>№ версии</w:t>
            </w:r>
          </w:p>
        </w:tc>
        <w:tc>
          <w:tcPr>
            <w:tcW w:w="1509" w:type="dxa"/>
            <w:shd w:val="clear" w:color="auto" w:fill="auto"/>
            <w:vAlign w:val="center"/>
          </w:tcPr>
          <w:p w14:paraId="72CECD18" w14:textId="77777777" w:rsidR="00B22B00" w:rsidRPr="005E4843" w:rsidRDefault="00B22B00" w:rsidP="005D07A1">
            <w:pPr>
              <w:pStyle w:val="AD7"/>
              <w:rPr>
                <w:rFonts w:cs="Arial"/>
              </w:rPr>
            </w:pPr>
            <w:r w:rsidRPr="005E4843">
              <w:rPr>
                <w:rFonts w:cs="Arial"/>
              </w:rPr>
              <w:t>Дата</w:t>
            </w:r>
          </w:p>
        </w:tc>
        <w:tc>
          <w:tcPr>
            <w:tcW w:w="4599" w:type="dxa"/>
            <w:shd w:val="clear" w:color="auto" w:fill="auto"/>
            <w:vAlign w:val="center"/>
          </w:tcPr>
          <w:p w14:paraId="029F0B7B" w14:textId="77777777" w:rsidR="00B22B00" w:rsidRPr="005E4843" w:rsidRDefault="00B22B00" w:rsidP="005D07A1">
            <w:pPr>
              <w:pStyle w:val="AD7"/>
              <w:rPr>
                <w:rFonts w:cs="Arial"/>
              </w:rPr>
            </w:pPr>
            <w:r w:rsidRPr="005E4843">
              <w:rPr>
                <w:rFonts w:cs="Arial"/>
              </w:rPr>
              <w:t>Предмет изменения</w:t>
            </w:r>
          </w:p>
        </w:tc>
        <w:tc>
          <w:tcPr>
            <w:tcW w:w="1984" w:type="dxa"/>
            <w:shd w:val="clear" w:color="auto" w:fill="auto"/>
            <w:vAlign w:val="center"/>
          </w:tcPr>
          <w:p w14:paraId="2A88279B" w14:textId="77777777" w:rsidR="00B22B00" w:rsidRPr="005E4843" w:rsidRDefault="00B22B00" w:rsidP="005D07A1">
            <w:pPr>
              <w:pStyle w:val="AD7"/>
              <w:ind w:left="-108" w:firstLine="108"/>
              <w:rPr>
                <w:rFonts w:cs="Arial"/>
              </w:rPr>
            </w:pPr>
            <w:r w:rsidRPr="005E4843">
              <w:rPr>
                <w:rFonts w:cs="Arial"/>
              </w:rPr>
              <w:t>Кем выдано</w:t>
            </w:r>
          </w:p>
        </w:tc>
      </w:tr>
      <w:tr w:rsidR="00B22B00" w:rsidRPr="005E4843" w14:paraId="203768D1" w14:textId="77777777" w:rsidTr="005D07A1">
        <w:tc>
          <w:tcPr>
            <w:tcW w:w="1263" w:type="dxa"/>
          </w:tcPr>
          <w:p w14:paraId="517084AA" w14:textId="77777777" w:rsidR="00B22B00" w:rsidRPr="005E4843" w:rsidRDefault="00B22B00" w:rsidP="005D07A1">
            <w:pPr>
              <w:pStyle w:val="AD9"/>
              <w:rPr>
                <w:rFonts w:cs="Arial"/>
                <w:szCs w:val="20"/>
              </w:rPr>
            </w:pPr>
            <w:r w:rsidRPr="005E4843">
              <w:rPr>
                <w:rFonts w:cs="Arial"/>
                <w:szCs w:val="20"/>
              </w:rPr>
              <w:t>01</w:t>
            </w:r>
          </w:p>
        </w:tc>
        <w:tc>
          <w:tcPr>
            <w:tcW w:w="1509" w:type="dxa"/>
          </w:tcPr>
          <w:p w14:paraId="649E5322" w14:textId="3FAD7B1E" w:rsidR="00B22B00" w:rsidRPr="005E4843" w:rsidRDefault="00D16545" w:rsidP="005D07A1">
            <w:pPr>
              <w:pStyle w:val="AD9"/>
              <w:rPr>
                <w:rFonts w:cs="Arial"/>
                <w:szCs w:val="20"/>
              </w:rPr>
            </w:pPr>
            <w:bookmarkStart w:id="26" w:name="_GoBack"/>
            <w:bookmarkEnd w:id="26"/>
            <w:r w:rsidRPr="00D16545">
              <w:rPr>
                <w:rFonts w:cs="Arial"/>
                <w:szCs w:val="20"/>
              </w:rPr>
              <w:t>26.06.2024</w:t>
            </w:r>
          </w:p>
        </w:tc>
        <w:tc>
          <w:tcPr>
            <w:tcW w:w="4599" w:type="dxa"/>
          </w:tcPr>
          <w:p w14:paraId="28E83657" w14:textId="77777777" w:rsidR="00B22B00" w:rsidRPr="005E4843" w:rsidRDefault="00B22B00" w:rsidP="005D07A1">
            <w:pPr>
              <w:pStyle w:val="AD9"/>
              <w:rPr>
                <w:rFonts w:cs="Arial"/>
                <w:szCs w:val="20"/>
              </w:rPr>
            </w:pPr>
            <w:r w:rsidRPr="005E4843">
              <w:rPr>
                <w:rFonts w:cs="Arial"/>
                <w:szCs w:val="20"/>
              </w:rPr>
              <w:t>Новый документ</w:t>
            </w:r>
          </w:p>
        </w:tc>
        <w:tc>
          <w:tcPr>
            <w:tcW w:w="1984" w:type="dxa"/>
          </w:tcPr>
          <w:p w14:paraId="6F796C2A" w14:textId="6E174EE6" w:rsidR="00B22B00" w:rsidRPr="00B22FA2" w:rsidRDefault="00551B92" w:rsidP="005D07A1">
            <w:pPr>
              <w:pStyle w:val="AD9"/>
              <w:rPr>
                <w:rFonts w:cs="Arial"/>
                <w:szCs w:val="20"/>
              </w:rPr>
            </w:pPr>
            <w:r>
              <w:rPr>
                <w:rFonts w:cs="Arial"/>
                <w:szCs w:val="20"/>
              </w:rPr>
              <w:t>А.</w:t>
            </w:r>
            <w:r w:rsidR="00B22FA2">
              <w:rPr>
                <w:rFonts w:cs="Arial"/>
                <w:szCs w:val="20"/>
              </w:rPr>
              <w:t xml:space="preserve"> Васильева</w:t>
            </w:r>
          </w:p>
        </w:tc>
      </w:tr>
      <w:tr w:rsidR="00B22B00" w:rsidRPr="005E4843" w14:paraId="6253CF40" w14:textId="77777777" w:rsidTr="005D07A1">
        <w:tc>
          <w:tcPr>
            <w:tcW w:w="1263" w:type="dxa"/>
          </w:tcPr>
          <w:p w14:paraId="08BCE096" w14:textId="77777777" w:rsidR="00B22B00" w:rsidRPr="005E4843" w:rsidRDefault="00B22B00" w:rsidP="005D07A1">
            <w:pPr>
              <w:pStyle w:val="AD9"/>
              <w:rPr>
                <w:rFonts w:cs="Arial"/>
                <w:szCs w:val="20"/>
              </w:rPr>
            </w:pPr>
          </w:p>
        </w:tc>
        <w:tc>
          <w:tcPr>
            <w:tcW w:w="1509" w:type="dxa"/>
          </w:tcPr>
          <w:p w14:paraId="510098FB" w14:textId="77777777" w:rsidR="00B22B00" w:rsidRPr="005E4843" w:rsidRDefault="00B22B00" w:rsidP="005D07A1">
            <w:pPr>
              <w:pStyle w:val="AD9"/>
              <w:rPr>
                <w:rFonts w:cs="Arial"/>
                <w:szCs w:val="20"/>
              </w:rPr>
            </w:pPr>
          </w:p>
        </w:tc>
        <w:tc>
          <w:tcPr>
            <w:tcW w:w="4599" w:type="dxa"/>
          </w:tcPr>
          <w:p w14:paraId="1EF9C1C2" w14:textId="77777777" w:rsidR="00B22B00" w:rsidRPr="005E4843" w:rsidRDefault="00B22B00" w:rsidP="005D07A1">
            <w:pPr>
              <w:pStyle w:val="AD9"/>
              <w:rPr>
                <w:rFonts w:cs="Arial"/>
                <w:color w:val="000000"/>
                <w:szCs w:val="20"/>
              </w:rPr>
            </w:pPr>
          </w:p>
        </w:tc>
        <w:tc>
          <w:tcPr>
            <w:tcW w:w="1984" w:type="dxa"/>
          </w:tcPr>
          <w:p w14:paraId="6E8AEA84" w14:textId="77777777" w:rsidR="00B22B00" w:rsidRPr="005E4843" w:rsidRDefault="00B22B00" w:rsidP="005D07A1">
            <w:pPr>
              <w:pStyle w:val="AD9"/>
              <w:rPr>
                <w:rFonts w:cs="Arial"/>
                <w:szCs w:val="20"/>
              </w:rPr>
            </w:pPr>
          </w:p>
        </w:tc>
      </w:tr>
      <w:tr w:rsidR="00B22B00" w:rsidRPr="005E4843" w14:paraId="3E5E190B" w14:textId="77777777" w:rsidTr="005D07A1">
        <w:tc>
          <w:tcPr>
            <w:tcW w:w="1263" w:type="dxa"/>
          </w:tcPr>
          <w:p w14:paraId="4442A97C" w14:textId="77777777" w:rsidR="00B22B00" w:rsidRPr="005E4843" w:rsidRDefault="00B22B00" w:rsidP="005D07A1">
            <w:pPr>
              <w:pStyle w:val="AD9"/>
              <w:rPr>
                <w:rFonts w:cs="Arial"/>
                <w:szCs w:val="20"/>
              </w:rPr>
            </w:pPr>
          </w:p>
        </w:tc>
        <w:tc>
          <w:tcPr>
            <w:tcW w:w="1509" w:type="dxa"/>
          </w:tcPr>
          <w:p w14:paraId="4C6CCEB7" w14:textId="77777777" w:rsidR="00B22B00" w:rsidRPr="005E4843" w:rsidRDefault="00B22B00" w:rsidP="005D07A1">
            <w:pPr>
              <w:pStyle w:val="AD9"/>
              <w:rPr>
                <w:rFonts w:cs="Arial"/>
                <w:szCs w:val="20"/>
              </w:rPr>
            </w:pPr>
          </w:p>
        </w:tc>
        <w:tc>
          <w:tcPr>
            <w:tcW w:w="4599" w:type="dxa"/>
          </w:tcPr>
          <w:p w14:paraId="05432610" w14:textId="77777777" w:rsidR="00B22B00" w:rsidRPr="005E4843" w:rsidRDefault="00B22B00" w:rsidP="005D07A1">
            <w:pPr>
              <w:pStyle w:val="AD9"/>
              <w:rPr>
                <w:rFonts w:cs="Arial"/>
                <w:szCs w:val="20"/>
              </w:rPr>
            </w:pPr>
          </w:p>
        </w:tc>
        <w:tc>
          <w:tcPr>
            <w:tcW w:w="1984" w:type="dxa"/>
          </w:tcPr>
          <w:p w14:paraId="7C17F6A5" w14:textId="77777777" w:rsidR="00B22B00" w:rsidRPr="005E4843" w:rsidRDefault="00B22B00" w:rsidP="005D07A1">
            <w:pPr>
              <w:pStyle w:val="AD9"/>
              <w:rPr>
                <w:rFonts w:cs="Arial"/>
                <w:szCs w:val="20"/>
              </w:rPr>
            </w:pPr>
          </w:p>
        </w:tc>
      </w:tr>
      <w:tr w:rsidR="00B22B00" w:rsidRPr="005E4843" w14:paraId="6DC57581" w14:textId="77777777" w:rsidTr="005D07A1">
        <w:tc>
          <w:tcPr>
            <w:tcW w:w="1263" w:type="dxa"/>
          </w:tcPr>
          <w:p w14:paraId="3AF393A3" w14:textId="77777777" w:rsidR="00B22B00" w:rsidRPr="005E4843" w:rsidRDefault="00B22B00" w:rsidP="005D07A1">
            <w:pPr>
              <w:pStyle w:val="AD9"/>
              <w:rPr>
                <w:rFonts w:cs="Arial"/>
                <w:szCs w:val="20"/>
              </w:rPr>
            </w:pPr>
          </w:p>
        </w:tc>
        <w:tc>
          <w:tcPr>
            <w:tcW w:w="1509" w:type="dxa"/>
          </w:tcPr>
          <w:p w14:paraId="2D73A97C" w14:textId="77777777" w:rsidR="00B22B00" w:rsidRPr="005E4843" w:rsidRDefault="00B22B00" w:rsidP="005D07A1">
            <w:pPr>
              <w:pStyle w:val="AD9"/>
              <w:rPr>
                <w:rFonts w:cs="Arial"/>
                <w:szCs w:val="20"/>
              </w:rPr>
            </w:pPr>
          </w:p>
        </w:tc>
        <w:tc>
          <w:tcPr>
            <w:tcW w:w="4599" w:type="dxa"/>
          </w:tcPr>
          <w:p w14:paraId="4939C8A5" w14:textId="77777777" w:rsidR="00B22B00" w:rsidRPr="005E4843" w:rsidRDefault="00B22B00" w:rsidP="005D07A1">
            <w:pPr>
              <w:pStyle w:val="AD9"/>
              <w:rPr>
                <w:rFonts w:cs="Arial"/>
                <w:szCs w:val="20"/>
              </w:rPr>
            </w:pPr>
          </w:p>
        </w:tc>
        <w:tc>
          <w:tcPr>
            <w:tcW w:w="1984" w:type="dxa"/>
          </w:tcPr>
          <w:p w14:paraId="48D35089" w14:textId="77777777" w:rsidR="00B22B00" w:rsidRPr="005E4843" w:rsidRDefault="00B22B00" w:rsidP="005D07A1">
            <w:pPr>
              <w:pStyle w:val="AD9"/>
              <w:rPr>
                <w:rFonts w:cs="Arial"/>
                <w:szCs w:val="20"/>
              </w:rPr>
            </w:pPr>
          </w:p>
        </w:tc>
      </w:tr>
      <w:tr w:rsidR="00B22B00" w:rsidRPr="005E4843" w14:paraId="0BFAF56F" w14:textId="77777777" w:rsidTr="005D07A1">
        <w:tc>
          <w:tcPr>
            <w:tcW w:w="1263" w:type="dxa"/>
          </w:tcPr>
          <w:p w14:paraId="4B39B89E" w14:textId="77777777" w:rsidR="00B22B00" w:rsidRPr="005E4843" w:rsidRDefault="00B22B00" w:rsidP="005D07A1">
            <w:pPr>
              <w:pStyle w:val="AD9"/>
              <w:rPr>
                <w:rFonts w:cs="Arial"/>
                <w:szCs w:val="20"/>
              </w:rPr>
            </w:pPr>
          </w:p>
        </w:tc>
        <w:tc>
          <w:tcPr>
            <w:tcW w:w="1509" w:type="dxa"/>
          </w:tcPr>
          <w:p w14:paraId="006C6ED4" w14:textId="77777777" w:rsidR="00B22B00" w:rsidRPr="005E4843" w:rsidRDefault="00B22B00" w:rsidP="005D07A1">
            <w:pPr>
              <w:pStyle w:val="AD9"/>
              <w:rPr>
                <w:rFonts w:cs="Arial"/>
                <w:szCs w:val="20"/>
              </w:rPr>
            </w:pPr>
          </w:p>
        </w:tc>
        <w:tc>
          <w:tcPr>
            <w:tcW w:w="4599" w:type="dxa"/>
          </w:tcPr>
          <w:p w14:paraId="5AE45DEE" w14:textId="77777777" w:rsidR="00B22B00" w:rsidRPr="005E4843" w:rsidRDefault="00B22B00" w:rsidP="005D07A1">
            <w:pPr>
              <w:pStyle w:val="AD9"/>
              <w:rPr>
                <w:rFonts w:cs="Arial"/>
                <w:szCs w:val="20"/>
              </w:rPr>
            </w:pPr>
          </w:p>
        </w:tc>
        <w:tc>
          <w:tcPr>
            <w:tcW w:w="1984" w:type="dxa"/>
          </w:tcPr>
          <w:p w14:paraId="05F46608" w14:textId="77777777" w:rsidR="00B22B00" w:rsidRPr="005E4843" w:rsidRDefault="00B22B00" w:rsidP="005D07A1">
            <w:pPr>
              <w:pStyle w:val="AD9"/>
              <w:rPr>
                <w:rFonts w:cs="Arial"/>
                <w:szCs w:val="20"/>
              </w:rPr>
            </w:pPr>
          </w:p>
        </w:tc>
      </w:tr>
      <w:tr w:rsidR="00B22B00" w:rsidRPr="005E4843" w14:paraId="325BD46C" w14:textId="77777777" w:rsidTr="005D07A1">
        <w:tc>
          <w:tcPr>
            <w:tcW w:w="1263" w:type="dxa"/>
          </w:tcPr>
          <w:p w14:paraId="35A66377" w14:textId="77777777" w:rsidR="00B22B00" w:rsidRPr="005E4843" w:rsidRDefault="00B22B00" w:rsidP="005D07A1">
            <w:pPr>
              <w:pStyle w:val="AD9"/>
              <w:rPr>
                <w:rFonts w:cs="Arial"/>
                <w:szCs w:val="20"/>
              </w:rPr>
            </w:pPr>
          </w:p>
        </w:tc>
        <w:tc>
          <w:tcPr>
            <w:tcW w:w="1509" w:type="dxa"/>
          </w:tcPr>
          <w:p w14:paraId="4B42924A" w14:textId="77777777" w:rsidR="00B22B00" w:rsidRPr="005E4843" w:rsidRDefault="00B22B00" w:rsidP="005D07A1">
            <w:pPr>
              <w:pStyle w:val="AD9"/>
              <w:rPr>
                <w:rFonts w:cs="Arial"/>
                <w:szCs w:val="20"/>
              </w:rPr>
            </w:pPr>
          </w:p>
        </w:tc>
        <w:tc>
          <w:tcPr>
            <w:tcW w:w="4599" w:type="dxa"/>
          </w:tcPr>
          <w:p w14:paraId="53F2F45A" w14:textId="77777777" w:rsidR="00B22B00" w:rsidRPr="005E4843" w:rsidRDefault="00B22B00" w:rsidP="005D07A1">
            <w:pPr>
              <w:pStyle w:val="AD9"/>
              <w:rPr>
                <w:rFonts w:cs="Arial"/>
                <w:szCs w:val="20"/>
              </w:rPr>
            </w:pPr>
          </w:p>
        </w:tc>
        <w:tc>
          <w:tcPr>
            <w:tcW w:w="1984" w:type="dxa"/>
          </w:tcPr>
          <w:p w14:paraId="2A9507E0" w14:textId="77777777" w:rsidR="00B22B00" w:rsidRPr="005E4843" w:rsidRDefault="00B22B00" w:rsidP="005D07A1">
            <w:pPr>
              <w:pStyle w:val="AD9"/>
              <w:rPr>
                <w:rFonts w:cs="Arial"/>
                <w:szCs w:val="20"/>
              </w:rPr>
            </w:pPr>
          </w:p>
        </w:tc>
      </w:tr>
      <w:tr w:rsidR="00B22B00" w:rsidRPr="005E4843" w14:paraId="49896B1E" w14:textId="77777777" w:rsidTr="005D07A1">
        <w:tc>
          <w:tcPr>
            <w:tcW w:w="1263" w:type="dxa"/>
          </w:tcPr>
          <w:p w14:paraId="07F107FB" w14:textId="77777777" w:rsidR="00B22B00" w:rsidRPr="005E4843" w:rsidRDefault="00B22B00" w:rsidP="005D07A1">
            <w:pPr>
              <w:pStyle w:val="AD9"/>
              <w:rPr>
                <w:rFonts w:cs="Arial"/>
                <w:szCs w:val="20"/>
              </w:rPr>
            </w:pPr>
          </w:p>
        </w:tc>
        <w:tc>
          <w:tcPr>
            <w:tcW w:w="1509" w:type="dxa"/>
          </w:tcPr>
          <w:p w14:paraId="44CBEC5E" w14:textId="77777777" w:rsidR="00B22B00" w:rsidRPr="005E4843" w:rsidRDefault="00B22B00" w:rsidP="005D07A1">
            <w:pPr>
              <w:pStyle w:val="AD9"/>
              <w:rPr>
                <w:rFonts w:cs="Arial"/>
                <w:szCs w:val="20"/>
              </w:rPr>
            </w:pPr>
          </w:p>
        </w:tc>
        <w:tc>
          <w:tcPr>
            <w:tcW w:w="4599" w:type="dxa"/>
          </w:tcPr>
          <w:p w14:paraId="5E37B73A" w14:textId="77777777" w:rsidR="00B22B00" w:rsidRPr="005E4843" w:rsidRDefault="00B22B00" w:rsidP="005D07A1">
            <w:pPr>
              <w:pStyle w:val="AD9"/>
              <w:rPr>
                <w:rFonts w:cs="Arial"/>
                <w:szCs w:val="20"/>
              </w:rPr>
            </w:pPr>
          </w:p>
        </w:tc>
        <w:tc>
          <w:tcPr>
            <w:tcW w:w="1984" w:type="dxa"/>
          </w:tcPr>
          <w:p w14:paraId="1A7D0730" w14:textId="77777777" w:rsidR="00B22B00" w:rsidRPr="005E4843" w:rsidRDefault="00B22B00" w:rsidP="005D07A1">
            <w:pPr>
              <w:pStyle w:val="AD9"/>
              <w:rPr>
                <w:rFonts w:cs="Arial"/>
                <w:szCs w:val="20"/>
              </w:rPr>
            </w:pPr>
          </w:p>
        </w:tc>
      </w:tr>
      <w:tr w:rsidR="00B22B00" w:rsidRPr="005E4843" w14:paraId="4143AEA0" w14:textId="77777777" w:rsidTr="005D07A1">
        <w:tc>
          <w:tcPr>
            <w:tcW w:w="1263" w:type="dxa"/>
          </w:tcPr>
          <w:p w14:paraId="37DF3DF5" w14:textId="77777777" w:rsidR="00B22B00" w:rsidRPr="005E4843" w:rsidRDefault="00B22B00" w:rsidP="005D07A1">
            <w:pPr>
              <w:pStyle w:val="AD9"/>
              <w:rPr>
                <w:rFonts w:cs="Arial"/>
                <w:szCs w:val="20"/>
              </w:rPr>
            </w:pPr>
          </w:p>
        </w:tc>
        <w:tc>
          <w:tcPr>
            <w:tcW w:w="1509" w:type="dxa"/>
          </w:tcPr>
          <w:p w14:paraId="0A58B49A" w14:textId="77777777" w:rsidR="00B22B00" w:rsidRPr="005E4843" w:rsidRDefault="00B22B00" w:rsidP="005D07A1">
            <w:pPr>
              <w:pStyle w:val="AD9"/>
              <w:rPr>
                <w:rFonts w:cs="Arial"/>
                <w:szCs w:val="20"/>
              </w:rPr>
            </w:pPr>
          </w:p>
        </w:tc>
        <w:tc>
          <w:tcPr>
            <w:tcW w:w="4599" w:type="dxa"/>
          </w:tcPr>
          <w:p w14:paraId="08152E32" w14:textId="77777777" w:rsidR="00B22B00" w:rsidRPr="005E4843" w:rsidRDefault="00B22B00" w:rsidP="005D07A1">
            <w:pPr>
              <w:pStyle w:val="AD9"/>
              <w:rPr>
                <w:rFonts w:cs="Arial"/>
                <w:szCs w:val="20"/>
              </w:rPr>
            </w:pPr>
          </w:p>
        </w:tc>
        <w:tc>
          <w:tcPr>
            <w:tcW w:w="1984" w:type="dxa"/>
          </w:tcPr>
          <w:p w14:paraId="2F99FB1F" w14:textId="77777777" w:rsidR="00B22B00" w:rsidRPr="005E4843" w:rsidRDefault="00B22B00" w:rsidP="005D07A1">
            <w:pPr>
              <w:pStyle w:val="AD9"/>
              <w:rPr>
                <w:rFonts w:cs="Arial"/>
                <w:szCs w:val="20"/>
              </w:rPr>
            </w:pPr>
          </w:p>
        </w:tc>
      </w:tr>
      <w:tr w:rsidR="00B22B00" w:rsidRPr="005E4843" w14:paraId="6759EF4A" w14:textId="77777777" w:rsidTr="005D07A1">
        <w:tc>
          <w:tcPr>
            <w:tcW w:w="1263" w:type="dxa"/>
          </w:tcPr>
          <w:p w14:paraId="5C8F0C36" w14:textId="77777777" w:rsidR="00B22B00" w:rsidRPr="005E4843" w:rsidRDefault="00B22B00" w:rsidP="005D07A1">
            <w:pPr>
              <w:pStyle w:val="AD9"/>
              <w:rPr>
                <w:rFonts w:cs="Arial"/>
                <w:szCs w:val="20"/>
              </w:rPr>
            </w:pPr>
          </w:p>
        </w:tc>
        <w:tc>
          <w:tcPr>
            <w:tcW w:w="1509" w:type="dxa"/>
          </w:tcPr>
          <w:p w14:paraId="76D45685" w14:textId="77777777" w:rsidR="00B22B00" w:rsidRPr="005E4843" w:rsidRDefault="00B22B00" w:rsidP="005D07A1">
            <w:pPr>
              <w:pStyle w:val="AD9"/>
              <w:rPr>
                <w:rFonts w:cs="Arial"/>
                <w:szCs w:val="20"/>
              </w:rPr>
            </w:pPr>
          </w:p>
        </w:tc>
        <w:tc>
          <w:tcPr>
            <w:tcW w:w="4599" w:type="dxa"/>
          </w:tcPr>
          <w:p w14:paraId="4B082387" w14:textId="77777777" w:rsidR="00B22B00" w:rsidRPr="005E4843" w:rsidRDefault="00B22B00" w:rsidP="005D07A1">
            <w:pPr>
              <w:pStyle w:val="AD9"/>
              <w:rPr>
                <w:rFonts w:cs="Arial"/>
                <w:szCs w:val="20"/>
              </w:rPr>
            </w:pPr>
          </w:p>
        </w:tc>
        <w:tc>
          <w:tcPr>
            <w:tcW w:w="1984" w:type="dxa"/>
          </w:tcPr>
          <w:p w14:paraId="1247CB96" w14:textId="77777777" w:rsidR="00B22B00" w:rsidRPr="005E4843" w:rsidRDefault="00B22B00" w:rsidP="005D07A1">
            <w:pPr>
              <w:pStyle w:val="AD9"/>
              <w:rPr>
                <w:rFonts w:cs="Arial"/>
                <w:szCs w:val="20"/>
              </w:rPr>
            </w:pPr>
          </w:p>
        </w:tc>
      </w:tr>
      <w:tr w:rsidR="00B22B00" w:rsidRPr="005E4843" w14:paraId="64BC7804" w14:textId="77777777" w:rsidTr="005D07A1">
        <w:tc>
          <w:tcPr>
            <w:tcW w:w="1263" w:type="dxa"/>
          </w:tcPr>
          <w:p w14:paraId="003DD3C3" w14:textId="77777777" w:rsidR="00B22B00" w:rsidRPr="005E4843" w:rsidRDefault="00B22B00" w:rsidP="005D07A1">
            <w:pPr>
              <w:pStyle w:val="AD9"/>
              <w:rPr>
                <w:rFonts w:cs="Arial"/>
                <w:szCs w:val="20"/>
              </w:rPr>
            </w:pPr>
          </w:p>
        </w:tc>
        <w:tc>
          <w:tcPr>
            <w:tcW w:w="1509" w:type="dxa"/>
          </w:tcPr>
          <w:p w14:paraId="5EF18634" w14:textId="77777777" w:rsidR="00B22B00" w:rsidRPr="005E4843" w:rsidRDefault="00B22B00" w:rsidP="005D07A1">
            <w:pPr>
              <w:pStyle w:val="AD9"/>
              <w:rPr>
                <w:rFonts w:cs="Arial"/>
                <w:szCs w:val="20"/>
              </w:rPr>
            </w:pPr>
          </w:p>
        </w:tc>
        <w:tc>
          <w:tcPr>
            <w:tcW w:w="4599" w:type="dxa"/>
          </w:tcPr>
          <w:p w14:paraId="72B652BA" w14:textId="77777777" w:rsidR="00B22B00" w:rsidRPr="005E4843" w:rsidRDefault="00B22B00" w:rsidP="005D07A1">
            <w:pPr>
              <w:pStyle w:val="AD9"/>
              <w:rPr>
                <w:rFonts w:cs="Arial"/>
                <w:szCs w:val="20"/>
              </w:rPr>
            </w:pPr>
          </w:p>
        </w:tc>
        <w:tc>
          <w:tcPr>
            <w:tcW w:w="1984" w:type="dxa"/>
          </w:tcPr>
          <w:p w14:paraId="5790AFFE" w14:textId="77777777" w:rsidR="00B22B00" w:rsidRPr="005E4843" w:rsidRDefault="00B22B00" w:rsidP="005D07A1">
            <w:pPr>
              <w:pStyle w:val="AD9"/>
              <w:rPr>
                <w:rFonts w:cs="Arial"/>
                <w:szCs w:val="20"/>
              </w:rPr>
            </w:pPr>
          </w:p>
        </w:tc>
      </w:tr>
      <w:tr w:rsidR="00B22B00" w:rsidRPr="005E4843" w14:paraId="37494F37" w14:textId="77777777" w:rsidTr="005D07A1">
        <w:tc>
          <w:tcPr>
            <w:tcW w:w="1263" w:type="dxa"/>
          </w:tcPr>
          <w:p w14:paraId="2D551C01" w14:textId="77777777" w:rsidR="00B22B00" w:rsidRPr="005E4843" w:rsidRDefault="00B22B00" w:rsidP="005D07A1">
            <w:pPr>
              <w:pStyle w:val="AD9"/>
              <w:rPr>
                <w:rFonts w:cs="Arial"/>
                <w:szCs w:val="20"/>
              </w:rPr>
            </w:pPr>
          </w:p>
        </w:tc>
        <w:tc>
          <w:tcPr>
            <w:tcW w:w="1509" w:type="dxa"/>
          </w:tcPr>
          <w:p w14:paraId="35201114" w14:textId="77777777" w:rsidR="00B22B00" w:rsidRPr="005E4843" w:rsidRDefault="00B22B00" w:rsidP="005D07A1">
            <w:pPr>
              <w:pStyle w:val="AD9"/>
              <w:rPr>
                <w:rFonts w:cs="Arial"/>
                <w:szCs w:val="20"/>
              </w:rPr>
            </w:pPr>
          </w:p>
        </w:tc>
        <w:tc>
          <w:tcPr>
            <w:tcW w:w="4599" w:type="dxa"/>
          </w:tcPr>
          <w:p w14:paraId="2A3C0761" w14:textId="77777777" w:rsidR="00B22B00" w:rsidRPr="005E4843" w:rsidRDefault="00B22B00" w:rsidP="005D07A1">
            <w:pPr>
              <w:pStyle w:val="AD9"/>
              <w:rPr>
                <w:rFonts w:cs="Arial"/>
                <w:szCs w:val="20"/>
              </w:rPr>
            </w:pPr>
          </w:p>
        </w:tc>
        <w:tc>
          <w:tcPr>
            <w:tcW w:w="1984" w:type="dxa"/>
          </w:tcPr>
          <w:p w14:paraId="5BF3E948" w14:textId="77777777" w:rsidR="00B22B00" w:rsidRPr="005E4843" w:rsidRDefault="00B22B00" w:rsidP="005D07A1">
            <w:pPr>
              <w:pStyle w:val="AD9"/>
              <w:rPr>
                <w:rFonts w:cs="Arial"/>
                <w:szCs w:val="20"/>
              </w:rPr>
            </w:pPr>
          </w:p>
        </w:tc>
      </w:tr>
      <w:tr w:rsidR="00B22B00" w:rsidRPr="005E4843" w14:paraId="33497E51" w14:textId="77777777" w:rsidTr="005D07A1">
        <w:tc>
          <w:tcPr>
            <w:tcW w:w="1263" w:type="dxa"/>
          </w:tcPr>
          <w:p w14:paraId="1270C594" w14:textId="77777777" w:rsidR="00B22B00" w:rsidRPr="005E4843" w:rsidRDefault="00B22B00" w:rsidP="005D07A1">
            <w:pPr>
              <w:pStyle w:val="AD9"/>
              <w:rPr>
                <w:rFonts w:cs="Arial"/>
                <w:szCs w:val="20"/>
              </w:rPr>
            </w:pPr>
          </w:p>
        </w:tc>
        <w:tc>
          <w:tcPr>
            <w:tcW w:w="1509" w:type="dxa"/>
          </w:tcPr>
          <w:p w14:paraId="0B587504" w14:textId="77777777" w:rsidR="00B22B00" w:rsidRPr="005E4843" w:rsidRDefault="00B22B00" w:rsidP="005D07A1">
            <w:pPr>
              <w:pStyle w:val="AD9"/>
              <w:rPr>
                <w:rFonts w:cs="Arial"/>
                <w:szCs w:val="20"/>
              </w:rPr>
            </w:pPr>
          </w:p>
        </w:tc>
        <w:tc>
          <w:tcPr>
            <w:tcW w:w="4599" w:type="dxa"/>
          </w:tcPr>
          <w:p w14:paraId="5B8DE169" w14:textId="77777777" w:rsidR="00B22B00" w:rsidRPr="005E4843" w:rsidRDefault="00B22B00" w:rsidP="005D07A1">
            <w:pPr>
              <w:pStyle w:val="AD9"/>
              <w:rPr>
                <w:rFonts w:cs="Arial"/>
                <w:szCs w:val="20"/>
              </w:rPr>
            </w:pPr>
          </w:p>
        </w:tc>
        <w:tc>
          <w:tcPr>
            <w:tcW w:w="1984" w:type="dxa"/>
          </w:tcPr>
          <w:p w14:paraId="6D0D5381" w14:textId="77777777" w:rsidR="00B22B00" w:rsidRPr="005E4843" w:rsidRDefault="00B22B00" w:rsidP="005D07A1">
            <w:pPr>
              <w:pStyle w:val="AD9"/>
              <w:rPr>
                <w:rFonts w:cs="Arial"/>
                <w:szCs w:val="20"/>
              </w:rPr>
            </w:pPr>
          </w:p>
        </w:tc>
      </w:tr>
      <w:tr w:rsidR="00B22B00" w:rsidRPr="005E4843" w14:paraId="76AAFB4D" w14:textId="77777777" w:rsidTr="005D07A1">
        <w:tc>
          <w:tcPr>
            <w:tcW w:w="1263" w:type="dxa"/>
          </w:tcPr>
          <w:p w14:paraId="257FA60B" w14:textId="77777777" w:rsidR="00B22B00" w:rsidRPr="005E4843" w:rsidRDefault="00B22B00" w:rsidP="005D07A1">
            <w:pPr>
              <w:pStyle w:val="AD9"/>
              <w:rPr>
                <w:rFonts w:cs="Arial"/>
                <w:szCs w:val="20"/>
              </w:rPr>
            </w:pPr>
          </w:p>
        </w:tc>
        <w:tc>
          <w:tcPr>
            <w:tcW w:w="1509" w:type="dxa"/>
          </w:tcPr>
          <w:p w14:paraId="2D11CBD0" w14:textId="77777777" w:rsidR="00B22B00" w:rsidRPr="005E4843" w:rsidRDefault="00B22B00" w:rsidP="005D07A1">
            <w:pPr>
              <w:pStyle w:val="AD9"/>
              <w:rPr>
                <w:rFonts w:cs="Arial"/>
                <w:szCs w:val="20"/>
              </w:rPr>
            </w:pPr>
          </w:p>
        </w:tc>
        <w:tc>
          <w:tcPr>
            <w:tcW w:w="4599" w:type="dxa"/>
          </w:tcPr>
          <w:p w14:paraId="1EC4BFE8" w14:textId="77777777" w:rsidR="00B22B00" w:rsidRPr="005E4843" w:rsidRDefault="00B22B00" w:rsidP="005D07A1">
            <w:pPr>
              <w:pStyle w:val="AD9"/>
              <w:rPr>
                <w:rFonts w:cs="Arial"/>
                <w:szCs w:val="20"/>
              </w:rPr>
            </w:pPr>
          </w:p>
        </w:tc>
        <w:tc>
          <w:tcPr>
            <w:tcW w:w="1984" w:type="dxa"/>
          </w:tcPr>
          <w:p w14:paraId="7D02FCD9" w14:textId="77777777" w:rsidR="00B22B00" w:rsidRPr="005E4843" w:rsidRDefault="00B22B00" w:rsidP="005D07A1">
            <w:pPr>
              <w:pStyle w:val="AD9"/>
              <w:rPr>
                <w:rFonts w:cs="Arial"/>
                <w:szCs w:val="20"/>
              </w:rPr>
            </w:pPr>
          </w:p>
        </w:tc>
      </w:tr>
      <w:tr w:rsidR="00B22B00" w:rsidRPr="005E4843" w14:paraId="3D70B31E" w14:textId="77777777" w:rsidTr="005D07A1">
        <w:tc>
          <w:tcPr>
            <w:tcW w:w="1263" w:type="dxa"/>
          </w:tcPr>
          <w:p w14:paraId="1877BD86" w14:textId="77777777" w:rsidR="00B22B00" w:rsidRPr="005E4843" w:rsidRDefault="00B22B00" w:rsidP="005D07A1">
            <w:pPr>
              <w:pStyle w:val="AD9"/>
              <w:rPr>
                <w:rFonts w:cs="Arial"/>
                <w:szCs w:val="20"/>
              </w:rPr>
            </w:pPr>
          </w:p>
        </w:tc>
        <w:tc>
          <w:tcPr>
            <w:tcW w:w="1509" w:type="dxa"/>
          </w:tcPr>
          <w:p w14:paraId="44AE7D98" w14:textId="77777777" w:rsidR="00B22B00" w:rsidRPr="005E4843" w:rsidRDefault="00B22B00" w:rsidP="005D07A1">
            <w:pPr>
              <w:pStyle w:val="AD9"/>
              <w:rPr>
                <w:rFonts w:cs="Arial"/>
                <w:szCs w:val="20"/>
              </w:rPr>
            </w:pPr>
          </w:p>
        </w:tc>
        <w:tc>
          <w:tcPr>
            <w:tcW w:w="4599" w:type="dxa"/>
          </w:tcPr>
          <w:p w14:paraId="751507BB" w14:textId="77777777" w:rsidR="00B22B00" w:rsidRPr="005E4843" w:rsidRDefault="00B22B00" w:rsidP="005D07A1">
            <w:pPr>
              <w:pStyle w:val="AD9"/>
              <w:rPr>
                <w:rFonts w:cs="Arial"/>
                <w:szCs w:val="20"/>
              </w:rPr>
            </w:pPr>
          </w:p>
        </w:tc>
        <w:tc>
          <w:tcPr>
            <w:tcW w:w="1984" w:type="dxa"/>
          </w:tcPr>
          <w:p w14:paraId="42D69721" w14:textId="77777777" w:rsidR="00B22B00" w:rsidRPr="005E4843" w:rsidRDefault="00B22B00" w:rsidP="005D07A1">
            <w:pPr>
              <w:pStyle w:val="AD9"/>
              <w:rPr>
                <w:rFonts w:cs="Arial"/>
                <w:szCs w:val="20"/>
              </w:rPr>
            </w:pPr>
          </w:p>
        </w:tc>
      </w:tr>
      <w:tr w:rsidR="00B22B00" w:rsidRPr="005E4843" w14:paraId="12C4F3EE" w14:textId="77777777" w:rsidTr="005D07A1">
        <w:tc>
          <w:tcPr>
            <w:tcW w:w="1263" w:type="dxa"/>
          </w:tcPr>
          <w:p w14:paraId="27944F7B" w14:textId="77777777" w:rsidR="00B22B00" w:rsidRPr="005E4843" w:rsidRDefault="00B22B00" w:rsidP="005D07A1">
            <w:pPr>
              <w:pStyle w:val="AD9"/>
              <w:rPr>
                <w:rFonts w:cs="Arial"/>
                <w:szCs w:val="20"/>
              </w:rPr>
            </w:pPr>
          </w:p>
        </w:tc>
        <w:tc>
          <w:tcPr>
            <w:tcW w:w="1509" w:type="dxa"/>
          </w:tcPr>
          <w:p w14:paraId="7FB9E364" w14:textId="77777777" w:rsidR="00B22B00" w:rsidRPr="005E4843" w:rsidRDefault="00B22B00" w:rsidP="005D07A1">
            <w:pPr>
              <w:pStyle w:val="AD9"/>
              <w:rPr>
                <w:rFonts w:cs="Arial"/>
                <w:szCs w:val="20"/>
              </w:rPr>
            </w:pPr>
          </w:p>
        </w:tc>
        <w:tc>
          <w:tcPr>
            <w:tcW w:w="4599" w:type="dxa"/>
          </w:tcPr>
          <w:p w14:paraId="19557EFF" w14:textId="77777777" w:rsidR="00B22B00" w:rsidRPr="005E4843" w:rsidRDefault="00B22B00" w:rsidP="005D07A1">
            <w:pPr>
              <w:pStyle w:val="AD9"/>
              <w:rPr>
                <w:rFonts w:cs="Arial"/>
                <w:szCs w:val="20"/>
              </w:rPr>
            </w:pPr>
          </w:p>
        </w:tc>
        <w:tc>
          <w:tcPr>
            <w:tcW w:w="1984" w:type="dxa"/>
          </w:tcPr>
          <w:p w14:paraId="7FF5C64A" w14:textId="77777777" w:rsidR="00B22B00" w:rsidRPr="005E4843" w:rsidRDefault="00B22B00" w:rsidP="005D07A1">
            <w:pPr>
              <w:pStyle w:val="AD9"/>
              <w:rPr>
                <w:rFonts w:cs="Arial"/>
                <w:szCs w:val="20"/>
              </w:rPr>
            </w:pPr>
          </w:p>
        </w:tc>
      </w:tr>
      <w:tr w:rsidR="00B22B00" w:rsidRPr="005E4843" w14:paraId="4239A789" w14:textId="77777777" w:rsidTr="005D07A1">
        <w:tc>
          <w:tcPr>
            <w:tcW w:w="1263" w:type="dxa"/>
          </w:tcPr>
          <w:p w14:paraId="28CEAC6E" w14:textId="77777777" w:rsidR="00B22B00" w:rsidRPr="005E4843" w:rsidRDefault="00B22B00" w:rsidP="005D07A1">
            <w:pPr>
              <w:pStyle w:val="AD9"/>
              <w:rPr>
                <w:rFonts w:cs="Arial"/>
                <w:szCs w:val="20"/>
              </w:rPr>
            </w:pPr>
          </w:p>
        </w:tc>
        <w:tc>
          <w:tcPr>
            <w:tcW w:w="1509" w:type="dxa"/>
          </w:tcPr>
          <w:p w14:paraId="1BB9CFEE" w14:textId="77777777" w:rsidR="00B22B00" w:rsidRPr="005E4843" w:rsidRDefault="00B22B00" w:rsidP="005D07A1">
            <w:pPr>
              <w:pStyle w:val="AD9"/>
              <w:rPr>
                <w:rFonts w:cs="Arial"/>
                <w:szCs w:val="20"/>
              </w:rPr>
            </w:pPr>
          </w:p>
        </w:tc>
        <w:tc>
          <w:tcPr>
            <w:tcW w:w="4599" w:type="dxa"/>
          </w:tcPr>
          <w:p w14:paraId="426A9A61" w14:textId="77777777" w:rsidR="00B22B00" w:rsidRPr="005E4843" w:rsidRDefault="00B22B00" w:rsidP="005D07A1">
            <w:pPr>
              <w:pStyle w:val="AD9"/>
              <w:rPr>
                <w:rFonts w:cs="Arial"/>
                <w:szCs w:val="20"/>
              </w:rPr>
            </w:pPr>
          </w:p>
        </w:tc>
        <w:tc>
          <w:tcPr>
            <w:tcW w:w="1984" w:type="dxa"/>
          </w:tcPr>
          <w:p w14:paraId="0EB14891" w14:textId="77777777" w:rsidR="00B22B00" w:rsidRPr="005E4843" w:rsidRDefault="00B22B00" w:rsidP="005D07A1">
            <w:pPr>
              <w:pStyle w:val="AD9"/>
              <w:rPr>
                <w:rFonts w:cs="Arial"/>
                <w:szCs w:val="20"/>
              </w:rPr>
            </w:pPr>
          </w:p>
        </w:tc>
      </w:tr>
      <w:tr w:rsidR="00B22B00" w:rsidRPr="005E4843" w14:paraId="091F3D68" w14:textId="77777777" w:rsidTr="005D07A1">
        <w:tc>
          <w:tcPr>
            <w:tcW w:w="1263" w:type="dxa"/>
          </w:tcPr>
          <w:p w14:paraId="38DD09D6" w14:textId="77777777" w:rsidR="00B22B00" w:rsidRPr="005E4843" w:rsidRDefault="00B22B00" w:rsidP="005D07A1">
            <w:pPr>
              <w:pStyle w:val="AD9"/>
              <w:rPr>
                <w:rFonts w:cs="Arial"/>
                <w:szCs w:val="20"/>
              </w:rPr>
            </w:pPr>
          </w:p>
        </w:tc>
        <w:tc>
          <w:tcPr>
            <w:tcW w:w="1509" w:type="dxa"/>
          </w:tcPr>
          <w:p w14:paraId="12CF3322" w14:textId="77777777" w:rsidR="00B22B00" w:rsidRPr="005E4843" w:rsidRDefault="00B22B00" w:rsidP="005D07A1">
            <w:pPr>
              <w:pStyle w:val="AD9"/>
              <w:rPr>
                <w:rFonts w:cs="Arial"/>
                <w:szCs w:val="20"/>
              </w:rPr>
            </w:pPr>
          </w:p>
        </w:tc>
        <w:tc>
          <w:tcPr>
            <w:tcW w:w="4599" w:type="dxa"/>
          </w:tcPr>
          <w:p w14:paraId="31E95168" w14:textId="77777777" w:rsidR="00B22B00" w:rsidRPr="005E4843" w:rsidRDefault="00B22B00" w:rsidP="005D07A1">
            <w:pPr>
              <w:pStyle w:val="AD9"/>
              <w:rPr>
                <w:rFonts w:cs="Arial"/>
                <w:szCs w:val="20"/>
              </w:rPr>
            </w:pPr>
          </w:p>
        </w:tc>
        <w:tc>
          <w:tcPr>
            <w:tcW w:w="1984" w:type="dxa"/>
          </w:tcPr>
          <w:p w14:paraId="5EE4C325" w14:textId="77777777" w:rsidR="00B22B00" w:rsidRPr="005E4843" w:rsidRDefault="00B22B00" w:rsidP="005D07A1">
            <w:pPr>
              <w:pStyle w:val="AD9"/>
              <w:rPr>
                <w:rFonts w:cs="Arial"/>
                <w:szCs w:val="20"/>
              </w:rPr>
            </w:pPr>
          </w:p>
        </w:tc>
      </w:tr>
    </w:tbl>
    <w:p w14:paraId="6F4D998C" w14:textId="77777777" w:rsidR="00D80F73" w:rsidRPr="00B141A0" w:rsidRDefault="00D80F73" w:rsidP="00D80F73">
      <w:pPr>
        <w:pStyle w:val="a3"/>
        <w:rPr>
          <w:rFonts w:cs="Arial"/>
        </w:rPr>
      </w:pPr>
    </w:p>
    <w:p w14:paraId="05952377" w14:textId="77777777" w:rsidR="00167C53" w:rsidRDefault="00167C53">
      <w:pPr>
        <w:rPr>
          <w:rFonts w:ascii="Arial" w:hAnsi="Arial" w:cs="Arial"/>
          <w:b/>
          <w:kern w:val="28"/>
          <w:sz w:val="28"/>
          <w:szCs w:val="28"/>
        </w:rPr>
      </w:pPr>
      <w:bookmarkStart w:id="27" w:name="_Ref99555732"/>
      <w:bookmarkStart w:id="28" w:name="_Ref99555742"/>
      <w:bookmarkStart w:id="29" w:name="_Ref99555749"/>
      <w:bookmarkStart w:id="30" w:name="Прил1"/>
      <w:r>
        <w:rPr>
          <w:rFonts w:cs="Arial"/>
        </w:rPr>
        <w:br w:type="page"/>
      </w:r>
    </w:p>
    <w:p w14:paraId="75ECAADB" w14:textId="48948A94" w:rsidR="00167C53" w:rsidRPr="00167C53" w:rsidRDefault="00167C53" w:rsidP="00167C53">
      <w:pPr>
        <w:pStyle w:val="1IBS"/>
        <w:numPr>
          <w:ilvl w:val="0"/>
          <w:numId w:val="95"/>
        </w:numPr>
        <w:tabs>
          <w:tab w:val="clear" w:pos="880"/>
        </w:tabs>
        <w:spacing w:before="240" w:after="120" w:line="240" w:lineRule="auto"/>
        <w:ind w:left="284" w:hanging="284"/>
        <w:rPr>
          <w:rFonts w:cs="Arial"/>
        </w:rPr>
      </w:pPr>
      <w:bookmarkStart w:id="31" w:name="_Toc169601719"/>
      <w:r w:rsidRPr="00167C53">
        <w:rPr>
          <w:rFonts w:cs="Arial"/>
        </w:rPr>
        <w:lastRenderedPageBreak/>
        <w:t>Приложения</w:t>
      </w:r>
      <w:bookmarkEnd w:id="31"/>
    </w:p>
    <w:p w14:paraId="2B4335E5" w14:textId="5AC47251" w:rsidR="00216F3C" w:rsidRPr="00167C53" w:rsidRDefault="00860D44" w:rsidP="00167C53">
      <w:pPr>
        <w:spacing w:before="120" w:after="120"/>
        <w:rPr>
          <w:rFonts w:ascii="Arial" w:hAnsi="Arial" w:cs="Arial"/>
          <w:b/>
        </w:rPr>
      </w:pPr>
      <w:r w:rsidRPr="00167C53">
        <w:rPr>
          <w:rFonts w:ascii="Arial" w:hAnsi="Arial" w:cs="Arial"/>
          <w:b/>
        </w:rPr>
        <w:t>Приложение 1</w:t>
      </w:r>
      <w:bookmarkEnd w:id="27"/>
      <w:bookmarkEnd w:id="28"/>
      <w:bookmarkEnd w:id="29"/>
      <w:bookmarkEnd w:id="30"/>
      <w:r w:rsidR="00655E20" w:rsidRPr="00167C53">
        <w:rPr>
          <w:rFonts w:ascii="Arial" w:hAnsi="Arial" w:cs="Arial"/>
          <w:b/>
        </w:rPr>
        <w:t>.</w:t>
      </w:r>
      <w:r w:rsidR="005843D3" w:rsidRPr="00167C53">
        <w:rPr>
          <w:rFonts w:ascii="Arial" w:hAnsi="Arial" w:cs="Arial"/>
          <w:b/>
        </w:rPr>
        <w:t xml:space="preserve"> </w:t>
      </w:r>
      <w:r w:rsidR="00902E74" w:rsidRPr="00167C53">
        <w:rPr>
          <w:rFonts w:ascii="Arial" w:hAnsi="Arial" w:cs="Arial"/>
          <w:b/>
        </w:rPr>
        <w:t>Образец Договора об образовании</w:t>
      </w:r>
    </w:p>
    <w:p w14:paraId="1035FAA7" w14:textId="69243A8E" w:rsidR="00CF7A0E" w:rsidRPr="007B575C" w:rsidRDefault="00CF7A0E" w:rsidP="007B575C">
      <w:pPr>
        <w:jc w:val="center"/>
        <w:rPr>
          <w:rFonts w:ascii="Arial" w:hAnsi="Arial" w:cs="Arial"/>
          <w:b/>
          <w:sz w:val="19"/>
          <w:szCs w:val="19"/>
          <w:lang w:eastAsia="zh-CN"/>
        </w:rPr>
      </w:pPr>
      <w:bookmarkStart w:id="32" w:name="_Toc168319185"/>
      <w:bookmarkEnd w:id="32"/>
      <w:r w:rsidRPr="007B575C">
        <w:rPr>
          <w:rFonts w:ascii="Arial" w:hAnsi="Arial" w:cs="Arial"/>
          <w:b/>
          <w:sz w:val="19"/>
          <w:szCs w:val="19"/>
          <w:lang w:eastAsia="zh-CN"/>
        </w:rPr>
        <w:t>Договор №</w:t>
      </w:r>
      <w:r w:rsidR="0059629F" w:rsidRPr="007B575C">
        <w:rPr>
          <w:rFonts w:ascii="Arial" w:hAnsi="Arial" w:cs="Arial"/>
          <w:b/>
          <w:sz w:val="19"/>
          <w:szCs w:val="19"/>
          <w:lang w:eastAsia="zh-CN"/>
        </w:rPr>
        <w:t xml:space="preserve"> ____</w:t>
      </w:r>
    </w:p>
    <w:p w14:paraId="01DD8E65" w14:textId="77777777" w:rsidR="00CF7A0E" w:rsidRPr="00B141A0" w:rsidRDefault="00CF7A0E" w:rsidP="00CF7A0E">
      <w:pPr>
        <w:jc w:val="center"/>
        <w:rPr>
          <w:rFonts w:ascii="Arial" w:hAnsi="Arial" w:cs="Arial"/>
          <w:b/>
          <w:sz w:val="19"/>
          <w:szCs w:val="19"/>
          <w:lang w:eastAsia="zh-CN"/>
        </w:rPr>
      </w:pPr>
      <w:r w:rsidRPr="00B141A0">
        <w:rPr>
          <w:rFonts w:ascii="Arial" w:hAnsi="Arial" w:cs="Arial"/>
          <w:b/>
          <w:sz w:val="19"/>
          <w:szCs w:val="19"/>
          <w:lang w:eastAsia="zh-CN"/>
        </w:rPr>
        <w:t>на оказание услуг по обучению</w:t>
      </w:r>
    </w:p>
    <w:p w14:paraId="2BAC753C" w14:textId="5EBA80D4" w:rsidR="00CF7A0E" w:rsidRPr="00B141A0" w:rsidRDefault="00CF7A0E" w:rsidP="00405F0E">
      <w:pPr>
        <w:spacing w:line="480" w:lineRule="auto"/>
        <w:ind w:right="-286"/>
        <w:rPr>
          <w:rFonts w:ascii="Arial" w:hAnsi="Arial" w:cs="Arial"/>
          <w:b/>
          <w:sz w:val="19"/>
          <w:szCs w:val="19"/>
          <w:lang w:eastAsia="zh-CN"/>
        </w:rPr>
      </w:pPr>
      <w:r w:rsidRPr="00B141A0">
        <w:rPr>
          <w:rFonts w:ascii="Arial" w:hAnsi="Arial" w:cs="Arial"/>
          <w:b/>
          <w:sz w:val="19"/>
          <w:szCs w:val="19"/>
          <w:lang w:eastAsia="zh-CN"/>
        </w:rPr>
        <w:t xml:space="preserve">г. Москва    </w:t>
      </w:r>
      <w:r w:rsidR="00F7304C" w:rsidRPr="00B141A0">
        <w:rPr>
          <w:rFonts w:ascii="Arial" w:hAnsi="Arial" w:cs="Arial"/>
          <w:b/>
          <w:sz w:val="19"/>
          <w:szCs w:val="19"/>
          <w:lang w:eastAsia="zh-CN"/>
        </w:rPr>
        <w:t xml:space="preserve">   </w:t>
      </w:r>
      <w:r w:rsidRPr="00B141A0">
        <w:rPr>
          <w:rFonts w:ascii="Arial" w:hAnsi="Arial" w:cs="Arial"/>
          <w:b/>
          <w:sz w:val="19"/>
          <w:szCs w:val="19"/>
          <w:lang w:eastAsia="zh-CN"/>
        </w:rPr>
        <w:t xml:space="preserve">                                                                                                                        </w:t>
      </w:r>
      <w:r w:rsidR="00405F0E" w:rsidRPr="00B141A0">
        <w:rPr>
          <w:rFonts w:ascii="Arial" w:hAnsi="Arial" w:cs="Arial"/>
          <w:b/>
          <w:sz w:val="19"/>
          <w:szCs w:val="19"/>
          <w:lang w:eastAsia="zh-CN"/>
        </w:rPr>
        <w:t xml:space="preserve">        </w:t>
      </w:r>
      <w:r w:rsidRPr="00B141A0">
        <w:rPr>
          <w:rFonts w:ascii="Arial" w:hAnsi="Arial" w:cs="Arial"/>
          <w:b/>
          <w:sz w:val="19"/>
          <w:szCs w:val="19"/>
          <w:lang w:eastAsia="zh-CN"/>
        </w:rPr>
        <w:t xml:space="preserve">   _____________</w:t>
      </w:r>
    </w:p>
    <w:p w14:paraId="121A4FA6" w14:textId="015260C9" w:rsidR="00CF7A0E" w:rsidRPr="00B141A0" w:rsidRDefault="00CF7A0E" w:rsidP="00F7304C">
      <w:pPr>
        <w:ind w:firstLine="709"/>
        <w:jc w:val="both"/>
        <w:rPr>
          <w:rFonts w:ascii="Arial" w:hAnsi="Arial" w:cs="Arial"/>
          <w:sz w:val="19"/>
          <w:szCs w:val="19"/>
        </w:rPr>
      </w:pPr>
      <w:r w:rsidRPr="00B141A0">
        <w:rPr>
          <w:rFonts w:ascii="Arial" w:hAnsi="Arial" w:cs="Arial"/>
          <w:b/>
          <w:sz w:val="19"/>
          <w:szCs w:val="19"/>
        </w:rPr>
        <w:t xml:space="preserve">Общество с ограниченной ответственностью «Центр Обучения </w:t>
      </w:r>
      <w:proofErr w:type="spellStart"/>
      <w:r w:rsidRPr="00B141A0">
        <w:rPr>
          <w:rFonts w:ascii="Arial" w:hAnsi="Arial" w:cs="Arial"/>
          <w:b/>
          <w:sz w:val="19"/>
          <w:szCs w:val="19"/>
        </w:rPr>
        <w:t>Аренадата</w:t>
      </w:r>
      <w:proofErr w:type="spellEnd"/>
      <w:r w:rsidRPr="00B141A0">
        <w:rPr>
          <w:rFonts w:ascii="Arial" w:hAnsi="Arial" w:cs="Arial"/>
          <w:b/>
          <w:sz w:val="19"/>
          <w:szCs w:val="19"/>
        </w:rPr>
        <w:t>» (ООО «ЦОА»)</w:t>
      </w:r>
      <w:r w:rsidRPr="00B141A0">
        <w:rPr>
          <w:rFonts w:ascii="Arial" w:hAnsi="Arial" w:cs="Arial"/>
          <w:sz w:val="19"/>
          <w:szCs w:val="19"/>
        </w:rPr>
        <w:t xml:space="preserve"> (лицензия на осуществление образовательной деятельности, регистрационный номер лицензии Л035-01298-77/00634958, выдана Департаментом образования и науки города Москвы 30.12.2022г.), именуемое в дальнейшем «Исполнитель», в лице Генерального директора Золотар</w:t>
      </w:r>
      <w:r w:rsidR="001A6C07" w:rsidRPr="00B141A0">
        <w:rPr>
          <w:rFonts w:ascii="Arial" w:hAnsi="Arial" w:cs="Arial"/>
          <w:sz w:val="19"/>
          <w:szCs w:val="19"/>
        </w:rPr>
        <w:t>е</w:t>
      </w:r>
      <w:r w:rsidRPr="00B141A0">
        <w:rPr>
          <w:rFonts w:ascii="Arial" w:hAnsi="Arial" w:cs="Arial"/>
          <w:sz w:val="19"/>
          <w:szCs w:val="19"/>
        </w:rPr>
        <w:t xml:space="preserve">ва Сергея Алексеевича, действующего на основании </w:t>
      </w:r>
      <w:r w:rsidRPr="00B141A0">
        <w:rPr>
          <w:rFonts w:ascii="Arial" w:hAnsi="Arial" w:cs="Arial"/>
          <w:bCs/>
          <w:sz w:val="19"/>
          <w:szCs w:val="19"/>
        </w:rPr>
        <w:t>Устава</w:t>
      </w:r>
      <w:r w:rsidRPr="00B141A0">
        <w:rPr>
          <w:rFonts w:ascii="Arial" w:hAnsi="Arial" w:cs="Arial"/>
          <w:sz w:val="19"/>
          <w:szCs w:val="19"/>
        </w:rPr>
        <w:t xml:space="preserve">, </w:t>
      </w:r>
    </w:p>
    <w:p w14:paraId="166E5D69" w14:textId="77777777" w:rsidR="00CF7A0E" w:rsidRPr="00B141A0" w:rsidRDefault="00CF7A0E" w:rsidP="00F7304C">
      <w:pPr>
        <w:ind w:firstLine="708"/>
        <w:jc w:val="both"/>
        <w:rPr>
          <w:rFonts w:ascii="Arial" w:hAnsi="Arial" w:cs="Arial"/>
          <w:sz w:val="19"/>
          <w:szCs w:val="19"/>
        </w:rPr>
      </w:pPr>
      <w:r w:rsidRPr="00B141A0">
        <w:rPr>
          <w:rFonts w:ascii="Arial" w:hAnsi="Arial" w:cs="Arial"/>
          <w:sz w:val="19"/>
          <w:szCs w:val="19"/>
        </w:rPr>
        <w:t>и</w:t>
      </w:r>
      <w:r w:rsidRPr="00B141A0">
        <w:rPr>
          <w:rFonts w:ascii="Arial" w:hAnsi="Arial" w:cs="Arial"/>
          <w:b/>
          <w:sz w:val="19"/>
          <w:szCs w:val="19"/>
        </w:rPr>
        <w:t xml:space="preserve"> _________________ «____________» (</w:t>
      </w:r>
      <w:r w:rsidRPr="00B141A0">
        <w:rPr>
          <w:rFonts w:ascii="Arial" w:hAnsi="Arial" w:cs="Arial"/>
          <w:b/>
          <w:bCs/>
          <w:sz w:val="19"/>
          <w:szCs w:val="19"/>
        </w:rPr>
        <w:t>______</w:t>
      </w:r>
      <w:r w:rsidRPr="00B141A0">
        <w:rPr>
          <w:rFonts w:ascii="Arial" w:hAnsi="Arial" w:cs="Arial"/>
          <w:b/>
          <w:sz w:val="19"/>
          <w:szCs w:val="19"/>
        </w:rPr>
        <w:t xml:space="preserve"> «__________»</w:t>
      </w:r>
      <w:r w:rsidRPr="00B141A0">
        <w:rPr>
          <w:rFonts w:ascii="Arial" w:hAnsi="Arial" w:cs="Arial"/>
          <w:b/>
          <w:bCs/>
          <w:sz w:val="19"/>
          <w:szCs w:val="19"/>
        </w:rPr>
        <w:t>)</w:t>
      </w:r>
      <w:r w:rsidRPr="00B141A0">
        <w:rPr>
          <w:rFonts w:ascii="Arial" w:hAnsi="Arial" w:cs="Arial"/>
          <w:b/>
          <w:sz w:val="19"/>
          <w:szCs w:val="19"/>
        </w:rPr>
        <w:t>,</w:t>
      </w:r>
      <w:r w:rsidRPr="00B141A0">
        <w:rPr>
          <w:rFonts w:ascii="Arial" w:hAnsi="Arial" w:cs="Arial"/>
          <w:sz w:val="19"/>
          <w:szCs w:val="19"/>
        </w:rPr>
        <w:t xml:space="preserve"> именуемое в дальнейшем «Заказчик», в лице _________________, действующего на основании ____________, с другой стороны, </w:t>
      </w:r>
    </w:p>
    <w:p w14:paraId="23025146" w14:textId="77777777" w:rsidR="00CF7A0E" w:rsidRPr="00B141A0" w:rsidRDefault="00CF7A0E" w:rsidP="00CF7A0E">
      <w:pPr>
        <w:ind w:firstLine="709"/>
        <w:jc w:val="both"/>
        <w:rPr>
          <w:rFonts w:ascii="Arial" w:hAnsi="Arial" w:cs="Arial"/>
          <w:sz w:val="19"/>
          <w:szCs w:val="19"/>
        </w:rPr>
      </w:pPr>
      <w:r w:rsidRPr="00B141A0">
        <w:rPr>
          <w:rFonts w:ascii="Arial" w:hAnsi="Arial" w:cs="Arial"/>
          <w:sz w:val="19"/>
          <w:szCs w:val="19"/>
        </w:rPr>
        <w:t xml:space="preserve">далее совместно именуемые «Стороны», </w:t>
      </w:r>
    </w:p>
    <w:p w14:paraId="2AF4B2E3" w14:textId="77777777" w:rsidR="00CF7A0E" w:rsidRPr="00B141A0" w:rsidRDefault="00CF7A0E" w:rsidP="00CF7A0E">
      <w:pPr>
        <w:ind w:firstLine="709"/>
        <w:jc w:val="both"/>
        <w:rPr>
          <w:rFonts w:ascii="Arial" w:hAnsi="Arial" w:cs="Arial"/>
          <w:sz w:val="19"/>
          <w:szCs w:val="19"/>
        </w:rPr>
      </w:pPr>
      <w:bookmarkStart w:id="33" w:name="_Hlk142298212"/>
      <w:r w:rsidRPr="00B141A0">
        <w:rPr>
          <w:rFonts w:ascii="Arial" w:hAnsi="Arial" w:cs="Arial"/>
          <w:sz w:val="19"/>
          <w:szCs w:val="19"/>
        </w:rPr>
        <w:t xml:space="preserve">и каждый обучающийся, который становится стороной настоящего договора в момент начала использования платформы </w:t>
      </w:r>
      <w:hyperlink r:id="rId9" w:tgtFrame="_blank" w:history="1">
        <w:r w:rsidRPr="00B141A0">
          <w:rPr>
            <w:rFonts w:ascii="Arial" w:hAnsi="Arial" w:cs="Arial"/>
            <w:sz w:val="19"/>
            <w:szCs w:val="19"/>
          </w:rPr>
          <w:t>https://pruffme.com/</w:t>
        </w:r>
      </w:hyperlink>
      <w:r w:rsidRPr="00B141A0">
        <w:rPr>
          <w:rFonts w:ascii="Arial" w:hAnsi="Arial" w:cs="Arial"/>
          <w:sz w:val="19"/>
          <w:szCs w:val="19"/>
        </w:rPr>
        <w:t xml:space="preserve"> в соответствии с нижеуказанными условиями,</w:t>
      </w:r>
      <w:bookmarkEnd w:id="33"/>
    </w:p>
    <w:p w14:paraId="087F7ABF" w14:textId="77777777" w:rsidR="00CF7A0E" w:rsidRPr="00B141A0" w:rsidRDefault="00CF7A0E" w:rsidP="00CF7A0E">
      <w:pPr>
        <w:ind w:firstLine="709"/>
        <w:jc w:val="both"/>
        <w:rPr>
          <w:rFonts w:ascii="Arial" w:hAnsi="Arial" w:cs="Arial"/>
          <w:sz w:val="19"/>
          <w:szCs w:val="19"/>
        </w:rPr>
      </w:pPr>
      <w:r w:rsidRPr="00B141A0">
        <w:rPr>
          <w:rFonts w:ascii="Arial" w:hAnsi="Arial" w:cs="Arial"/>
          <w:sz w:val="19"/>
          <w:szCs w:val="19"/>
        </w:rPr>
        <w:t>заключили настоящий Договор №______ от _________ года (далее – «Договор») о нижеследующем:</w:t>
      </w:r>
    </w:p>
    <w:p w14:paraId="1D94A16B" w14:textId="77777777" w:rsidR="00CF7A0E" w:rsidRPr="00B141A0" w:rsidRDefault="00CF7A0E" w:rsidP="00CF7A0E">
      <w:pPr>
        <w:jc w:val="both"/>
        <w:rPr>
          <w:rFonts w:ascii="Arial" w:hAnsi="Arial" w:cs="Arial"/>
          <w:sz w:val="19"/>
          <w:szCs w:val="19"/>
        </w:rPr>
      </w:pPr>
    </w:p>
    <w:p w14:paraId="6A0149E7" w14:textId="77777777" w:rsidR="00CF7A0E" w:rsidRPr="00B141A0" w:rsidRDefault="00CF7A0E" w:rsidP="00CF7A0E">
      <w:pPr>
        <w:pStyle w:val="title1"/>
        <w:numPr>
          <w:ilvl w:val="0"/>
          <w:numId w:val="93"/>
        </w:numPr>
        <w:tabs>
          <w:tab w:val="left" w:pos="709"/>
          <w:tab w:val="right" w:pos="9923"/>
        </w:tabs>
        <w:spacing w:before="0" w:after="0" w:line="360" w:lineRule="auto"/>
        <w:ind w:left="0" w:firstLine="0"/>
        <w:jc w:val="both"/>
        <w:rPr>
          <w:rFonts w:ascii="Arial" w:eastAsiaTheme="minorHAnsi" w:hAnsi="Arial" w:cs="Arial"/>
          <w:b w:val="0"/>
          <w:bCs w:val="0"/>
          <w:sz w:val="19"/>
          <w:szCs w:val="19"/>
          <w:lang w:val="ru-RU" w:eastAsia="en-US"/>
        </w:rPr>
      </w:pPr>
      <w:r w:rsidRPr="00B141A0">
        <w:rPr>
          <w:rFonts w:ascii="Arial" w:eastAsiaTheme="minorHAnsi" w:hAnsi="Arial" w:cs="Arial"/>
          <w:b w:val="0"/>
          <w:bCs w:val="0"/>
          <w:sz w:val="19"/>
          <w:szCs w:val="19"/>
          <w:lang w:val="ru-RU" w:eastAsia="en-US"/>
        </w:rPr>
        <w:t>ПРЕДМЕТ ДОГОВОРА.</w:t>
      </w:r>
    </w:p>
    <w:p w14:paraId="4E7D206C" w14:textId="77777777" w:rsidR="00CF7A0E" w:rsidRPr="00B141A0" w:rsidRDefault="00CF7A0E" w:rsidP="00CF7A0E">
      <w:pPr>
        <w:pStyle w:val="af4"/>
        <w:numPr>
          <w:ilvl w:val="1"/>
          <w:numId w:val="93"/>
        </w:numPr>
        <w:ind w:left="0" w:firstLine="0"/>
        <w:jc w:val="both"/>
        <w:rPr>
          <w:rFonts w:cs="Arial"/>
          <w:sz w:val="19"/>
          <w:szCs w:val="19"/>
        </w:rPr>
      </w:pPr>
      <w:r w:rsidRPr="00B141A0">
        <w:rPr>
          <w:rFonts w:cs="Arial"/>
          <w:sz w:val="19"/>
          <w:szCs w:val="19"/>
        </w:rPr>
        <w:t>В соответствии с Договором Исполнитель обязуется оказать услуги по обучению специалистов Заказчика (обучающихся) (далее – «Услуги»), а Заказчик обязуется оплатить стоимость услуг в размере и на условиях, которые установлены Договором.</w:t>
      </w:r>
    </w:p>
    <w:p w14:paraId="3151B297" w14:textId="7775E5C8"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 xml:space="preserve"> Обучение проводится в порядке, установленном образовательной программой (далее – «Программа») и учебным планом Исполнителя. Форма проведения обучения </w:t>
      </w:r>
      <w:r w:rsidR="00C90C80" w:rsidRPr="00B141A0">
        <w:rPr>
          <w:rFonts w:ascii="Arial" w:hAnsi="Arial" w:cs="Arial"/>
          <w:sz w:val="19"/>
          <w:szCs w:val="19"/>
        </w:rPr>
        <w:t>–</w:t>
      </w:r>
      <w:r w:rsidRPr="00B141A0">
        <w:rPr>
          <w:rFonts w:ascii="Arial" w:hAnsi="Arial" w:cs="Arial"/>
          <w:sz w:val="19"/>
          <w:szCs w:val="19"/>
        </w:rPr>
        <w:t xml:space="preserve"> с применением дистанционных технологий.</w:t>
      </w:r>
    </w:p>
    <w:p w14:paraId="263D1F27" w14:textId="4C44FD5E"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 xml:space="preserve">Сроки проведения обучения, информация об обучающихся (ФИО, электронная почта – в отношении каждого обучающегося), стоимость Услуг и порядок расчетов, Программа, а также иные условия определяются и фиксируются Сторонами в Регистрационном заявлении (далее – «Регистрационное заявление») </w:t>
      </w:r>
      <w:r w:rsidR="00B41C32" w:rsidRPr="00B141A0">
        <w:rPr>
          <w:rFonts w:ascii="Arial" w:hAnsi="Arial" w:cs="Arial"/>
          <w:sz w:val="19"/>
          <w:szCs w:val="19"/>
        </w:rPr>
        <w:t>–</w:t>
      </w:r>
      <w:r w:rsidRPr="00B141A0">
        <w:rPr>
          <w:rFonts w:ascii="Arial" w:hAnsi="Arial" w:cs="Arial"/>
          <w:sz w:val="19"/>
          <w:szCs w:val="19"/>
        </w:rPr>
        <w:t xml:space="preserve"> Приложение № 1 к Договору, которое после подписания Сторонами становится неотъемлемой частью Договора.</w:t>
      </w:r>
    </w:p>
    <w:p w14:paraId="11E0DBE9" w14:textId="77777777" w:rsidR="00CF7A0E" w:rsidRPr="00B141A0" w:rsidRDefault="00CF7A0E" w:rsidP="00CF7A0E">
      <w:pPr>
        <w:jc w:val="both"/>
        <w:rPr>
          <w:rFonts w:ascii="Arial" w:hAnsi="Arial" w:cs="Arial"/>
          <w:sz w:val="19"/>
          <w:szCs w:val="19"/>
        </w:rPr>
      </w:pPr>
      <w:r w:rsidRPr="00B141A0">
        <w:rPr>
          <w:rFonts w:ascii="Arial" w:hAnsi="Arial" w:cs="Arial"/>
          <w:sz w:val="19"/>
          <w:szCs w:val="19"/>
        </w:rPr>
        <w:t>1.4. Основные характеристики Программы:</w:t>
      </w:r>
    </w:p>
    <w:p w14:paraId="7A612AB8" w14:textId="77777777" w:rsidR="00CF7A0E" w:rsidRPr="00B141A0" w:rsidRDefault="00CF7A0E" w:rsidP="00CF7A0E">
      <w:pPr>
        <w:jc w:val="both"/>
        <w:rPr>
          <w:rFonts w:ascii="Arial" w:hAnsi="Arial" w:cs="Arial"/>
          <w:sz w:val="19"/>
          <w:szCs w:val="19"/>
        </w:rPr>
      </w:pPr>
      <w:r w:rsidRPr="00B141A0">
        <w:rPr>
          <w:rFonts w:ascii="Arial" w:hAnsi="Arial" w:cs="Arial"/>
          <w:sz w:val="19"/>
          <w:szCs w:val="19"/>
        </w:rPr>
        <w:t>1.4.1. Вид, уровень Программы: дополнительная общеобразовательная.</w:t>
      </w:r>
    </w:p>
    <w:p w14:paraId="7CB0D412" w14:textId="77777777" w:rsidR="00CF7A0E" w:rsidRPr="00B141A0" w:rsidRDefault="00CF7A0E" w:rsidP="00CF7A0E">
      <w:pPr>
        <w:jc w:val="both"/>
        <w:rPr>
          <w:rFonts w:ascii="Arial" w:hAnsi="Arial" w:cs="Arial"/>
          <w:sz w:val="19"/>
          <w:szCs w:val="19"/>
        </w:rPr>
      </w:pPr>
      <w:r w:rsidRPr="00B141A0">
        <w:rPr>
          <w:rFonts w:ascii="Arial" w:hAnsi="Arial" w:cs="Arial"/>
          <w:sz w:val="19"/>
          <w:szCs w:val="19"/>
        </w:rPr>
        <w:t>1.4.2. Направленность Программы: сфера информационных технологий.</w:t>
      </w:r>
    </w:p>
    <w:p w14:paraId="26C4A0B7" w14:textId="77777777" w:rsidR="00CF7A0E" w:rsidRPr="00B141A0" w:rsidRDefault="00CF7A0E" w:rsidP="00CF7A0E">
      <w:pPr>
        <w:jc w:val="both"/>
        <w:rPr>
          <w:rFonts w:ascii="Arial" w:hAnsi="Arial" w:cs="Arial"/>
          <w:sz w:val="19"/>
          <w:szCs w:val="19"/>
        </w:rPr>
      </w:pPr>
    </w:p>
    <w:p w14:paraId="60564ECA" w14:textId="77777777" w:rsidR="00CF7A0E" w:rsidRPr="00B141A0" w:rsidRDefault="00CF7A0E" w:rsidP="00CF7A0E">
      <w:pPr>
        <w:pStyle w:val="title1"/>
        <w:numPr>
          <w:ilvl w:val="0"/>
          <w:numId w:val="93"/>
        </w:numPr>
        <w:tabs>
          <w:tab w:val="left" w:pos="709"/>
          <w:tab w:val="right" w:pos="9923"/>
        </w:tabs>
        <w:spacing w:before="0" w:after="0" w:line="360" w:lineRule="auto"/>
        <w:ind w:left="0" w:firstLine="0"/>
        <w:rPr>
          <w:rFonts w:ascii="Arial" w:eastAsiaTheme="minorHAnsi" w:hAnsi="Arial" w:cs="Arial"/>
          <w:b w:val="0"/>
          <w:bCs w:val="0"/>
          <w:sz w:val="19"/>
          <w:szCs w:val="19"/>
          <w:lang w:val="ru-RU" w:eastAsia="en-US"/>
        </w:rPr>
      </w:pPr>
      <w:r w:rsidRPr="00B141A0">
        <w:rPr>
          <w:rFonts w:ascii="Arial" w:eastAsiaTheme="minorHAnsi" w:hAnsi="Arial" w:cs="Arial"/>
          <w:b w:val="0"/>
          <w:bCs w:val="0"/>
          <w:sz w:val="19"/>
          <w:szCs w:val="19"/>
          <w:lang w:val="ru-RU" w:eastAsia="en-US"/>
        </w:rPr>
        <w:t>УСЛОВИЯ ПРЕДОСТАВЛЕНИЯ УСЛУГ.</w:t>
      </w:r>
    </w:p>
    <w:p w14:paraId="6A199211" w14:textId="77777777"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Услуги оказываются посредством предоставления обучающимся доступа к материалам Программы через интернет-сайт, указанный в Регистрационном заявлении.</w:t>
      </w:r>
    </w:p>
    <w:p w14:paraId="72058B96" w14:textId="77777777"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В Регистрационном заявлении могут быть указаны иные интернет-сайты, доступ к которым предоставляется обучающимся в целях освоения Программы, выполнения заданий и иных необходимых действий в рамках обучения.</w:t>
      </w:r>
    </w:p>
    <w:p w14:paraId="59C8EB88" w14:textId="77777777"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Освоение Программы завершается тестированием через интернет-сайт, указанный в Регистрационном заявлении, и выдачей обучающимся, успешно прошедшим тестирование, сертификата установленного образца.</w:t>
      </w:r>
    </w:p>
    <w:p w14:paraId="0C00ABC8" w14:textId="77777777" w:rsidR="00CF7A0E" w:rsidRPr="00B141A0" w:rsidRDefault="00CF7A0E" w:rsidP="00CF7A0E">
      <w:pPr>
        <w:tabs>
          <w:tab w:val="left" w:pos="709"/>
        </w:tabs>
        <w:jc w:val="both"/>
        <w:rPr>
          <w:rFonts w:ascii="Arial" w:hAnsi="Arial" w:cs="Arial"/>
          <w:sz w:val="19"/>
          <w:szCs w:val="19"/>
        </w:rPr>
      </w:pPr>
    </w:p>
    <w:p w14:paraId="10CAD64D" w14:textId="77777777" w:rsidR="00CF7A0E" w:rsidRPr="00B141A0" w:rsidRDefault="00CF7A0E" w:rsidP="00CF7A0E">
      <w:pPr>
        <w:pStyle w:val="af4"/>
        <w:numPr>
          <w:ilvl w:val="0"/>
          <w:numId w:val="93"/>
        </w:numPr>
        <w:tabs>
          <w:tab w:val="left" w:pos="709"/>
        </w:tabs>
        <w:ind w:left="0" w:firstLine="0"/>
        <w:rPr>
          <w:rFonts w:cs="Arial"/>
          <w:sz w:val="19"/>
          <w:szCs w:val="19"/>
        </w:rPr>
      </w:pPr>
      <w:r w:rsidRPr="00B141A0">
        <w:rPr>
          <w:rFonts w:cs="Arial"/>
          <w:sz w:val="19"/>
          <w:szCs w:val="19"/>
        </w:rPr>
        <w:t>ПРАВА И ОБЯЗАННОСТИ СТОРОН.</w:t>
      </w:r>
    </w:p>
    <w:p w14:paraId="508BF5C1" w14:textId="77777777"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Исполнитель вправе:</w:t>
      </w:r>
    </w:p>
    <w:p w14:paraId="245FC648"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Получать от Заказчика информацию, необходимую для оказания Услуг.</w:t>
      </w:r>
    </w:p>
    <w:p w14:paraId="0946717B"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Полагаться на достоверность информации, передаваемой Заказчиком.</w:t>
      </w:r>
    </w:p>
    <w:p w14:paraId="6E7C2D6F" w14:textId="77777777" w:rsidR="00CF7A0E" w:rsidRPr="00B141A0" w:rsidRDefault="00CF7A0E" w:rsidP="00CF7A0E">
      <w:pPr>
        <w:tabs>
          <w:tab w:val="left" w:pos="709"/>
        </w:tabs>
        <w:jc w:val="both"/>
        <w:rPr>
          <w:rFonts w:ascii="Arial" w:hAnsi="Arial" w:cs="Arial"/>
          <w:sz w:val="19"/>
          <w:szCs w:val="19"/>
        </w:rPr>
      </w:pPr>
    </w:p>
    <w:p w14:paraId="2CE7EC8B" w14:textId="77777777" w:rsidR="00CF7A0E" w:rsidRPr="00B141A0" w:rsidRDefault="00CF7A0E" w:rsidP="00CF7A0E">
      <w:pPr>
        <w:pStyle w:val="af4"/>
        <w:numPr>
          <w:ilvl w:val="1"/>
          <w:numId w:val="93"/>
        </w:numPr>
        <w:tabs>
          <w:tab w:val="left" w:pos="709"/>
        </w:tabs>
        <w:ind w:left="0" w:firstLine="0"/>
        <w:jc w:val="both"/>
        <w:rPr>
          <w:rFonts w:cs="Arial"/>
          <w:sz w:val="19"/>
          <w:szCs w:val="19"/>
        </w:rPr>
      </w:pPr>
      <w:r w:rsidRPr="00B141A0">
        <w:rPr>
          <w:rFonts w:cs="Arial"/>
          <w:sz w:val="19"/>
          <w:szCs w:val="19"/>
        </w:rPr>
        <w:t>Исполнитель обязан:</w:t>
      </w:r>
    </w:p>
    <w:p w14:paraId="586A55A7"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 xml:space="preserve">Провести обучение в соответствии с Программой, указанной в </w:t>
      </w:r>
      <w:bookmarkStart w:id="34" w:name="_Hlk124350257"/>
      <w:r w:rsidRPr="00B141A0">
        <w:rPr>
          <w:rFonts w:cs="Arial"/>
          <w:sz w:val="19"/>
          <w:szCs w:val="19"/>
        </w:rPr>
        <w:t>Регистрационном заявлении</w:t>
      </w:r>
      <w:bookmarkEnd w:id="34"/>
      <w:r w:rsidRPr="00B141A0">
        <w:rPr>
          <w:rFonts w:cs="Arial"/>
          <w:sz w:val="19"/>
          <w:szCs w:val="19"/>
        </w:rPr>
        <w:t>.</w:t>
      </w:r>
    </w:p>
    <w:p w14:paraId="0264DA9D" w14:textId="77777777" w:rsidR="00CF7A0E" w:rsidRPr="00B141A0" w:rsidRDefault="00CF7A0E" w:rsidP="00366F1A">
      <w:pPr>
        <w:pStyle w:val="af4"/>
        <w:keepLines/>
        <w:numPr>
          <w:ilvl w:val="2"/>
          <w:numId w:val="93"/>
        </w:numPr>
        <w:tabs>
          <w:tab w:val="left" w:pos="709"/>
        </w:tabs>
        <w:ind w:left="0" w:firstLine="0"/>
        <w:jc w:val="both"/>
        <w:rPr>
          <w:rFonts w:cs="Arial"/>
          <w:sz w:val="19"/>
          <w:szCs w:val="19"/>
        </w:rPr>
      </w:pPr>
      <w:r w:rsidRPr="00B141A0">
        <w:rPr>
          <w:rFonts w:cs="Arial"/>
          <w:sz w:val="19"/>
          <w:szCs w:val="19"/>
        </w:rPr>
        <w:t xml:space="preserve">Передать обучающимся в электронной форме за 2 (два) рабочих дня до старта занятий (даты указаны в Регистрационном заявлении) и после заключения Договора и оплаты авансового платежа (в случае, если иной порядок оплаты не предусмотрен Регистрационным заявлением) информацию о порядке и условиях доступа к интернет-сайту, указанному в п. 2.1. Договора. </w:t>
      </w:r>
    </w:p>
    <w:p w14:paraId="72235E92"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Назначить для контактов с Заказчиком ответственное контактное лицо, которое уполномочено давать или получать требуемую для реализации Договора информацию, и принимать или инициировать решения, а также сообщать номера телефонов, факсов, адреса электронной почты, посредством которых будет осуществляться обмен информацией между Сторонами.</w:t>
      </w:r>
    </w:p>
    <w:p w14:paraId="51F00751" w14:textId="77777777" w:rsidR="00CF7A0E" w:rsidRPr="00B141A0" w:rsidRDefault="00CF7A0E" w:rsidP="00391DC4">
      <w:pPr>
        <w:keepNext/>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lastRenderedPageBreak/>
        <w:t>Заказчик вправе:</w:t>
      </w:r>
    </w:p>
    <w:p w14:paraId="00559E00"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 xml:space="preserve">Изменять состав обучающихся с учетом того, что общее количество обучающихся не будет превышать количество, указанное в Регистрационном заявлении. В этом случае Заказчик обязан предоставить Исполнителю новую информацию об обучающихся за 5 (пять) рабочих дней до начала оказания Услуг. При уменьшении состава обучающихся стоимость Услуг изменению не подлежит. </w:t>
      </w:r>
    </w:p>
    <w:p w14:paraId="6F9B04DE"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 xml:space="preserve">Отказаться от исполнения Договора в одностороннем порядке, письменно уведомив Исполнителя о таком отказе не менее чем за 7 (семь) рабочих дней до начала оказания Услуг. </w:t>
      </w:r>
    </w:p>
    <w:p w14:paraId="2916B28F" w14:textId="77777777" w:rsidR="00CF7A0E" w:rsidRPr="00B141A0" w:rsidRDefault="00CF7A0E" w:rsidP="00CF7A0E">
      <w:pPr>
        <w:numPr>
          <w:ilvl w:val="1"/>
          <w:numId w:val="93"/>
        </w:numPr>
        <w:tabs>
          <w:tab w:val="left" w:pos="709"/>
        </w:tabs>
        <w:ind w:left="0" w:firstLine="0"/>
        <w:jc w:val="both"/>
        <w:rPr>
          <w:rFonts w:ascii="Arial" w:hAnsi="Arial" w:cs="Arial"/>
          <w:sz w:val="19"/>
          <w:szCs w:val="19"/>
        </w:rPr>
      </w:pPr>
      <w:r w:rsidRPr="00B141A0">
        <w:rPr>
          <w:rFonts w:ascii="Arial" w:hAnsi="Arial" w:cs="Arial"/>
          <w:sz w:val="19"/>
          <w:szCs w:val="19"/>
        </w:rPr>
        <w:t>Заказчик обязан:</w:t>
      </w:r>
    </w:p>
    <w:p w14:paraId="66CCEE0A"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 xml:space="preserve">Предоставить Исполнителю список обучающихся с указанием достоверных сведений о них согласно п. 1.3. Договора. Сведения должны быть предоставлены на электронный адрес Исполнителя: </w:t>
      </w:r>
      <w:hyperlink r:id="rId10" w:tooltip="mailto:education@arenadata.io" w:history="1">
        <w:r w:rsidRPr="00B141A0">
          <w:rPr>
            <w:rStyle w:val="ab"/>
            <w:rFonts w:cs="Arial"/>
            <w:sz w:val="19"/>
            <w:szCs w:val="19"/>
          </w:rPr>
          <w:t>education@arenadata.io</w:t>
        </w:r>
      </w:hyperlink>
      <w:r w:rsidRPr="00B141A0">
        <w:rPr>
          <w:rFonts w:cs="Arial"/>
          <w:sz w:val="19"/>
          <w:szCs w:val="19"/>
        </w:rPr>
        <w:t xml:space="preserve">. </w:t>
      </w:r>
    </w:p>
    <w:p w14:paraId="5ED4EA85"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Обеспечить участие обучающихся в обучении в составе, указанном в Регистрационном заявлении, и в сроки, установленные в Регистрационном заявлении.</w:t>
      </w:r>
    </w:p>
    <w:p w14:paraId="2935D7F2"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 xml:space="preserve">Предварительно ознакомить обучающихся с Программой и целями обучения, а также убедиться в наличии требуемой предварительной подготовки или соответствующей квалификации обучающихся (при указании об этом в Регистрационном заявлении). </w:t>
      </w:r>
    </w:p>
    <w:p w14:paraId="11AA1A69"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Ознакомить обучающихся с информацией о порядке выполнения удаленного соединения и обеспечить выполнение удаленного соединения.</w:t>
      </w:r>
    </w:p>
    <w:p w14:paraId="45C3EA29"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Рассматривать и решать возникающие проблемы, связанные с оказанием Услуг, в срок, не превышающий 2 (два) рабочих дня. Указанный срок может быть увеличен по обоюдному согласию Сторон.</w:t>
      </w:r>
    </w:p>
    <w:p w14:paraId="07FB13B2"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Самостоятельно обеспечить контроль сроков и качества Услуг, оказываемых другими компаниями, привлекаемыми Заказчиком без предварительного согласования с Исполнителем, имеющими отношение к Услугам, оказываемым по Договору, и влияющих на сроки и качество услуг Исполнителя.</w:t>
      </w:r>
    </w:p>
    <w:p w14:paraId="462F3D40"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Назначить для контактов с Исполнителем ответственное контактное лицо, которое уполномочено давать или получать требуемую для реализации Договора информацию и принимать или инициировать решения, а также сообщать номера телефонов, факсов, адреса электронной почты, посредством которых будет осуществляться обмен информацией между Сторонами.</w:t>
      </w:r>
    </w:p>
    <w:p w14:paraId="1D4D92D3"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Обеспечить доступ Исполнителя к информации, согласованной Сторонами заранее, и необходимой исключительно для оказания Услуг, к ресурсам, необходимым для организации доступа к учебной системе Исполнителя и содействовать Исполнителю в организации встреч со специалистами Заказчика, ответственными за предоставление той или иной информации, связанной с оказанием Услуг, в соответствии с условиями Договора.</w:t>
      </w:r>
    </w:p>
    <w:p w14:paraId="44066292"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Выделить компетентных и квалифицированных специалистов для организации удаленного доступа к учебной системе Исполнителя.</w:t>
      </w:r>
    </w:p>
    <w:p w14:paraId="4400648A" w14:textId="77777777" w:rsidR="00CF7A0E" w:rsidRPr="00B141A0" w:rsidRDefault="00CF7A0E" w:rsidP="00CF7A0E">
      <w:pPr>
        <w:pStyle w:val="af4"/>
        <w:numPr>
          <w:ilvl w:val="1"/>
          <w:numId w:val="93"/>
        </w:numPr>
        <w:tabs>
          <w:tab w:val="left" w:pos="709"/>
        </w:tabs>
        <w:ind w:left="0" w:firstLine="0"/>
        <w:jc w:val="both"/>
        <w:rPr>
          <w:rFonts w:cs="Arial"/>
          <w:sz w:val="19"/>
          <w:szCs w:val="19"/>
        </w:rPr>
      </w:pPr>
      <w:r w:rsidRPr="00B141A0">
        <w:rPr>
          <w:rFonts w:cs="Arial"/>
          <w:sz w:val="19"/>
          <w:szCs w:val="19"/>
        </w:rPr>
        <w:t>Заказчик заверяет Исполнителя, что предоставляемые сведения об обучающихся получены Заказчиком с соблюдением требований Трудового кодекса Российской Федерации; также Заказчиком получены все необходимые согласия субъектов персональных данных в соответствии с Федеральным законом от 27.07.2006 г. №152-ФЗ «О персональных данных».</w:t>
      </w:r>
    </w:p>
    <w:p w14:paraId="5E1DD261" w14:textId="77777777" w:rsidR="00CF7A0E" w:rsidRPr="00B141A0" w:rsidRDefault="00CF7A0E" w:rsidP="00CF7A0E">
      <w:pPr>
        <w:pStyle w:val="af4"/>
        <w:numPr>
          <w:ilvl w:val="1"/>
          <w:numId w:val="93"/>
        </w:numPr>
        <w:tabs>
          <w:tab w:val="left" w:pos="709"/>
        </w:tabs>
        <w:ind w:left="0" w:firstLine="0"/>
        <w:jc w:val="both"/>
        <w:rPr>
          <w:rFonts w:cs="Arial"/>
          <w:sz w:val="19"/>
          <w:szCs w:val="19"/>
        </w:rPr>
      </w:pPr>
      <w:r w:rsidRPr="00B141A0">
        <w:rPr>
          <w:rFonts w:cs="Arial"/>
          <w:sz w:val="19"/>
          <w:szCs w:val="19"/>
        </w:rPr>
        <w:t>Исполнитель обязуется обрабатывать переданные Заказчиком персональные данные в соответствии с требованиями действующего законодательства.</w:t>
      </w:r>
    </w:p>
    <w:p w14:paraId="391CC1AF" w14:textId="77777777" w:rsidR="00CF7A0E" w:rsidRPr="00B141A0" w:rsidRDefault="00CF7A0E" w:rsidP="00CF7A0E">
      <w:pPr>
        <w:pStyle w:val="af4"/>
        <w:numPr>
          <w:ilvl w:val="1"/>
          <w:numId w:val="93"/>
        </w:numPr>
        <w:tabs>
          <w:tab w:val="left" w:pos="709"/>
        </w:tabs>
        <w:ind w:left="0" w:firstLine="0"/>
        <w:jc w:val="both"/>
        <w:rPr>
          <w:rFonts w:cs="Arial"/>
          <w:sz w:val="19"/>
          <w:szCs w:val="19"/>
        </w:rPr>
      </w:pPr>
      <w:r w:rsidRPr="00B141A0">
        <w:rPr>
          <w:rFonts w:cs="Arial"/>
          <w:sz w:val="19"/>
          <w:szCs w:val="19"/>
        </w:rPr>
        <w:t>Заказчик в течение 1 (одного) рабочего дня с момента заключения Договора обязуется предоставить Исполнителю согласие на обработку персональных данных, полученное от всех обучающихся по форме Приложения №3 к Договору.</w:t>
      </w:r>
    </w:p>
    <w:p w14:paraId="1F3F2660" w14:textId="77777777" w:rsidR="00CF7A0E" w:rsidRPr="00B141A0" w:rsidRDefault="00CF7A0E" w:rsidP="00CF7A0E">
      <w:pPr>
        <w:pStyle w:val="af4"/>
        <w:tabs>
          <w:tab w:val="left" w:pos="709"/>
        </w:tabs>
        <w:ind w:left="0"/>
        <w:jc w:val="both"/>
        <w:rPr>
          <w:rFonts w:cs="Arial"/>
          <w:sz w:val="19"/>
          <w:szCs w:val="19"/>
        </w:rPr>
      </w:pPr>
      <w:bookmarkStart w:id="35" w:name="_Hlk124417524"/>
    </w:p>
    <w:p w14:paraId="54AFF582" w14:textId="77777777" w:rsidR="00CF7A0E" w:rsidRPr="00B141A0" w:rsidRDefault="00CF7A0E" w:rsidP="00CF7A0E">
      <w:pPr>
        <w:pStyle w:val="af4"/>
        <w:numPr>
          <w:ilvl w:val="1"/>
          <w:numId w:val="93"/>
        </w:numPr>
        <w:tabs>
          <w:tab w:val="left" w:pos="709"/>
        </w:tabs>
        <w:ind w:left="0" w:firstLine="0"/>
        <w:jc w:val="both"/>
        <w:rPr>
          <w:rFonts w:cs="Arial"/>
          <w:sz w:val="19"/>
          <w:szCs w:val="19"/>
        </w:rPr>
      </w:pPr>
      <w:r w:rsidRPr="00B141A0">
        <w:rPr>
          <w:rFonts w:cs="Arial"/>
          <w:sz w:val="19"/>
          <w:szCs w:val="19"/>
        </w:rPr>
        <w:t>Обучающийся имеет право:</w:t>
      </w:r>
    </w:p>
    <w:p w14:paraId="7D6A64C0"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Получить качественные образовательные услуги, указанные в Договоре.</w:t>
      </w:r>
    </w:p>
    <w:p w14:paraId="75A8027F"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Получать информацию о времени, сроках и условиях оказания образовательных услуг.</w:t>
      </w:r>
    </w:p>
    <w:p w14:paraId="4974BFCB" w14:textId="77777777" w:rsidR="00CF7A0E" w:rsidRPr="00B141A0" w:rsidRDefault="00CF7A0E" w:rsidP="00CF7A0E">
      <w:pPr>
        <w:pStyle w:val="af4"/>
        <w:tabs>
          <w:tab w:val="left" w:pos="709"/>
        </w:tabs>
        <w:ind w:left="0"/>
        <w:jc w:val="both"/>
        <w:rPr>
          <w:rFonts w:cs="Arial"/>
          <w:sz w:val="19"/>
          <w:szCs w:val="19"/>
        </w:rPr>
      </w:pPr>
    </w:p>
    <w:p w14:paraId="1EEE99C0" w14:textId="77777777" w:rsidR="00CF7A0E" w:rsidRPr="00B141A0" w:rsidRDefault="00CF7A0E" w:rsidP="00FF0463">
      <w:pPr>
        <w:pStyle w:val="af4"/>
        <w:keepNext/>
        <w:numPr>
          <w:ilvl w:val="1"/>
          <w:numId w:val="93"/>
        </w:numPr>
        <w:tabs>
          <w:tab w:val="left" w:pos="709"/>
        </w:tabs>
        <w:ind w:left="0" w:firstLine="0"/>
        <w:jc w:val="both"/>
        <w:rPr>
          <w:rFonts w:cs="Arial"/>
          <w:sz w:val="19"/>
          <w:szCs w:val="19"/>
        </w:rPr>
      </w:pPr>
      <w:r w:rsidRPr="00B141A0">
        <w:rPr>
          <w:rFonts w:cs="Arial"/>
          <w:sz w:val="19"/>
          <w:szCs w:val="19"/>
        </w:rPr>
        <w:t>Обучающийся обязуется:</w:t>
      </w:r>
    </w:p>
    <w:p w14:paraId="428D2DC5"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Соблюдать учебную дисциплину и общепринятые нормы поведения, в частности, проявлять уважение к другим обучающимся, не посягать на их честь и достоинство.</w:t>
      </w:r>
    </w:p>
    <w:p w14:paraId="3D21C24C" w14:textId="77777777" w:rsidR="00CF7A0E" w:rsidRPr="00B141A0" w:rsidRDefault="00CF7A0E" w:rsidP="00CF7A0E">
      <w:pPr>
        <w:pStyle w:val="af4"/>
        <w:numPr>
          <w:ilvl w:val="2"/>
          <w:numId w:val="93"/>
        </w:numPr>
        <w:tabs>
          <w:tab w:val="left" w:pos="709"/>
        </w:tabs>
        <w:ind w:left="0" w:firstLine="0"/>
        <w:jc w:val="both"/>
        <w:rPr>
          <w:rFonts w:cs="Arial"/>
          <w:sz w:val="19"/>
          <w:szCs w:val="19"/>
        </w:rPr>
      </w:pPr>
      <w:r w:rsidRPr="00B141A0">
        <w:rPr>
          <w:rFonts w:cs="Arial"/>
          <w:sz w:val="19"/>
          <w:szCs w:val="19"/>
        </w:rPr>
        <w:t>Посещать занятия в соответствии с учебным расписанием с использованием дистанционных образовательных технологий и систем дистанционного обучения.</w:t>
      </w:r>
      <w:bookmarkEnd w:id="35"/>
    </w:p>
    <w:p w14:paraId="5327AE62" w14:textId="77777777" w:rsidR="00CF7A0E" w:rsidRPr="00B141A0" w:rsidRDefault="00CF7A0E" w:rsidP="00CF7A0E">
      <w:pPr>
        <w:tabs>
          <w:tab w:val="left" w:pos="709"/>
        </w:tabs>
        <w:jc w:val="both"/>
        <w:rPr>
          <w:rFonts w:ascii="Arial" w:hAnsi="Arial" w:cs="Arial"/>
          <w:sz w:val="19"/>
          <w:szCs w:val="19"/>
        </w:rPr>
      </w:pPr>
    </w:p>
    <w:p w14:paraId="3459B819" w14:textId="77777777" w:rsidR="00CF7A0E" w:rsidRPr="00B141A0" w:rsidRDefault="00CF7A0E" w:rsidP="00CF7A0E">
      <w:pPr>
        <w:pStyle w:val="af4"/>
        <w:numPr>
          <w:ilvl w:val="0"/>
          <w:numId w:val="93"/>
        </w:numPr>
        <w:tabs>
          <w:tab w:val="left" w:pos="709"/>
        </w:tabs>
        <w:ind w:left="0" w:firstLine="0"/>
        <w:jc w:val="both"/>
        <w:rPr>
          <w:rFonts w:cs="Arial"/>
          <w:bCs/>
          <w:sz w:val="19"/>
          <w:szCs w:val="19"/>
        </w:rPr>
      </w:pPr>
      <w:bookmarkStart w:id="36" w:name="_Ref15723904"/>
      <w:r w:rsidRPr="00B141A0">
        <w:rPr>
          <w:rFonts w:cs="Arial"/>
          <w:bCs/>
          <w:sz w:val="19"/>
          <w:szCs w:val="19"/>
        </w:rPr>
        <w:t>СТОИМОСТЬ УСЛУГ И ПОРЯДОК РАСЧЕТОВ.</w:t>
      </w:r>
    </w:p>
    <w:p w14:paraId="05FCC051" w14:textId="172E6CB9" w:rsidR="00CF7A0E" w:rsidRPr="00B141A0" w:rsidRDefault="00CF7A0E" w:rsidP="005123CB">
      <w:pPr>
        <w:numPr>
          <w:ilvl w:val="1"/>
          <w:numId w:val="93"/>
        </w:numPr>
        <w:tabs>
          <w:tab w:val="left" w:pos="357"/>
          <w:tab w:val="left" w:pos="709"/>
          <w:tab w:val="num" w:pos="858"/>
        </w:tabs>
        <w:ind w:left="0" w:firstLine="0"/>
        <w:jc w:val="both"/>
        <w:rPr>
          <w:rFonts w:ascii="Arial" w:hAnsi="Arial" w:cs="Arial"/>
          <w:sz w:val="19"/>
          <w:szCs w:val="19"/>
        </w:rPr>
      </w:pPr>
      <w:r w:rsidRPr="00B141A0">
        <w:rPr>
          <w:rFonts w:ascii="Arial" w:hAnsi="Arial" w:cs="Arial"/>
          <w:sz w:val="19"/>
          <w:szCs w:val="19"/>
        </w:rPr>
        <w:t xml:space="preserve"> Стоимость Услуг согласовываются Сторонами в Регистрационном заявлении. </w:t>
      </w:r>
    </w:p>
    <w:p w14:paraId="4C6A8D03" w14:textId="3A061F0A" w:rsidR="00CF7A0E" w:rsidRPr="00B141A0" w:rsidRDefault="00CF7A0E" w:rsidP="005123CB">
      <w:pPr>
        <w:numPr>
          <w:ilvl w:val="1"/>
          <w:numId w:val="93"/>
        </w:numPr>
        <w:tabs>
          <w:tab w:val="left" w:pos="426"/>
        </w:tabs>
        <w:ind w:left="0" w:firstLine="0"/>
        <w:jc w:val="both"/>
        <w:rPr>
          <w:rFonts w:ascii="Arial" w:hAnsi="Arial" w:cs="Arial"/>
          <w:sz w:val="19"/>
          <w:szCs w:val="19"/>
        </w:rPr>
      </w:pPr>
      <w:r w:rsidRPr="00B141A0">
        <w:rPr>
          <w:rFonts w:ascii="Arial" w:hAnsi="Arial" w:cs="Arial"/>
          <w:sz w:val="19"/>
          <w:szCs w:val="19"/>
        </w:rPr>
        <w:t>Если иное не предусмотрено в Регистрационном заявлении, Заказчик оплачивает Услуги</w:t>
      </w:r>
      <w:r w:rsidR="002F47BF" w:rsidRPr="00B141A0">
        <w:rPr>
          <w:rFonts w:ascii="Arial" w:hAnsi="Arial" w:cs="Arial"/>
          <w:sz w:val="19"/>
          <w:szCs w:val="19"/>
        </w:rPr>
        <w:t xml:space="preserve"> </w:t>
      </w:r>
      <w:r w:rsidRPr="00B141A0">
        <w:rPr>
          <w:rFonts w:ascii="Arial" w:hAnsi="Arial" w:cs="Arial"/>
          <w:sz w:val="19"/>
          <w:szCs w:val="19"/>
        </w:rPr>
        <w:t>Исполнителя по Договору в размере 100% от стоимости Услуг в соответствии с Регистрационным заявлением. Оплата осуществляется в течение 5 (пяти) календарных дней с даты подписания Акта сдачи-приемки Услуг (Приложение № 2 к Договору).</w:t>
      </w:r>
    </w:p>
    <w:p w14:paraId="2EB07EAA" w14:textId="77777777" w:rsidR="00CF7A0E" w:rsidRPr="00B141A0" w:rsidRDefault="00CF7A0E" w:rsidP="00CF7A0E">
      <w:pPr>
        <w:numPr>
          <w:ilvl w:val="1"/>
          <w:numId w:val="93"/>
        </w:numPr>
        <w:tabs>
          <w:tab w:val="left" w:pos="357"/>
          <w:tab w:val="left" w:pos="709"/>
          <w:tab w:val="num" w:pos="858"/>
        </w:tabs>
        <w:ind w:left="0" w:firstLine="0"/>
        <w:jc w:val="both"/>
        <w:rPr>
          <w:rFonts w:ascii="Arial" w:hAnsi="Arial" w:cs="Arial"/>
          <w:sz w:val="19"/>
          <w:szCs w:val="19"/>
        </w:rPr>
      </w:pPr>
      <w:r w:rsidRPr="00B141A0">
        <w:rPr>
          <w:rFonts w:ascii="Arial" w:hAnsi="Arial" w:cs="Arial"/>
          <w:sz w:val="19"/>
          <w:szCs w:val="19"/>
        </w:rPr>
        <w:t xml:space="preserve"> Датой оплаты считается дата поступления денежных средств на расчетный счет Исполнителя.</w:t>
      </w:r>
    </w:p>
    <w:bookmarkEnd w:id="36"/>
    <w:p w14:paraId="43F7F9AD" w14:textId="77777777" w:rsidR="00CF7A0E" w:rsidRPr="00B141A0" w:rsidRDefault="00CF7A0E" w:rsidP="00CF7A0E">
      <w:pPr>
        <w:tabs>
          <w:tab w:val="left" w:pos="357"/>
          <w:tab w:val="left" w:pos="709"/>
        </w:tabs>
        <w:jc w:val="both"/>
        <w:rPr>
          <w:rFonts w:ascii="Arial" w:hAnsi="Arial" w:cs="Arial"/>
          <w:sz w:val="19"/>
          <w:szCs w:val="19"/>
        </w:rPr>
      </w:pPr>
    </w:p>
    <w:p w14:paraId="1B324B59" w14:textId="77777777" w:rsidR="00CF7A0E" w:rsidRPr="00B141A0" w:rsidRDefault="00CF7A0E" w:rsidP="00391DC4">
      <w:pPr>
        <w:keepNext/>
        <w:tabs>
          <w:tab w:val="left" w:pos="709"/>
        </w:tabs>
        <w:jc w:val="both"/>
        <w:rPr>
          <w:rFonts w:ascii="Arial" w:hAnsi="Arial" w:cs="Arial"/>
          <w:sz w:val="19"/>
          <w:szCs w:val="19"/>
        </w:rPr>
      </w:pPr>
      <w:r w:rsidRPr="00B141A0">
        <w:rPr>
          <w:rFonts w:ascii="Arial" w:hAnsi="Arial" w:cs="Arial"/>
          <w:sz w:val="19"/>
          <w:szCs w:val="19"/>
        </w:rPr>
        <w:lastRenderedPageBreak/>
        <w:t>5.</w:t>
      </w:r>
      <w:r w:rsidRPr="00B141A0">
        <w:rPr>
          <w:rFonts w:ascii="Arial" w:hAnsi="Arial" w:cs="Arial"/>
          <w:sz w:val="19"/>
          <w:szCs w:val="19"/>
        </w:rPr>
        <w:tab/>
        <w:t>ПОРЯДОК СДАЧИ-ПРИЕМКИ УСЛУГ.</w:t>
      </w:r>
    </w:p>
    <w:p w14:paraId="73816594"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5.1.</w:t>
      </w:r>
      <w:r w:rsidRPr="00B141A0">
        <w:rPr>
          <w:rFonts w:ascii="Arial" w:hAnsi="Arial" w:cs="Arial"/>
          <w:sz w:val="19"/>
          <w:szCs w:val="19"/>
        </w:rPr>
        <w:tab/>
        <w:t xml:space="preserve">Акт сдачи-приемки Услуг по форме Приложения №2 к Договору (далее – «Акт») оформляется по окончании оказания Услуг Исполнителем в течение 3 (трех) рабочих дней после завершения оказания Услуг. </w:t>
      </w:r>
    </w:p>
    <w:p w14:paraId="4622CD36"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5.2.</w:t>
      </w:r>
      <w:r w:rsidRPr="00B141A0">
        <w:rPr>
          <w:rFonts w:ascii="Arial" w:hAnsi="Arial" w:cs="Arial"/>
          <w:sz w:val="19"/>
          <w:szCs w:val="19"/>
        </w:rPr>
        <w:tab/>
        <w:t>Заказчик в течение 5 (пяти) рабочих дней со дня передачи ему Исполнителем Акта обязан направить Исполнителю подписанный Акт или письменный мотивированный отказ от приемки услуг. Если в течение 5 (пяти) рабочих дней после предоставления Акта Заказчик не подписал Акт или не предъявил письменный мотивированный отказ, то услуги считаются оказанными надлежащим образом, принятыми Заказчиком, а Акт – подписанным Заказчиком.</w:t>
      </w:r>
    </w:p>
    <w:p w14:paraId="4027606B" w14:textId="77777777" w:rsidR="00CF7A0E" w:rsidRPr="00B141A0" w:rsidRDefault="00CF7A0E" w:rsidP="00CF7A0E">
      <w:pPr>
        <w:tabs>
          <w:tab w:val="left" w:pos="709"/>
        </w:tabs>
        <w:jc w:val="both"/>
        <w:rPr>
          <w:rFonts w:ascii="Arial" w:hAnsi="Arial" w:cs="Arial"/>
          <w:sz w:val="19"/>
          <w:szCs w:val="19"/>
        </w:rPr>
      </w:pPr>
    </w:p>
    <w:p w14:paraId="41AAAD81"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 ОТВЕТСТВЕННОСТЬ СТОРОН И ОБСТОЯТЕЛЬСТВА НЕПРЕОДОЛИМОЙ СИЛЫ.</w:t>
      </w:r>
    </w:p>
    <w:p w14:paraId="4BCF1663" w14:textId="77777777" w:rsidR="00CF7A0E" w:rsidRPr="00B141A0" w:rsidRDefault="00CF7A0E" w:rsidP="00CF7A0E">
      <w:pPr>
        <w:tabs>
          <w:tab w:val="num" w:pos="4330"/>
        </w:tabs>
        <w:jc w:val="both"/>
        <w:rPr>
          <w:rFonts w:ascii="Arial" w:hAnsi="Arial" w:cs="Arial"/>
          <w:sz w:val="19"/>
          <w:szCs w:val="19"/>
        </w:rPr>
      </w:pPr>
      <w:r w:rsidRPr="00B141A0">
        <w:rPr>
          <w:rFonts w:ascii="Arial" w:hAnsi="Arial" w:cs="Arial"/>
          <w:sz w:val="19"/>
          <w:szCs w:val="19"/>
        </w:rPr>
        <w:t xml:space="preserve">6.1. За нарушение срока оказания Услуг Исполнитель уплачивает Заказчику неустойку в размере 0,1% (Ноль целых одна десятая процента) от стоимости Услуг за каждый день просрочки, но не более 10% (Десяти процентов) от стоимости Услуг. </w:t>
      </w:r>
    </w:p>
    <w:p w14:paraId="629ABCB6" w14:textId="77777777" w:rsidR="00CF7A0E" w:rsidRPr="00B141A0" w:rsidRDefault="00CF7A0E" w:rsidP="00CF7A0E">
      <w:pPr>
        <w:tabs>
          <w:tab w:val="num" w:pos="4330"/>
        </w:tabs>
        <w:jc w:val="both"/>
        <w:rPr>
          <w:rFonts w:ascii="Arial" w:hAnsi="Arial" w:cs="Arial"/>
          <w:sz w:val="19"/>
          <w:szCs w:val="19"/>
        </w:rPr>
      </w:pPr>
      <w:r w:rsidRPr="00B141A0">
        <w:rPr>
          <w:rFonts w:ascii="Arial" w:hAnsi="Arial" w:cs="Arial"/>
          <w:sz w:val="19"/>
          <w:szCs w:val="19"/>
        </w:rPr>
        <w:t>6.2. За несвоевременную оплату услуг Заказчик уплачивает Исполнителю неустойку в размере 0,1% (Ноль целых одна десятая процента) от суммы просроченного платежа за каждый день просрочки, но не более 10% (Десяти процентов) от суммы просроченного платежа, не применяется к обязанности по перечислению предварительной оплаты.</w:t>
      </w:r>
    </w:p>
    <w:p w14:paraId="65468FC5" w14:textId="77777777" w:rsidR="00CF7A0E" w:rsidRPr="00B141A0" w:rsidRDefault="00CF7A0E" w:rsidP="00CF7A0E">
      <w:pPr>
        <w:tabs>
          <w:tab w:val="num" w:pos="4330"/>
        </w:tabs>
        <w:jc w:val="both"/>
        <w:rPr>
          <w:rFonts w:ascii="Arial" w:hAnsi="Arial" w:cs="Arial"/>
          <w:sz w:val="19"/>
          <w:szCs w:val="19"/>
        </w:rPr>
      </w:pPr>
      <w:r w:rsidRPr="00B141A0">
        <w:rPr>
          <w:rFonts w:ascii="Arial" w:hAnsi="Arial" w:cs="Arial"/>
          <w:sz w:val="19"/>
          <w:szCs w:val="19"/>
        </w:rPr>
        <w:t>6.3. Ответственность Сторон ограничена реальным ущербом. Упущенная выгода возмещению не подлежит.</w:t>
      </w:r>
    </w:p>
    <w:p w14:paraId="5F0669DB"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6.4. При оказании Услуг обучающимся предоставляется доступ к учебным системам, принадлежащим Исполнителю. Данный ресурс должен использоваться только для целей оказания Услуг по Договору. При этом запрещена модификация, копирование, создание каких-либо данных без предварительного согласования с уполномоченным представителем Исполнителя.</w:t>
      </w:r>
    </w:p>
    <w:p w14:paraId="1417E8FA"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6.5. В случае систематического и грубого нарушения обучающимся дисциплины, недобросовестного отношения к учебе, пропуска занятий без уважительных причин, Исполнитель составляет акт об отчислении обучающегося и незамедлительно направляет его Заказчику.</w:t>
      </w:r>
    </w:p>
    <w:p w14:paraId="7451804E"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 xml:space="preserve">6.6. В случае невыполнения указанных в </w:t>
      </w:r>
      <w:proofErr w:type="spellStart"/>
      <w:r w:rsidRPr="00B141A0">
        <w:rPr>
          <w:rFonts w:ascii="Arial" w:hAnsi="Arial" w:cs="Arial"/>
          <w:sz w:val="19"/>
          <w:szCs w:val="19"/>
        </w:rPr>
        <w:t>пп</w:t>
      </w:r>
      <w:proofErr w:type="spellEnd"/>
      <w:r w:rsidRPr="00B141A0">
        <w:rPr>
          <w:rFonts w:ascii="Arial" w:hAnsi="Arial" w:cs="Arial"/>
          <w:sz w:val="19"/>
          <w:szCs w:val="19"/>
        </w:rPr>
        <w:t>. 3.4.1.-3.4.9 Договора обязательств со стороны Заказчика, вынужденных простоев специалистов Исполнителя, оказывающих Услуги по Договору, вследствие обстоятельств, за которые отвечает Заказчик, либо обстоятельств, связанных с нарушением электроснабжения или с перебоями в работе компьютеров, компьютерных сетей и прочего оборудования в помещениях Заказчика,  Исполнитель не несет ответственности за вызванное данными обстоятельствами неисполнение или ненадлежащее исполнение своих обязательств по оказанию Услуг в объеме, вызванном данным неисполнением.</w:t>
      </w:r>
    </w:p>
    <w:p w14:paraId="75B42718"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6.7.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w:t>
      </w:r>
    </w:p>
    <w:p w14:paraId="1B4CC02D"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6.8. При наступлении указанных обстоятельств каждая Сторона должна без промедления известить о них в письменном виде другую Сторону.</w:t>
      </w:r>
    </w:p>
    <w:p w14:paraId="6A754CF2"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6.9. В случае указанных обстоятельств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115CE82"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6.10. Если указанные обстоятельства и их последствия продолжают действовать более 3 (трех) месяцев, Стороны проводят дополнительные переговоры для выявления приемлемых альтернативных способов исполнения Договора.</w:t>
      </w:r>
    </w:p>
    <w:p w14:paraId="2CA02EF7" w14:textId="77777777" w:rsidR="00CF7A0E" w:rsidRPr="00B141A0" w:rsidRDefault="00CF7A0E" w:rsidP="00CF7A0E">
      <w:pPr>
        <w:tabs>
          <w:tab w:val="left" w:pos="709"/>
        </w:tabs>
        <w:jc w:val="both"/>
        <w:rPr>
          <w:rFonts w:ascii="Arial" w:hAnsi="Arial" w:cs="Arial"/>
          <w:sz w:val="19"/>
          <w:szCs w:val="19"/>
        </w:rPr>
      </w:pPr>
    </w:p>
    <w:p w14:paraId="18367620"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7. РАЗРЕШЕНИЕ СПОРОВ.</w:t>
      </w:r>
    </w:p>
    <w:p w14:paraId="7C5E6C88"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 xml:space="preserve">7.1. Все споры и разногласия, которые могут возникнуть при исполнении условий договора, Стороны будут стремиться разрешать путем переговоров. </w:t>
      </w:r>
    </w:p>
    <w:p w14:paraId="4D76A57A"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 xml:space="preserve">7.2. Срок рассмотрения претензии – 10 (десять) рабочих дней с момента ее направления. </w:t>
      </w:r>
    </w:p>
    <w:p w14:paraId="5BB70DC3"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7.3. Споры, не урегулированные путем переговоров и в досудебном порядке, разрешаются в Арбитражном суде города Москвы.</w:t>
      </w:r>
    </w:p>
    <w:p w14:paraId="1897E6E1" w14:textId="77777777" w:rsidR="00CF7A0E" w:rsidRPr="00B141A0" w:rsidRDefault="00CF7A0E" w:rsidP="00CF7A0E">
      <w:pPr>
        <w:tabs>
          <w:tab w:val="left" w:pos="709"/>
        </w:tabs>
        <w:jc w:val="both"/>
        <w:rPr>
          <w:rFonts w:ascii="Arial" w:hAnsi="Arial" w:cs="Arial"/>
          <w:sz w:val="19"/>
          <w:szCs w:val="19"/>
        </w:rPr>
      </w:pPr>
    </w:p>
    <w:p w14:paraId="168114F1"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8.</w:t>
      </w:r>
      <w:r w:rsidRPr="00B141A0">
        <w:rPr>
          <w:rFonts w:ascii="Arial" w:hAnsi="Arial" w:cs="Arial"/>
          <w:sz w:val="19"/>
          <w:szCs w:val="19"/>
        </w:rPr>
        <w:tab/>
        <w:t>КОНФИДЕНЦИАЛЬНОСТЬ.</w:t>
      </w:r>
    </w:p>
    <w:p w14:paraId="710D14CD"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8.1.</w:t>
      </w:r>
      <w:r w:rsidRPr="00B141A0">
        <w:rPr>
          <w:rFonts w:ascii="Arial" w:hAnsi="Arial" w:cs="Arial"/>
          <w:sz w:val="19"/>
          <w:szCs w:val="19"/>
        </w:rPr>
        <w:tab/>
        <w:t>Каждая из Сторон несет ответственность перед другой Стороной за обеспечение     конфиденциальности всей информации, касающейся делового сотрудничества и иных видов деятельности другой Стороны, которую другая Сторона получила или приобрела в результате заключения Договора. Каждая Сторона обязуется не разглашать конфиденциальную информацию другой Стороны третьим лицам. Конфиденциальной информацией для целей Договора считается любая коммерческая, финансовая, техническая и иная информация и/или материал, не являющиеся общедоступными неограниченному кругу лиц, которые сформированы, собраны или используются Сторонами и имеют отношение к деятельности Сторон, научным исследованиям и разработкам, клиентам и другим деловым партнерам Сторон или работникам Сторон. Вышесказанное не относится к информации, которая:</w:t>
      </w:r>
    </w:p>
    <w:p w14:paraId="1DE3DF9B"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w:t>
      </w:r>
      <w:r w:rsidRPr="00B141A0">
        <w:rPr>
          <w:rFonts w:ascii="Arial" w:hAnsi="Arial" w:cs="Arial"/>
          <w:sz w:val="19"/>
          <w:szCs w:val="19"/>
        </w:rPr>
        <w:tab/>
        <w:t>уже известна Стороне без нарушения положений настоящего пункта; либо</w:t>
      </w:r>
    </w:p>
    <w:p w14:paraId="4A05FCC6"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lastRenderedPageBreak/>
        <w:t>•</w:t>
      </w:r>
      <w:r w:rsidRPr="00B141A0">
        <w:rPr>
          <w:rFonts w:ascii="Arial" w:hAnsi="Arial" w:cs="Arial"/>
          <w:sz w:val="19"/>
          <w:szCs w:val="19"/>
        </w:rPr>
        <w:tab/>
        <w:t>уже известна широкой общественности без нарушения Стороной положений настоящего пункта.</w:t>
      </w:r>
    </w:p>
    <w:p w14:paraId="62BF0BFF"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8.2. Конфиденциальная информация каждой из Сторон не подлежит разглашению и передаче без письменного согласия Стороны, за исключением случаев, предусмотренных договором и действующим законодательством Российской Федерации. Каждая из Сторон несет ответственность перед другой Стороной за своевременное принятие всех необходимых мер для предотвращения разглашения содержания документации, информации или ознакомления с ними третьих лиц без согласия на то каждой из Сторон.</w:t>
      </w:r>
    </w:p>
    <w:p w14:paraId="563C2E32"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8.3.</w:t>
      </w:r>
      <w:r w:rsidRPr="00B141A0">
        <w:rPr>
          <w:rFonts w:ascii="Arial" w:hAnsi="Arial" w:cs="Arial"/>
          <w:sz w:val="19"/>
          <w:szCs w:val="19"/>
        </w:rPr>
        <w:tab/>
        <w:t>В случае неисполнения Сторонами обязательств, указанных в п. 8.1. Договора, Сторона, нарушившая обязательства, возмещает другой Стороне реальный ущерб, возникший в связи с неисполнением данных обязательств.</w:t>
      </w:r>
    </w:p>
    <w:p w14:paraId="5DC517F8"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8.4.</w:t>
      </w:r>
      <w:r w:rsidRPr="00B141A0">
        <w:rPr>
          <w:rFonts w:ascii="Arial" w:hAnsi="Arial" w:cs="Arial"/>
          <w:sz w:val="19"/>
          <w:szCs w:val="19"/>
        </w:rPr>
        <w:tab/>
        <w:t>Исполнитель имеет право без предварительного согласия Заказчика передавать конфиденциальную информацию Заказчика своим аффилированным лицам, аудиторам, консультантам и соисполнителям на условиях конфиденциальности.</w:t>
      </w:r>
    </w:p>
    <w:p w14:paraId="6D355CD5"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8.5.</w:t>
      </w:r>
      <w:r w:rsidRPr="00B141A0">
        <w:rPr>
          <w:rFonts w:ascii="Arial" w:hAnsi="Arial" w:cs="Arial"/>
          <w:sz w:val="19"/>
          <w:szCs w:val="19"/>
        </w:rPr>
        <w:tab/>
        <w:t>Настоящие обязательства о конфиденциальности действуют на протяжении всего срока действия Договора, а также в течение 3 (трех) лет после истечения срока действия Договора.</w:t>
      </w:r>
    </w:p>
    <w:p w14:paraId="33374C1E" w14:textId="77777777" w:rsidR="00CF7A0E" w:rsidRPr="00B141A0" w:rsidRDefault="00CF7A0E" w:rsidP="00CF7A0E">
      <w:pPr>
        <w:tabs>
          <w:tab w:val="left" w:pos="709"/>
        </w:tabs>
        <w:jc w:val="both"/>
        <w:rPr>
          <w:rFonts w:ascii="Arial" w:hAnsi="Arial" w:cs="Arial"/>
          <w:sz w:val="19"/>
          <w:szCs w:val="19"/>
        </w:rPr>
      </w:pPr>
    </w:p>
    <w:p w14:paraId="6B6FF496"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9. СРОК ДЕЙСТВИЯ ДОГОВОРА, ПОРЯДОК ЕГО ИЗМЕНЕНИЯ И РАСТОРЖЕНИЯ.</w:t>
      </w:r>
    </w:p>
    <w:p w14:paraId="41070897"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9.1. Договор вступает в силу с момента подписания его Сторонами и действует до полного исполнения Сторонами своих обязательств по нему.</w:t>
      </w:r>
    </w:p>
    <w:p w14:paraId="45E16A7D"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9.2. Договор может быть расторгнут по соглашению Сторон либо в одностороннем порядке любой из Сторон в соответствии с действующим законодательством Российской Федерации и условиями Договора.</w:t>
      </w:r>
    </w:p>
    <w:p w14:paraId="73BF0AE2"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9.3. Условия Договора могут быть изменены по взаимному согласию Сторон путем подписания письменного соглашения.</w:t>
      </w:r>
    </w:p>
    <w:p w14:paraId="03117944" w14:textId="77777777" w:rsidR="00CF7A0E" w:rsidRPr="00B141A0" w:rsidRDefault="00CF7A0E" w:rsidP="00CF7A0E">
      <w:pPr>
        <w:tabs>
          <w:tab w:val="left" w:pos="709"/>
        </w:tabs>
        <w:jc w:val="both"/>
        <w:rPr>
          <w:rFonts w:ascii="Arial" w:hAnsi="Arial" w:cs="Arial"/>
          <w:sz w:val="19"/>
          <w:szCs w:val="19"/>
        </w:rPr>
      </w:pPr>
    </w:p>
    <w:p w14:paraId="5065CE3D"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10. ПРИЛОЖЕНИЯ.</w:t>
      </w:r>
    </w:p>
    <w:p w14:paraId="6CA5DE44"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10.1. Неотъемлемой частью Договора являются следующие приложения:</w:t>
      </w:r>
    </w:p>
    <w:p w14:paraId="324CBAF5"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 Приложение №1 – Регистрационное заявление.</w:t>
      </w:r>
    </w:p>
    <w:p w14:paraId="44AD2431" w14:textId="77777777" w:rsidR="00CF7A0E" w:rsidRPr="00B141A0" w:rsidRDefault="00CF7A0E" w:rsidP="00CF7A0E">
      <w:pPr>
        <w:tabs>
          <w:tab w:val="left" w:pos="709"/>
        </w:tabs>
        <w:jc w:val="both"/>
        <w:rPr>
          <w:rFonts w:ascii="Arial" w:hAnsi="Arial" w:cs="Arial"/>
          <w:sz w:val="19"/>
          <w:szCs w:val="19"/>
        </w:rPr>
      </w:pPr>
      <w:r w:rsidRPr="00B141A0">
        <w:rPr>
          <w:rFonts w:ascii="Arial" w:hAnsi="Arial" w:cs="Arial"/>
          <w:sz w:val="19"/>
          <w:szCs w:val="19"/>
        </w:rPr>
        <w:t>- Приложение №2 – Форма Акта сдачи-приемки Услуг.</w:t>
      </w:r>
    </w:p>
    <w:p w14:paraId="415247D0" w14:textId="77777777" w:rsidR="00CF7A0E" w:rsidRPr="00B141A0" w:rsidRDefault="00CF7A0E" w:rsidP="00CF7A0E">
      <w:pPr>
        <w:jc w:val="both"/>
        <w:rPr>
          <w:rFonts w:ascii="Arial" w:eastAsia="Calibri" w:hAnsi="Arial" w:cs="Arial"/>
          <w:sz w:val="19"/>
          <w:szCs w:val="19"/>
        </w:rPr>
      </w:pPr>
      <w:r w:rsidRPr="00B141A0">
        <w:rPr>
          <w:rFonts w:ascii="Arial" w:hAnsi="Arial" w:cs="Arial"/>
          <w:sz w:val="19"/>
          <w:szCs w:val="19"/>
        </w:rPr>
        <w:t xml:space="preserve">- Приложение №3 – Форма </w:t>
      </w:r>
      <w:r w:rsidRPr="00B141A0">
        <w:rPr>
          <w:rFonts w:ascii="Arial" w:eastAsia="Calibri" w:hAnsi="Arial" w:cs="Arial"/>
          <w:sz w:val="19"/>
          <w:szCs w:val="19"/>
        </w:rPr>
        <w:t>Согласия обучающегося на обработку персональных данных.</w:t>
      </w:r>
    </w:p>
    <w:p w14:paraId="0C99D281" w14:textId="77777777" w:rsidR="00CF7A0E" w:rsidRPr="00B141A0" w:rsidRDefault="00CF7A0E" w:rsidP="00CF7A0E">
      <w:pPr>
        <w:tabs>
          <w:tab w:val="left" w:pos="709"/>
        </w:tabs>
        <w:jc w:val="both"/>
        <w:rPr>
          <w:rFonts w:ascii="Arial" w:hAnsi="Arial" w:cs="Arial"/>
          <w:sz w:val="19"/>
          <w:szCs w:val="19"/>
        </w:rPr>
      </w:pPr>
    </w:p>
    <w:p w14:paraId="5901CDAF" w14:textId="1BC318E7" w:rsidR="00CF7A0E" w:rsidRPr="00B141A0" w:rsidRDefault="00CF7A0E" w:rsidP="0089265A">
      <w:pPr>
        <w:pStyle w:val="af4"/>
        <w:keepNext/>
        <w:numPr>
          <w:ilvl w:val="0"/>
          <w:numId w:val="92"/>
        </w:numPr>
        <w:tabs>
          <w:tab w:val="left" w:pos="709"/>
        </w:tabs>
        <w:ind w:left="357" w:hanging="357"/>
        <w:jc w:val="both"/>
        <w:rPr>
          <w:rFonts w:cs="Arial"/>
          <w:bCs/>
          <w:sz w:val="19"/>
          <w:szCs w:val="19"/>
        </w:rPr>
      </w:pPr>
      <w:bookmarkStart w:id="37" w:name="_Ref381032946"/>
      <w:r w:rsidRPr="00B141A0">
        <w:rPr>
          <w:rFonts w:cs="Arial"/>
          <w:bCs/>
          <w:sz w:val="19"/>
          <w:szCs w:val="19"/>
        </w:rPr>
        <w:t>РЕКВИЗИТЫ СТОРОН</w:t>
      </w:r>
      <w:bookmarkEnd w:id="37"/>
      <w:r w:rsidRPr="00B141A0">
        <w:rPr>
          <w:rFonts w:cs="Arial"/>
          <w:bCs/>
          <w:sz w:val="19"/>
          <w:szCs w:val="19"/>
        </w:rPr>
        <w:t>.</w:t>
      </w:r>
    </w:p>
    <w:tbl>
      <w:tblPr>
        <w:tblpPr w:leftFromText="180" w:rightFromText="180" w:vertAnchor="text" w:horzAnchor="margin" w:tblpY="1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4937"/>
      </w:tblGrid>
      <w:tr w:rsidR="00CF7A0E" w:rsidRPr="00B141A0" w14:paraId="3E278A14" w14:textId="77777777" w:rsidTr="00282EB8">
        <w:trPr>
          <w:trHeight w:val="3390"/>
        </w:trPr>
        <w:tc>
          <w:tcPr>
            <w:tcW w:w="4825" w:type="dxa"/>
            <w:tcBorders>
              <w:top w:val="single" w:sz="4" w:space="0" w:color="auto"/>
              <w:left w:val="single" w:sz="4" w:space="0" w:color="auto"/>
              <w:bottom w:val="single" w:sz="4" w:space="0" w:color="auto"/>
              <w:right w:val="single" w:sz="4" w:space="0" w:color="auto"/>
            </w:tcBorders>
          </w:tcPr>
          <w:p w14:paraId="353C8B4A" w14:textId="77777777" w:rsidR="00CF7A0E" w:rsidRPr="00B141A0" w:rsidRDefault="00CF7A0E" w:rsidP="00282EB8">
            <w:pPr>
              <w:tabs>
                <w:tab w:val="left" w:pos="709"/>
              </w:tabs>
              <w:jc w:val="both"/>
              <w:rPr>
                <w:rFonts w:ascii="Arial" w:hAnsi="Arial" w:cs="Arial"/>
                <w:b/>
                <w:sz w:val="19"/>
                <w:szCs w:val="19"/>
              </w:rPr>
            </w:pPr>
            <w:r w:rsidRPr="00B141A0">
              <w:rPr>
                <w:rFonts w:ascii="Arial" w:hAnsi="Arial" w:cs="Arial"/>
                <w:b/>
                <w:sz w:val="19"/>
                <w:szCs w:val="19"/>
              </w:rPr>
              <w:t>Исполнитель:</w:t>
            </w:r>
          </w:p>
          <w:p w14:paraId="6EB8721E" w14:textId="77777777" w:rsidR="00CF7A0E" w:rsidRPr="00B141A0" w:rsidRDefault="00CF7A0E" w:rsidP="00282EB8">
            <w:pPr>
              <w:tabs>
                <w:tab w:val="left" w:pos="709"/>
              </w:tabs>
              <w:jc w:val="both"/>
              <w:rPr>
                <w:rFonts w:ascii="Arial" w:hAnsi="Arial" w:cs="Arial"/>
                <w:b/>
                <w:sz w:val="19"/>
                <w:szCs w:val="19"/>
              </w:rPr>
            </w:pPr>
            <w:r w:rsidRPr="00B141A0">
              <w:rPr>
                <w:rFonts w:ascii="Arial" w:hAnsi="Arial" w:cs="Arial"/>
                <w:b/>
                <w:sz w:val="19"/>
                <w:szCs w:val="19"/>
              </w:rPr>
              <w:t>ООО «ЦОА»</w:t>
            </w:r>
          </w:p>
          <w:p w14:paraId="34FED9BE"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 xml:space="preserve">Адрес места нахождения: 129085, г. Москва, </w:t>
            </w:r>
            <w:proofErr w:type="spellStart"/>
            <w:r w:rsidRPr="00B141A0">
              <w:rPr>
                <w:rFonts w:ascii="Arial" w:hAnsi="Arial" w:cs="Arial"/>
                <w:sz w:val="19"/>
                <w:szCs w:val="19"/>
              </w:rPr>
              <w:t>вн.тер.г</w:t>
            </w:r>
            <w:proofErr w:type="spellEnd"/>
            <w:r w:rsidRPr="00B141A0">
              <w:rPr>
                <w:rFonts w:ascii="Arial" w:hAnsi="Arial" w:cs="Arial"/>
                <w:sz w:val="19"/>
                <w:szCs w:val="19"/>
              </w:rPr>
              <w:t xml:space="preserve">. Муниципальный округ Останкинский, ул. Годовикова, дом 9, строение 17, этаж 7, часть </w:t>
            </w:r>
            <w:proofErr w:type="spellStart"/>
            <w:r w:rsidRPr="00B141A0">
              <w:rPr>
                <w:rFonts w:ascii="Arial" w:hAnsi="Arial" w:cs="Arial"/>
                <w:sz w:val="19"/>
                <w:szCs w:val="19"/>
              </w:rPr>
              <w:t>помещ</w:t>
            </w:r>
            <w:proofErr w:type="spellEnd"/>
            <w:r w:rsidRPr="00B141A0">
              <w:rPr>
                <w:rFonts w:ascii="Arial" w:hAnsi="Arial" w:cs="Arial"/>
                <w:sz w:val="19"/>
                <w:szCs w:val="19"/>
              </w:rPr>
              <w:t>. 5</w:t>
            </w:r>
          </w:p>
          <w:p w14:paraId="2FF416A1"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Адрес для корреспонденции: 129085, г. Москва, ул. Годовикова, д. 9, стр. 17</w:t>
            </w:r>
          </w:p>
          <w:p w14:paraId="4214F8B4"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ИНН: 9717100206</w:t>
            </w:r>
          </w:p>
          <w:p w14:paraId="3995DF8B"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КПП: 771701001</w:t>
            </w:r>
          </w:p>
          <w:p w14:paraId="45AD9C48"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р/с 40702810401850003220</w:t>
            </w:r>
          </w:p>
          <w:p w14:paraId="30514642" w14:textId="77777777" w:rsidR="00CF7A0E" w:rsidRPr="00B141A0" w:rsidRDefault="00CF7A0E" w:rsidP="00282EB8">
            <w:pPr>
              <w:pStyle w:val="ConsPlusNormal0"/>
              <w:ind w:firstLine="0"/>
              <w:rPr>
                <w:sz w:val="19"/>
                <w:szCs w:val="19"/>
              </w:rPr>
            </w:pPr>
            <w:r w:rsidRPr="00B141A0">
              <w:rPr>
                <w:sz w:val="19"/>
                <w:szCs w:val="19"/>
              </w:rPr>
              <w:t>в АО «</w:t>
            </w:r>
            <w:proofErr w:type="spellStart"/>
            <w:r w:rsidRPr="00B141A0">
              <w:rPr>
                <w:sz w:val="19"/>
                <w:szCs w:val="19"/>
              </w:rPr>
              <w:t>АльфаБанк</w:t>
            </w:r>
            <w:proofErr w:type="spellEnd"/>
            <w:r w:rsidRPr="00B141A0">
              <w:rPr>
                <w:sz w:val="19"/>
                <w:szCs w:val="19"/>
              </w:rPr>
              <w:t>» г. Москва</w:t>
            </w:r>
          </w:p>
          <w:p w14:paraId="39010C1F"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к/с 30101810200000000593</w:t>
            </w:r>
          </w:p>
          <w:p w14:paraId="783AD94D"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БИК: 044525593</w:t>
            </w:r>
          </w:p>
          <w:p w14:paraId="04AF493A"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Тел.:  8(495)788-99-99</w:t>
            </w:r>
          </w:p>
          <w:p w14:paraId="5398D8E9" w14:textId="77777777" w:rsidR="00CF7A0E" w:rsidRPr="00B141A0" w:rsidRDefault="00CF7A0E" w:rsidP="00282EB8">
            <w:pPr>
              <w:tabs>
                <w:tab w:val="left" w:pos="709"/>
              </w:tabs>
              <w:jc w:val="both"/>
              <w:rPr>
                <w:rFonts w:ascii="Arial" w:hAnsi="Arial" w:cs="Arial"/>
                <w:sz w:val="19"/>
                <w:szCs w:val="19"/>
              </w:rPr>
            </w:pPr>
            <w:r w:rsidRPr="00B141A0">
              <w:rPr>
                <w:rFonts w:ascii="Arial" w:hAnsi="Arial" w:cs="Arial"/>
                <w:sz w:val="19"/>
                <w:szCs w:val="19"/>
              </w:rPr>
              <w:t>Электронная почта: education@arenadata.io</w:t>
            </w:r>
          </w:p>
        </w:tc>
        <w:tc>
          <w:tcPr>
            <w:tcW w:w="4937" w:type="dxa"/>
            <w:tcBorders>
              <w:top w:val="single" w:sz="4" w:space="0" w:color="auto"/>
              <w:left w:val="single" w:sz="4" w:space="0" w:color="auto"/>
              <w:bottom w:val="single" w:sz="4" w:space="0" w:color="auto"/>
              <w:right w:val="single" w:sz="4" w:space="0" w:color="auto"/>
            </w:tcBorders>
          </w:tcPr>
          <w:p w14:paraId="29C64E3E" w14:textId="77777777" w:rsidR="00CF7A0E" w:rsidRPr="00B141A0" w:rsidRDefault="00CF7A0E" w:rsidP="00282EB8">
            <w:pPr>
              <w:widowControl w:val="0"/>
              <w:rPr>
                <w:rFonts w:ascii="Arial" w:hAnsi="Arial" w:cs="Arial"/>
                <w:b/>
                <w:sz w:val="19"/>
                <w:szCs w:val="19"/>
              </w:rPr>
            </w:pPr>
            <w:r w:rsidRPr="00B141A0">
              <w:rPr>
                <w:rFonts w:ascii="Arial" w:hAnsi="Arial" w:cs="Arial"/>
                <w:b/>
                <w:sz w:val="19"/>
                <w:szCs w:val="19"/>
              </w:rPr>
              <w:t>Заказчик:</w:t>
            </w:r>
          </w:p>
          <w:p w14:paraId="37B47412" w14:textId="77777777" w:rsidR="00CF7A0E" w:rsidRPr="00B141A0" w:rsidRDefault="00CF7A0E" w:rsidP="00282EB8">
            <w:pPr>
              <w:pBdr>
                <w:top w:val="none" w:sz="4" w:space="0" w:color="000000"/>
                <w:left w:val="none" w:sz="4" w:space="0" w:color="000000"/>
                <w:bottom w:val="none" w:sz="4" w:space="0" w:color="000000"/>
                <w:right w:val="none" w:sz="4" w:space="0" w:color="000000"/>
                <w:between w:val="none" w:sz="4" w:space="0" w:color="000000"/>
              </w:pBdr>
              <w:rPr>
                <w:rFonts w:ascii="Arial" w:hAnsi="Arial" w:cs="Arial"/>
                <w:b/>
                <w:sz w:val="19"/>
                <w:szCs w:val="19"/>
              </w:rPr>
            </w:pPr>
            <w:r w:rsidRPr="00B141A0">
              <w:rPr>
                <w:rFonts w:ascii="Arial" w:hAnsi="Arial" w:cs="Arial"/>
                <w:b/>
                <w:sz w:val="19"/>
                <w:szCs w:val="19"/>
              </w:rPr>
              <w:t>_____ «_________»</w:t>
            </w:r>
          </w:p>
          <w:p w14:paraId="20D59E53" w14:textId="77777777" w:rsidR="00CF7A0E" w:rsidRPr="00B141A0" w:rsidRDefault="00CF7A0E" w:rsidP="00282EB8">
            <w:pPr>
              <w:pBdr>
                <w:top w:val="none" w:sz="4" w:space="0" w:color="000000"/>
                <w:left w:val="none" w:sz="4" w:space="0" w:color="000000"/>
                <w:bottom w:val="none" w:sz="4" w:space="0" w:color="000000"/>
                <w:right w:val="none" w:sz="4" w:space="0" w:color="000000"/>
                <w:between w:val="none" w:sz="4" w:space="0" w:color="000000"/>
              </w:pBdr>
              <w:rPr>
                <w:rFonts w:ascii="Arial" w:hAnsi="Arial" w:cs="Arial"/>
                <w:sz w:val="19"/>
                <w:szCs w:val="19"/>
              </w:rPr>
            </w:pPr>
          </w:p>
        </w:tc>
      </w:tr>
    </w:tbl>
    <w:p w14:paraId="0DE8F663" w14:textId="77777777" w:rsidR="00CF7A0E" w:rsidRPr="00B141A0" w:rsidRDefault="00CF7A0E" w:rsidP="00CF7A0E">
      <w:pPr>
        <w:tabs>
          <w:tab w:val="left" w:pos="709"/>
        </w:tabs>
        <w:jc w:val="both"/>
        <w:rPr>
          <w:rFonts w:ascii="Arial" w:hAnsi="Arial" w:cs="Arial"/>
          <w:sz w:val="19"/>
          <w:szCs w:val="19"/>
        </w:rPr>
      </w:pPr>
    </w:p>
    <w:p w14:paraId="3D40F4A1" w14:textId="77777777" w:rsidR="00CF7A0E" w:rsidRPr="00B141A0" w:rsidRDefault="00CF7A0E" w:rsidP="00CF7A0E">
      <w:pPr>
        <w:pStyle w:val="af4"/>
        <w:numPr>
          <w:ilvl w:val="0"/>
          <w:numId w:val="92"/>
        </w:numPr>
        <w:tabs>
          <w:tab w:val="left" w:pos="709"/>
        </w:tabs>
        <w:jc w:val="both"/>
        <w:rPr>
          <w:rFonts w:cs="Arial"/>
          <w:sz w:val="19"/>
          <w:szCs w:val="19"/>
        </w:rPr>
      </w:pPr>
      <w:r w:rsidRPr="00B141A0">
        <w:rPr>
          <w:rFonts w:cs="Arial"/>
          <w:sz w:val="19"/>
          <w:szCs w:val="19"/>
        </w:rPr>
        <w:t>ПОДПИСИ СТОРОН.</w:t>
      </w:r>
    </w:p>
    <w:p w14:paraId="7FF594F5" w14:textId="77777777" w:rsidR="00CF7A0E" w:rsidRPr="00B141A0" w:rsidRDefault="00CF7A0E" w:rsidP="00CF7A0E">
      <w:pPr>
        <w:tabs>
          <w:tab w:val="left" w:pos="709"/>
        </w:tabs>
        <w:jc w:val="both"/>
        <w:rPr>
          <w:rFonts w:ascii="Arial" w:hAnsi="Arial" w:cs="Arial"/>
          <w:sz w:val="19"/>
          <w:szCs w:val="19"/>
        </w:rPr>
      </w:pP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503"/>
      </w:tblGrid>
      <w:tr w:rsidR="00CF7A0E" w:rsidRPr="00B141A0" w14:paraId="6D1A080B" w14:textId="77777777" w:rsidTr="00282EB8">
        <w:trPr>
          <w:trHeight w:val="1037"/>
        </w:trPr>
        <w:tc>
          <w:tcPr>
            <w:tcW w:w="4878" w:type="dxa"/>
            <w:tcBorders>
              <w:top w:val="none" w:sz="4" w:space="0" w:color="000000"/>
              <w:left w:val="none" w:sz="4" w:space="0" w:color="000000"/>
              <w:bottom w:val="none" w:sz="4" w:space="0" w:color="000000"/>
              <w:right w:val="none" w:sz="4" w:space="0" w:color="000000"/>
            </w:tcBorders>
            <w:tcMar>
              <w:top w:w="0" w:type="dxa"/>
              <w:left w:w="107" w:type="dxa"/>
              <w:bottom w:w="0" w:type="dxa"/>
              <w:right w:w="107" w:type="dxa"/>
            </w:tcMar>
          </w:tcPr>
          <w:p w14:paraId="0B607E5B" w14:textId="77777777" w:rsidR="00CF7A0E" w:rsidRPr="00B141A0" w:rsidRDefault="00CF7A0E" w:rsidP="00282EB8">
            <w:pPr>
              <w:widowControl w:val="0"/>
              <w:rPr>
                <w:rFonts w:ascii="Arial" w:hAnsi="Arial" w:cs="Arial"/>
                <w:b/>
                <w:color w:val="000000"/>
                <w:sz w:val="19"/>
                <w:szCs w:val="19"/>
              </w:rPr>
            </w:pPr>
            <w:r w:rsidRPr="00B141A0">
              <w:rPr>
                <w:rFonts w:ascii="Arial" w:hAnsi="Arial" w:cs="Arial"/>
                <w:b/>
                <w:color w:val="000000"/>
                <w:sz w:val="19"/>
                <w:szCs w:val="19"/>
              </w:rPr>
              <w:t>ИСПОЛНИТЕЛЬ</w:t>
            </w:r>
          </w:p>
          <w:p w14:paraId="0FDC2C92"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Генеральный директор</w:t>
            </w:r>
          </w:p>
          <w:p w14:paraId="0CA6A9C5"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ООО «ЦОА»</w:t>
            </w:r>
          </w:p>
          <w:p w14:paraId="70CB9E0A" w14:textId="4C4587E4" w:rsidR="00CF7A0E" w:rsidRPr="00B141A0" w:rsidRDefault="00CF7A0E" w:rsidP="00282EB8">
            <w:pPr>
              <w:widowControl w:val="0"/>
              <w:ind w:left="433" w:hanging="433"/>
              <w:rPr>
                <w:rFonts w:ascii="Arial" w:hAnsi="Arial" w:cs="Arial"/>
                <w:spacing w:val="-5"/>
                <w:sz w:val="19"/>
                <w:szCs w:val="19"/>
              </w:rPr>
            </w:pPr>
            <w:r w:rsidRPr="00B141A0">
              <w:rPr>
                <w:rFonts w:ascii="Arial" w:hAnsi="Arial" w:cs="Arial"/>
                <w:sz w:val="19"/>
                <w:szCs w:val="19"/>
              </w:rPr>
              <w:t>____________________ Золотар</w:t>
            </w:r>
            <w:r w:rsidR="001A6C07" w:rsidRPr="00B141A0">
              <w:rPr>
                <w:rFonts w:ascii="Arial" w:hAnsi="Arial" w:cs="Arial"/>
                <w:sz w:val="19"/>
                <w:szCs w:val="19"/>
              </w:rPr>
              <w:t>е</w:t>
            </w:r>
            <w:r w:rsidRPr="00B141A0">
              <w:rPr>
                <w:rFonts w:ascii="Arial" w:hAnsi="Arial" w:cs="Arial"/>
                <w:sz w:val="19"/>
                <w:szCs w:val="19"/>
              </w:rPr>
              <w:t>в С.А.</w:t>
            </w:r>
          </w:p>
          <w:p w14:paraId="4E7ADDAB" w14:textId="77777777" w:rsidR="00CF7A0E" w:rsidRPr="00B141A0" w:rsidRDefault="00CF7A0E" w:rsidP="00282EB8">
            <w:pPr>
              <w:widowControl w:val="0"/>
              <w:ind w:left="433" w:hanging="433"/>
              <w:rPr>
                <w:rFonts w:ascii="Arial" w:hAnsi="Arial" w:cs="Arial"/>
                <w:color w:val="000000"/>
                <w:sz w:val="19"/>
                <w:szCs w:val="19"/>
              </w:rPr>
            </w:pPr>
            <w:r w:rsidRPr="00B141A0">
              <w:rPr>
                <w:rFonts w:ascii="Arial" w:hAnsi="Arial" w:cs="Arial"/>
                <w:color w:val="000000"/>
                <w:sz w:val="19"/>
                <w:szCs w:val="19"/>
              </w:rPr>
              <w:t>(подпись)</w:t>
            </w:r>
          </w:p>
          <w:p w14:paraId="5A96C282" w14:textId="77777777" w:rsidR="00CF7A0E" w:rsidRPr="00B141A0" w:rsidRDefault="00CF7A0E" w:rsidP="00282EB8">
            <w:pPr>
              <w:widowControl w:val="0"/>
              <w:ind w:left="433" w:hanging="433"/>
              <w:rPr>
                <w:rFonts w:ascii="Arial" w:hAnsi="Arial" w:cs="Arial"/>
                <w:color w:val="000000"/>
                <w:sz w:val="19"/>
                <w:szCs w:val="19"/>
              </w:rPr>
            </w:pPr>
            <w:r w:rsidRPr="00B141A0">
              <w:rPr>
                <w:rFonts w:ascii="Arial" w:hAnsi="Arial" w:cs="Arial"/>
                <w:color w:val="000000"/>
                <w:sz w:val="19"/>
                <w:szCs w:val="19"/>
              </w:rPr>
              <w:t>М.П.</w:t>
            </w:r>
          </w:p>
        </w:tc>
        <w:tc>
          <w:tcPr>
            <w:tcW w:w="4503" w:type="dxa"/>
            <w:tcBorders>
              <w:top w:val="none" w:sz="4" w:space="0" w:color="000000"/>
              <w:left w:val="none" w:sz="4" w:space="0" w:color="000000"/>
              <w:bottom w:val="none" w:sz="4" w:space="0" w:color="000000"/>
              <w:right w:val="none" w:sz="4" w:space="0" w:color="000000"/>
            </w:tcBorders>
            <w:tcMar>
              <w:top w:w="0" w:type="dxa"/>
              <w:left w:w="107" w:type="dxa"/>
              <w:bottom w:w="0" w:type="dxa"/>
              <w:right w:w="107" w:type="dxa"/>
            </w:tcMar>
          </w:tcPr>
          <w:p w14:paraId="64B0E9D0" w14:textId="77777777" w:rsidR="00CF7A0E" w:rsidRPr="00B141A0" w:rsidRDefault="00CF7A0E" w:rsidP="00282EB8">
            <w:pPr>
              <w:widowControl w:val="0"/>
              <w:rPr>
                <w:rFonts w:ascii="Arial" w:hAnsi="Arial" w:cs="Arial"/>
                <w:b/>
                <w:sz w:val="19"/>
                <w:szCs w:val="19"/>
              </w:rPr>
            </w:pPr>
            <w:r w:rsidRPr="00B141A0">
              <w:rPr>
                <w:rFonts w:ascii="Arial" w:hAnsi="Arial" w:cs="Arial"/>
                <w:b/>
                <w:sz w:val="19"/>
                <w:szCs w:val="19"/>
              </w:rPr>
              <w:t>ЗАКАЗЧИК</w:t>
            </w:r>
          </w:p>
          <w:p w14:paraId="7206C2AD"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Должность</w:t>
            </w:r>
          </w:p>
          <w:p w14:paraId="08675931"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Наименование компании Заказчика</w:t>
            </w:r>
          </w:p>
          <w:p w14:paraId="7FD56751"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 xml:space="preserve">__________________ </w:t>
            </w:r>
            <w:r w:rsidRPr="00B141A0">
              <w:rPr>
                <w:rFonts w:ascii="Arial" w:hAnsi="Arial" w:cs="Arial"/>
                <w:sz w:val="19"/>
                <w:szCs w:val="19"/>
              </w:rPr>
              <w:t xml:space="preserve"> __________</w:t>
            </w:r>
          </w:p>
          <w:p w14:paraId="38E9894F"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 xml:space="preserve"> (подпись)</w:t>
            </w:r>
          </w:p>
          <w:p w14:paraId="72457157" w14:textId="77777777" w:rsidR="00CF7A0E" w:rsidRPr="00B141A0" w:rsidRDefault="00CF7A0E" w:rsidP="00282EB8">
            <w:pPr>
              <w:widowControl w:val="0"/>
              <w:rPr>
                <w:rFonts w:ascii="Arial" w:hAnsi="Arial" w:cs="Arial"/>
                <w:color w:val="000000"/>
                <w:sz w:val="19"/>
                <w:szCs w:val="19"/>
              </w:rPr>
            </w:pPr>
            <w:r w:rsidRPr="00B141A0">
              <w:rPr>
                <w:rFonts w:ascii="Arial" w:hAnsi="Arial" w:cs="Arial"/>
                <w:color w:val="000000"/>
                <w:sz w:val="19"/>
                <w:szCs w:val="19"/>
              </w:rPr>
              <w:t>М.П.</w:t>
            </w:r>
          </w:p>
        </w:tc>
      </w:tr>
    </w:tbl>
    <w:p w14:paraId="1AB38E5A" w14:textId="77777777" w:rsidR="00CF7A0E" w:rsidRPr="00B141A0" w:rsidRDefault="00CF7A0E" w:rsidP="00CF7A0E">
      <w:pPr>
        <w:rPr>
          <w:rFonts w:ascii="Arial" w:hAnsi="Arial" w:cs="Arial"/>
          <w:sz w:val="19"/>
          <w:szCs w:val="19"/>
        </w:rPr>
      </w:pPr>
      <w:bookmarkStart w:id="38" w:name="_Hlk124427026"/>
    </w:p>
    <w:p w14:paraId="7568CC03" w14:textId="77777777" w:rsidR="00CF7A0E" w:rsidRPr="00B141A0" w:rsidRDefault="00CF7A0E" w:rsidP="00CF7A0E">
      <w:pPr>
        <w:ind w:left="5664" w:firstLine="708"/>
        <w:jc w:val="right"/>
        <w:rPr>
          <w:rFonts w:ascii="Arial" w:hAnsi="Arial" w:cs="Arial"/>
          <w:sz w:val="20"/>
          <w:szCs w:val="20"/>
        </w:rPr>
      </w:pPr>
      <w:r w:rsidRPr="00B141A0">
        <w:rPr>
          <w:rFonts w:ascii="Arial" w:hAnsi="Arial" w:cs="Arial"/>
          <w:sz w:val="20"/>
          <w:szCs w:val="20"/>
        </w:rPr>
        <w:br w:type="page" w:clear="all"/>
      </w:r>
      <w:r w:rsidRPr="00B141A0">
        <w:rPr>
          <w:rFonts w:ascii="Arial" w:hAnsi="Arial" w:cs="Arial"/>
          <w:sz w:val="20"/>
          <w:szCs w:val="20"/>
        </w:rPr>
        <w:lastRenderedPageBreak/>
        <w:t>Приложение № 1</w:t>
      </w:r>
    </w:p>
    <w:p w14:paraId="50678D91" w14:textId="77777777" w:rsidR="00CF7A0E" w:rsidRPr="00B141A0" w:rsidRDefault="00CF7A0E" w:rsidP="00CF7A0E">
      <w:pPr>
        <w:jc w:val="right"/>
        <w:rPr>
          <w:rFonts w:ascii="Arial" w:hAnsi="Arial" w:cs="Arial"/>
          <w:sz w:val="20"/>
          <w:szCs w:val="20"/>
        </w:rPr>
      </w:pPr>
      <w:r w:rsidRPr="00B141A0">
        <w:rPr>
          <w:rFonts w:ascii="Arial" w:hAnsi="Arial" w:cs="Arial"/>
          <w:sz w:val="20"/>
          <w:szCs w:val="20"/>
        </w:rPr>
        <w:t>к Договору №_______</w:t>
      </w:r>
    </w:p>
    <w:p w14:paraId="2FAEE4E5" w14:textId="77777777" w:rsidR="00CF7A0E" w:rsidRPr="00B141A0" w:rsidRDefault="00CF7A0E" w:rsidP="00CF7A0E">
      <w:pPr>
        <w:jc w:val="right"/>
        <w:rPr>
          <w:rFonts w:ascii="Arial" w:hAnsi="Arial" w:cs="Arial"/>
          <w:sz w:val="20"/>
          <w:szCs w:val="20"/>
        </w:rPr>
      </w:pPr>
      <w:r w:rsidRPr="00B141A0">
        <w:rPr>
          <w:rFonts w:ascii="Arial" w:hAnsi="Arial" w:cs="Arial"/>
          <w:sz w:val="20"/>
          <w:szCs w:val="20"/>
        </w:rPr>
        <w:t>от ___________ г.</w:t>
      </w:r>
      <w:bookmarkEnd w:id="38"/>
    </w:p>
    <w:p w14:paraId="638FEA46" w14:textId="77777777" w:rsidR="00CF7A0E" w:rsidRPr="00B141A0" w:rsidRDefault="00CF7A0E" w:rsidP="00CF7A0E">
      <w:pPr>
        <w:widowControl w:val="0"/>
        <w:jc w:val="center"/>
        <w:rPr>
          <w:rFonts w:ascii="Arial" w:hAnsi="Arial" w:cs="Arial"/>
          <w:color w:val="000000"/>
          <w:sz w:val="20"/>
          <w:szCs w:val="20"/>
        </w:rPr>
      </w:pPr>
      <w:r w:rsidRPr="00B141A0">
        <w:rPr>
          <w:rFonts w:ascii="Arial" w:hAnsi="Arial" w:cs="Arial"/>
          <w:b/>
          <w:color w:val="000000"/>
          <w:sz w:val="20"/>
          <w:szCs w:val="20"/>
        </w:rPr>
        <w:t>Регистрационное заявление</w:t>
      </w:r>
    </w:p>
    <w:p w14:paraId="231B6B67" w14:textId="77777777" w:rsidR="00CF7A0E" w:rsidRPr="00B141A0" w:rsidRDefault="00CF7A0E" w:rsidP="00CF7A0E">
      <w:pPr>
        <w:widowControl w:val="0"/>
        <w:jc w:val="center"/>
        <w:rPr>
          <w:rFonts w:ascii="Arial" w:hAnsi="Arial" w:cs="Arial"/>
          <w:color w:val="000000"/>
          <w:sz w:val="20"/>
          <w:szCs w:val="20"/>
        </w:rPr>
      </w:pPr>
    </w:p>
    <w:p w14:paraId="6DF41E70" w14:textId="679053B8" w:rsidR="00CF7A0E" w:rsidRPr="00B141A0" w:rsidRDefault="00CF7A0E" w:rsidP="00CF7A0E">
      <w:pPr>
        <w:keepNext/>
        <w:ind w:firstLine="708"/>
        <w:jc w:val="both"/>
        <w:rPr>
          <w:rFonts w:ascii="Arial" w:hAnsi="Arial" w:cs="Arial"/>
          <w:sz w:val="20"/>
          <w:szCs w:val="20"/>
        </w:rPr>
      </w:pPr>
      <w:r w:rsidRPr="00B141A0">
        <w:rPr>
          <w:rFonts w:ascii="Arial" w:hAnsi="Arial" w:cs="Arial"/>
          <w:b/>
          <w:sz w:val="20"/>
          <w:szCs w:val="20"/>
        </w:rPr>
        <w:t>ООО «ЦОА»</w:t>
      </w:r>
      <w:r w:rsidRPr="00B141A0">
        <w:rPr>
          <w:rFonts w:ascii="Arial" w:hAnsi="Arial" w:cs="Arial"/>
          <w:sz w:val="20"/>
          <w:szCs w:val="20"/>
        </w:rPr>
        <w:t xml:space="preserve"> (лицензия на осуществление образовательной деятельности, регистрационный номер лицензии Л035-01298-77/00634958, выдана Департаментом образования и науки города Москвы 30.12.2022 г.), именуемое в дальнейшем «Исполнитель», в лице Генерального директора Золотар</w:t>
      </w:r>
      <w:r w:rsidR="001A6C07" w:rsidRPr="00B141A0">
        <w:rPr>
          <w:rFonts w:ascii="Arial" w:hAnsi="Arial" w:cs="Arial"/>
          <w:sz w:val="20"/>
          <w:szCs w:val="20"/>
        </w:rPr>
        <w:t>е</w:t>
      </w:r>
      <w:r w:rsidRPr="00B141A0">
        <w:rPr>
          <w:rFonts w:ascii="Arial" w:hAnsi="Arial" w:cs="Arial"/>
          <w:sz w:val="20"/>
          <w:szCs w:val="20"/>
        </w:rPr>
        <w:t xml:space="preserve">ва Сергея Алексеевича, действующего на основании Устава, </w:t>
      </w:r>
    </w:p>
    <w:p w14:paraId="4940AE97" w14:textId="77777777" w:rsidR="00CF7A0E" w:rsidRPr="00B141A0" w:rsidRDefault="00CF7A0E" w:rsidP="00CF7A0E">
      <w:pPr>
        <w:keepNext/>
        <w:ind w:firstLine="708"/>
        <w:jc w:val="both"/>
        <w:rPr>
          <w:rFonts w:ascii="Arial" w:hAnsi="Arial" w:cs="Arial"/>
          <w:bCs/>
          <w:sz w:val="20"/>
          <w:szCs w:val="20"/>
        </w:rPr>
      </w:pPr>
      <w:r w:rsidRPr="00B141A0">
        <w:rPr>
          <w:rFonts w:ascii="Arial" w:hAnsi="Arial" w:cs="Arial"/>
          <w:sz w:val="20"/>
          <w:szCs w:val="20"/>
        </w:rPr>
        <w:t xml:space="preserve">и </w:t>
      </w:r>
      <w:r w:rsidRPr="00B141A0">
        <w:rPr>
          <w:rFonts w:ascii="Arial" w:hAnsi="Arial" w:cs="Arial"/>
          <w:b/>
          <w:color w:val="000000"/>
          <w:sz w:val="20"/>
          <w:szCs w:val="20"/>
        </w:rPr>
        <w:t>_______ «______________»</w:t>
      </w:r>
      <w:r w:rsidRPr="00B141A0">
        <w:rPr>
          <w:rFonts w:ascii="Arial" w:hAnsi="Arial" w:cs="Arial"/>
          <w:b/>
          <w:sz w:val="20"/>
          <w:szCs w:val="20"/>
        </w:rPr>
        <w:t xml:space="preserve">, </w:t>
      </w:r>
      <w:r w:rsidRPr="00B141A0">
        <w:rPr>
          <w:rFonts w:ascii="Arial" w:hAnsi="Arial" w:cs="Arial"/>
          <w:sz w:val="20"/>
          <w:szCs w:val="20"/>
        </w:rPr>
        <w:t>именуемое в дальнейшем «Заказчик», в лице _________________, действующего на основании ____________</w:t>
      </w:r>
      <w:proofErr w:type="gramStart"/>
      <w:r w:rsidRPr="00B141A0">
        <w:rPr>
          <w:rFonts w:ascii="Arial" w:hAnsi="Arial" w:cs="Arial"/>
          <w:sz w:val="20"/>
          <w:szCs w:val="20"/>
        </w:rPr>
        <w:t>_</w:t>
      </w:r>
      <w:r w:rsidRPr="00B141A0">
        <w:rPr>
          <w:rFonts w:ascii="Arial" w:hAnsi="Arial" w:cs="Arial"/>
          <w:bCs/>
          <w:sz w:val="20"/>
          <w:szCs w:val="20"/>
        </w:rPr>
        <w:t xml:space="preserve"> ,</w:t>
      </w:r>
      <w:proofErr w:type="gramEnd"/>
      <w:r w:rsidRPr="00B141A0">
        <w:rPr>
          <w:rFonts w:ascii="Arial" w:hAnsi="Arial" w:cs="Arial"/>
          <w:bCs/>
          <w:sz w:val="20"/>
          <w:szCs w:val="20"/>
        </w:rPr>
        <w:t xml:space="preserve"> с другой стороны,</w:t>
      </w:r>
    </w:p>
    <w:p w14:paraId="5176B317" w14:textId="77777777" w:rsidR="00CF7A0E" w:rsidRPr="00B141A0" w:rsidRDefault="00CF7A0E" w:rsidP="00CF7A0E">
      <w:pPr>
        <w:keepNext/>
        <w:ind w:firstLine="708"/>
        <w:jc w:val="both"/>
        <w:rPr>
          <w:rFonts w:ascii="Arial" w:hAnsi="Arial" w:cs="Arial"/>
          <w:sz w:val="20"/>
          <w:szCs w:val="20"/>
        </w:rPr>
      </w:pPr>
      <w:r w:rsidRPr="00B141A0">
        <w:rPr>
          <w:rFonts w:ascii="Arial" w:hAnsi="Arial" w:cs="Arial"/>
          <w:sz w:val="20"/>
          <w:szCs w:val="20"/>
        </w:rPr>
        <w:t xml:space="preserve">далее совместно именуемые «Стороны», заключили настоящее Регистрационное заявление о нижеследующем: </w:t>
      </w:r>
    </w:p>
    <w:p w14:paraId="51C16A32" w14:textId="77777777" w:rsidR="00CF7A0E" w:rsidRPr="00B141A0" w:rsidRDefault="00CF7A0E" w:rsidP="00CF7A0E">
      <w:pPr>
        <w:keepNext/>
        <w:rPr>
          <w:rFonts w:ascii="Arial" w:hAnsi="Arial" w:cs="Arial"/>
        </w:rPr>
      </w:pPr>
      <w:r w:rsidRPr="00B141A0">
        <w:rPr>
          <w:rFonts w:ascii="Arial" w:hAnsi="Arial" w:cs="Arial"/>
        </w:rPr>
        <w:t xml:space="preserve"> </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840"/>
        <w:gridCol w:w="1134"/>
        <w:gridCol w:w="1842"/>
      </w:tblGrid>
      <w:tr w:rsidR="00CF7A0E" w:rsidRPr="00B141A0" w14:paraId="0BC9C592" w14:textId="77777777" w:rsidTr="0059132D">
        <w:tc>
          <w:tcPr>
            <w:tcW w:w="96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3EF23" w14:textId="77777777" w:rsidR="00CF7A0E" w:rsidRPr="00B141A0" w:rsidRDefault="00CF7A0E" w:rsidP="00282EB8">
            <w:pPr>
              <w:ind w:left="6"/>
              <w:jc w:val="center"/>
              <w:rPr>
                <w:rFonts w:ascii="Arial" w:hAnsi="Arial" w:cs="Arial"/>
                <w:b/>
                <w:spacing w:val="-5"/>
                <w:sz w:val="18"/>
                <w:szCs w:val="18"/>
              </w:rPr>
            </w:pPr>
            <w:r w:rsidRPr="00B141A0">
              <w:rPr>
                <w:rFonts w:ascii="Arial" w:hAnsi="Arial" w:cs="Arial"/>
                <w:b/>
                <w:sz w:val="18"/>
                <w:szCs w:val="18"/>
              </w:rPr>
              <w:t>Контактная информация</w:t>
            </w:r>
          </w:p>
        </w:tc>
      </w:tr>
      <w:tr w:rsidR="00CF7A0E" w:rsidRPr="00B141A0" w14:paraId="170CEE93" w14:textId="77777777" w:rsidTr="0059132D">
        <w:trPr>
          <w:trHeight w:val="219"/>
        </w:trPr>
        <w:tc>
          <w:tcPr>
            <w:tcW w:w="3828" w:type="dxa"/>
            <w:tcBorders>
              <w:top w:val="single" w:sz="4" w:space="0" w:color="auto"/>
              <w:left w:val="single" w:sz="4" w:space="0" w:color="auto"/>
              <w:bottom w:val="single" w:sz="4" w:space="0" w:color="auto"/>
              <w:right w:val="single" w:sz="4" w:space="0" w:color="auto"/>
            </w:tcBorders>
          </w:tcPr>
          <w:p w14:paraId="56AD19D3" w14:textId="77777777" w:rsidR="00CF7A0E" w:rsidRPr="00B141A0" w:rsidRDefault="00CF7A0E" w:rsidP="00282EB8">
            <w:pPr>
              <w:ind w:left="34" w:right="-108"/>
              <w:rPr>
                <w:rFonts w:ascii="Arial" w:hAnsi="Arial" w:cs="Arial"/>
                <w:b/>
                <w:sz w:val="18"/>
                <w:szCs w:val="18"/>
              </w:rPr>
            </w:pPr>
            <w:r w:rsidRPr="00B141A0">
              <w:rPr>
                <w:rFonts w:ascii="Arial" w:hAnsi="Arial" w:cs="Arial"/>
                <w:b/>
                <w:sz w:val="18"/>
                <w:szCs w:val="18"/>
              </w:rPr>
              <w:t>Исполнитель:</w:t>
            </w:r>
          </w:p>
        </w:tc>
        <w:tc>
          <w:tcPr>
            <w:tcW w:w="5816" w:type="dxa"/>
            <w:gridSpan w:val="3"/>
            <w:tcBorders>
              <w:top w:val="single" w:sz="4" w:space="0" w:color="auto"/>
              <w:left w:val="single" w:sz="4" w:space="0" w:color="auto"/>
              <w:bottom w:val="single" w:sz="4" w:space="0" w:color="auto"/>
              <w:right w:val="single" w:sz="4" w:space="0" w:color="auto"/>
            </w:tcBorders>
          </w:tcPr>
          <w:p w14:paraId="49C49ECD" w14:textId="77777777" w:rsidR="00CF7A0E" w:rsidRPr="00B141A0" w:rsidRDefault="00CF7A0E" w:rsidP="00282EB8">
            <w:pPr>
              <w:rPr>
                <w:rFonts w:ascii="Arial" w:hAnsi="Arial" w:cs="Arial"/>
                <w:sz w:val="18"/>
                <w:szCs w:val="18"/>
              </w:rPr>
            </w:pPr>
            <w:r w:rsidRPr="00B141A0">
              <w:rPr>
                <w:rFonts w:ascii="Arial" w:hAnsi="Arial" w:cs="Arial"/>
                <w:sz w:val="18"/>
                <w:szCs w:val="18"/>
              </w:rPr>
              <w:t>ООО «ЦОА»</w:t>
            </w:r>
          </w:p>
        </w:tc>
      </w:tr>
      <w:tr w:rsidR="00CF7A0E" w:rsidRPr="00B141A0" w14:paraId="289BDACE" w14:textId="77777777" w:rsidTr="0059132D">
        <w:tc>
          <w:tcPr>
            <w:tcW w:w="3828" w:type="dxa"/>
            <w:tcBorders>
              <w:top w:val="single" w:sz="4" w:space="0" w:color="auto"/>
              <w:left w:val="single" w:sz="4" w:space="0" w:color="auto"/>
              <w:bottom w:val="single" w:sz="4" w:space="0" w:color="auto"/>
              <w:right w:val="single" w:sz="4" w:space="0" w:color="auto"/>
            </w:tcBorders>
          </w:tcPr>
          <w:p w14:paraId="6629378B" w14:textId="77777777" w:rsidR="00CF7A0E" w:rsidRPr="00B141A0" w:rsidRDefault="00CF7A0E" w:rsidP="00282EB8">
            <w:pPr>
              <w:ind w:left="34"/>
              <w:rPr>
                <w:rFonts w:ascii="Arial" w:hAnsi="Arial" w:cs="Arial"/>
                <w:b/>
                <w:sz w:val="18"/>
                <w:szCs w:val="18"/>
              </w:rPr>
            </w:pPr>
            <w:r w:rsidRPr="00B141A0">
              <w:rPr>
                <w:rFonts w:ascii="Arial" w:hAnsi="Arial" w:cs="Arial"/>
                <w:b/>
                <w:sz w:val="18"/>
                <w:szCs w:val="18"/>
              </w:rPr>
              <w:t>Юридический адрес компании:</w:t>
            </w:r>
          </w:p>
        </w:tc>
        <w:tc>
          <w:tcPr>
            <w:tcW w:w="5816" w:type="dxa"/>
            <w:gridSpan w:val="3"/>
            <w:tcBorders>
              <w:top w:val="single" w:sz="4" w:space="0" w:color="auto"/>
              <w:left w:val="single" w:sz="4" w:space="0" w:color="auto"/>
              <w:bottom w:val="single" w:sz="4" w:space="0" w:color="auto"/>
              <w:right w:val="single" w:sz="4" w:space="0" w:color="auto"/>
            </w:tcBorders>
          </w:tcPr>
          <w:p w14:paraId="5644CDE6" w14:textId="77777777" w:rsidR="00CF7A0E" w:rsidRPr="00B141A0" w:rsidRDefault="00CF7A0E" w:rsidP="00282EB8">
            <w:pPr>
              <w:rPr>
                <w:rFonts w:ascii="Arial" w:hAnsi="Arial" w:cs="Arial"/>
                <w:sz w:val="18"/>
                <w:szCs w:val="18"/>
              </w:rPr>
            </w:pPr>
            <w:r w:rsidRPr="00B141A0">
              <w:rPr>
                <w:rFonts w:ascii="Arial" w:hAnsi="Arial" w:cs="Arial"/>
                <w:sz w:val="18"/>
                <w:szCs w:val="18"/>
              </w:rPr>
              <w:t xml:space="preserve">129085, г. Москва, </w:t>
            </w:r>
            <w:proofErr w:type="spellStart"/>
            <w:r w:rsidRPr="00B141A0">
              <w:rPr>
                <w:rFonts w:ascii="Arial" w:hAnsi="Arial" w:cs="Arial"/>
                <w:sz w:val="18"/>
                <w:szCs w:val="18"/>
              </w:rPr>
              <w:t>вн.тер.г</w:t>
            </w:r>
            <w:proofErr w:type="spellEnd"/>
            <w:r w:rsidRPr="00B141A0">
              <w:rPr>
                <w:rFonts w:ascii="Arial" w:hAnsi="Arial" w:cs="Arial"/>
                <w:sz w:val="18"/>
                <w:szCs w:val="18"/>
              </w:rPr>
              <w:t xml:space="preserve">. Муниципальный округ Останкинский, ул. Годовикова, дом 9, строение 17, этаж 7, часть </w:t>
            </w:r>
            <w:proofErr w:type="spellStart"/>
            <w:r w:rsidRPr="00B141A0">
              <w:rPr>
                <w:rFonts w:ascii="Arial" w:hAnsi="Arial" w:cs="Arial"/>
                <w:sz w:val="18"/>
                <w:szCs w:val="18"/>
              </w:rPr>
              <w:t>помещ</w:t>
            </w:r>
            <w:proofErr w:type="spellEnd"/>
            <w:r w:rsidRPr="00B141A0">
              <w:rPr>
                <w:rFonts w:ascii="Arial" w:hAnsi="Arial" w:cs="Arial"/>
                <w:sz w:val="18"/>
                <w:szCs w:val="18"/>
              </w:rPr>
              <w:t>. 5</w:t>
            </w:r>
          </w:p>
        </w:tc>
      </w:tr>
      <w:tr w:rsidR="00CF7A0E" w:rsidRPr="00B141A0" w14:paraId="36DEB3FB" w14:textId="77777777" w:rsidTr="0059132D">
        <w:tc>
          <w:tcPr>
            <w:tcW w:w="3828" w:type="dxa"/>
            <w:tcBorders>
              <w:top w:val="single" w:sz="4" w:space="0" w:color="auto"/>
              <w:left w:val="single" w:sz="4" w:space="0" w:color="auto"/>
              <w:bottom w:val="single" w:sz="4" w:space="0" w:color="auto"/>
              <w:right w:val="single" w:sz="4" w:space="0" w:color="auto"/>
            </w:tcBorders>
          </w:tcPr>
          <w:p w14:paraId="7E25DA0A" w14:textId="77777777" w:rsidR="00CF7A0E" w:rsidRPr="00B141A0" w:rsidRDefault="00CF7A0E" w:rsidP="00282EB8">
            <w:pPr>
              <w:ind w:left="34"/>
              <w:rPr>
                <w:rFonts w:ascii="Arial" w:hAnsi="Arial" w:cs="Arial"/>
                <w:b/>
                <w:sz w:val="18"/>
                <w:szCs w:val="18"/>
              </w:rPr>
            </w:pPr>
            <w:r w:rsidRPr="00B141A0">
              <w:rPr>
                <w:rFonts w:ascii="Arial" w:hAnsi="Arial" w:cs="Arial"/>
                <w:b/>
                <w:sz w:val="18"/>
                <w:szCs w:val="18"/>
              </w:rPr>
              <w:t>Контактное лицо:</w:t>
            </w:r>
          </w:p>
        </w:tc>
        <w:tc>
          <w:tcPr>
            <w:tcW w:w="5816" w:type="dxa"/>
            <w:gridSpan w:val="3"/>
            <w:tcBorders>
              <w:top w:val="single" w:sz="4" w:space="0" w:color="auto"/>
              <w:left w:val="single" w:sz="4" w:space="0" w:color="auto"/>
              <w:bottom w:val="single" w:sz="4" w:space="0" w:color="auto"/>
              <w:right w:val="single" w:sz="4" w:space="0" w:color="auto"/>
            </w:tcBorders>
          </w:tcPr>
          <w:p w14:paraId="0D2A9D3C" w14:textId="77777777" w:rsidR="00CF7A0E" w:rsidRPr="00B141A0" w:rsidRDefault="00CF7A0E" w:rsidP="00282EB8">
            <w:pPr>
              <w:rPr>
                <w:rFonts w:ascii="Arial" w:hAnsi="Arial" w:cs="Arial"/>
                <w:sz w:val="18"/>
                <w:szCs w:val="18"/>
              </w:rPr>
            </w:pPr>
            <w:r w:rsidRPr="00B141A0">
              <w:rPr>
                <w:rFonts w:ascii="Arial" w:hAnsi="Arial" w:cs="Arial"/>
                <w:sz w:val="18"/>
                <w:szCs w:val="18"/>
              </w:rPr>
              <w:t>Володько Ольга Андреевна</w:t>
            </w:r>
          </w:p>
        </w:tc>
      </w:tr>
      <w:tr w:rsidR="00CF7A0E" w:rsidRPr="00B141A0" w14:paraId="5A5FDBAB" w14:textId="77777777" w:rsidTr="0059132D">
        <w:tc>
          <w:tcPr>
            <w:tcW w:w="3828" w:type="dxa"/>
            <w:tcBorders>
              <w:top w:val="single" w:sz="4" w:space="0" w:color="auto"/>
              <w:left w:val="single" w:sz="4" w:space="0" w:color="auto"/>
              <w:bottom w:val="single" w:sz="4" w:space="0" w:color="auto"/>
              <w:right w:val="single" w:sz="4" w:space="0" w:color="auto"/>
            </w:tcBorders>
          </w:tcPr>
          <w:p w14:paraId="18AB6BF8" w14:textId="77777777" w:rsidR="00CF7A0E" w:rsidRPr="00B141A0" w:rsidRDefault="00CF7A0E" w:rsidP="00282EB8">
            <w:pPr>
              <w:ind w:left="34" w:right="-108"/>
              <w:rPr>
                <w:rFonts w:ascii="Arial" w:hAnsi="Arial" w:cs="Arial"/>
                <w:b/>
                <w:sz w:val="18"/>
                <w:szCs w:val="18"/>
              </w:rPr>
            </w:pPr>
            <w:r w:rsidRPr="00B141A0">
              <w:rPr>
                <w:rFonts w:ascii="Arial" w:hAnsi="Arial" w:cs="Arial"/>
                <w:b/>
                <w:sz w:val="18"/>
                <w:szCs w:val="18"/>
              </w:rPr>
              <w:t>Должность/Отдел:</w:t>
            </w:r>
          </w:p>
        </w:tc>
        <w:tc>
          <w:tcPr>
            <w:tcW w:w="2840" w:type="dxa"/>
            <w:tcBorders>
              <w:top w:val="single" w:sz="4" w:space="0" w:color="auto"/>
              <w:left w:val="single" w:sz="4" w:space="0" w:color="auto"/>
              <w:bottom w:val="single" w:sz="4" w:space="0" w:color="auto"/>
              <w:right w:val="single" w:sz="4" w:space="0" w:color="auto"/>
            </w:tcBorders>
          </w:tcPr>
          <w:p w14:paraId="0359BD06" w14:textId="77777777" w:rsidR="00CF7A0E" w:rsidRPr="00B141A0" w:rsidRDefault="00CF7A0E" w:rsidP="00282EB8">
            <w:pPr>
              <w:rPr>
                <w:rFonts w:ascii="Arial" w:hAnsi="Arial" w:cs="Arial"/>
                <w:sz w:val="18"/>
                <w:szCs w:val="18"/>
              </w:rPr>
            </w:pPr>
            <w:r w:rsidRPr="00B141A0">
              <w:rPr>
                <w:rFonts w:ascii="Arial" w:hAnsi="Arial" w:cs="Arial"/>
                <w:sz w:val="18"/>
                <w:szCs w:val="18"/>
              </w:rPr>
              <w:t>специалист</w:t>
            </w:r>
          </w:p>
        </w:tc>
        <w:tc>
          <w:tcPr>
            <w:tcW w:w="1134" w:type="dxa"/>
            <w:tcBorders>
              <w:top w:val="single" w:sz="4" w:space="0" w:color="auto"/>
              <w:left w:val="single" w:sz="4" w:space="0" w:color="auto"/>
              <w:bottom w:val="single" w:sz="4" w:space="0" w:color="auto"/>
              <w:right w:val="single" w:sz="4" w:space="0" w:color="auto"/>
            </w:tcBorders>
          </w:tcPr>
          <w:p w14:paraId="24B53DF0" w14:textId="77777777" w:rsidR="00CF7A0E" w:rsidRPr="00B141A0" w:rsidRDefault="00CF7A0E" w:rsidP="00282EB8">
            <w:pPr>
              <w:rPr>
                <w:rFonts w:ascii="Arial" w:hAnsi="Arial" w:cs="Arial"/>
                <w:b/>
                <w:sz w:val="18"/>
                <w:szCs w:val="18"/>
              </w:rPr>
            </w:pPr>
            <w:r w:rsidRPr="00B141A0">
              <w:rPr>
                <w:rFonts w:ascii="Arial" w:hAnsi="Arial" w:cs="Arial"/>
                <w:b/>
                <w:sz w:val="18"/>
                <w:szCs w:val="18"/>
              </w:rPr>
              <w:t>Телефон:</w:t>
            </w:r>
          </w:p>
        </w:tc>
        <w:tc>
          <w:tcPr>
            <w:tcW w:w="1842" w:type="dxa"/>
            <w:tcBorders>
              <w:top w:val="single" w:sz="4" w:space="0" w:color="auto"/>
              <w:left w:val="single" w:sz="4" w:space="0" w:color="auto"/>
              <w:bottom w:val="single" w:sz="4" w:space="0" w:color="auto"/>
              <w:right w:val="single" w:sz="4" w:space="0" w:color="auto"/>
            </w:tcBorders>
            <w:vAlign w:val="center"/>
          </w:tcPr>
          <w:p w14:paraId="5815E0D9" w14:textId="77777777" w:rsidR="00CF7A0E" w:rsidRPr="00B141A0" w:rsidRDefault="00CF7A0E" w:rsidP="00282EB8">
            <w:pPr>
              <w:rPr>
                <w:rFonts w:ascii="Arial" w:hAnsi="Arial" w:cs="Arial"/>
                <w:sz w:val="18"/>
                <w:szCs w:val="18"/>
                <w:lang w:val="en-US"/>
              </w:rPr>
            </w:pPr>
            <w:r w:rsidRPr="00B141A0">
              <w:rPr>
                <w:rFonts w:ascii="Arial" w:hAnsi="Arial" w:cs="Arial"/>
                <w:color w:val="1D1C1D"/>
                <w:sz w:val="18"/>
                <w:szCs w:val="18"/>
              </w:rPr>
              <w:t>+7 (495) 788 99 99</w:t>
            </w:r>
          </w:p>
        </w:tc>
      </w:tr>
      <w:tr w:rsidR="00CF7A0E" w:rsidRPr="00B141A0" w14:paraId="0F84EF09" w14:textId="77777777" w:rsidTr="0059132D">
        <w:tc>
          <w:tcPr>
            <w:tcW w:w="3828" w:type="dxa"/>
            <w:tcBorders>
              <w:top w:val="single" w:sz="4" w:space="0" w:color="auto"/>
              <w:left w:val="single" w:sz="4" w:space="0" w:color="auto"/>
              <w:bottom w:val="single" w:sz="4" w:space="0" w:color="auto"/>
              <w:right w:val="single" w:sz="4" w:space="0" w:color="auto"/>
            </w:tcBorders>
          </w:tcPr>
          <w:p w14:paraId="2A7B0C1C" w14:textId="77777777" w:rsidR="00CF7A0E" w:rsidRPr="00B141A0" w:rsidRDefault="00CF7A0E" w:rsidP="00282EB8">
            <w:pPr>
              <w:ind w:left="34"/>
              <w:rPr>
                <w:rFonts w:ascii="Arial" w:hAnsi="Arial" w:cs="Arial"/>
                <w:b/>
                <w:sz w:val="18"/>
                <w:szCs w:val="18"/>
              </w:rPr>
            </w:pPr>
            <w:r w:rsidRPr="00B141A0">
              <w:rPr>
                <w:rFonts w:ascii="Arial" w:hAnsi="Arial" w:cs="Arial"/>
                <w:b/>
                <w:sz w:val="18"/>
                <w:szCs w:val="18"/>
                <w:lang w:val="en-US"/>
              </w:rPr>
              <w:t>E</w:t>
            </w:r>
            <w:r w:rsidRPr="00B141A0">
              <w:rPr>
                <w:rFonts w:ascii="Arial" w:hAnsi="Arial" w:cs="Arial"/>
                <w:b/>
                <w:sz w:val="18"/>
                <w:szCs w:val="18"/>
              </w:rPr>
              <w:t>-</w:t>
            </w:r>
            <w:r w:rsidRPr="00B141A0">
              <w:rPr>
                <w:rFonts w:ascii="Arial" w:hAnsi="Arial" w:cs="Arial"/>
                <w:b/>
                <w:sz w:val="18"/>
                <w:szCs w:val="18"/>
                <w:lang w:val="en-US"/>
              </w:rPr>
              <w:t>mail</w:t>
            </w:r>
            <w:r w:rsidRPr="00B141A0">
              <w:rPr>
                <w:rFonts w:ascii="Arial" w:hAnsi="Arial" w:cs="Arial"/>
                <w:b/>
                <w:sz w:val="18"/>
                <w:szCs w:val="18"/>
              </w:rPr>
              <w:t>:</w:t>
            </w:r>
          </w:p>
        </w:tc>
        <w:tc>
          <w:tcPr>
            <w:tcW w:w="2840" w:type="dxa"/>
            <w:tcBorders>
              <w:top w:val="single" w:sz="4" w:space="0" w:color="auto"/>
              <w:left w:val="single" w:sz="4" w:space="0" w:color="auto"/>
              <w:bottom w:val="single" w:sz="4" w:space="0" w:color="auto"/>
              <w:right w:val="single" w:sz="4" w:space="0" w:color="auto"/>
            </w:tcBorders>
          </w:tcPr>
          <w:p w14:paraId="4D8C519B" w14:textId="77777777" w:rsidR="00CF7A0E" w:rsidRPr="00B141A0" w:rsidRDefault="00CF7A0E" w:rsidP="00282EB8">
            <w:pPr>
              <w:rPr>
                <w:rFonts w:ascii="Arial" w:hAnsi="Arial" w:cs="Arial"/>
                <w:sz w:val="18"/>
                <w:szCs w:val="18"/>
              </w:rPr>
            </w:pPr>
            <w:r w:rsidRPr="00B141A0">
              <w:rPr>
                <w:rFonts w:ascii="Arial" w:hAnsi="Arial" w:cs="Arial"/>
                <w:sz w:val="18"/>
                <w:szCs w:val="18"/>
                <w:shd w:val="clear" w:color="auto" w:fill="FFFFFF"/>
              </w:rPr>
              <w:t>voa@arenadata.io</w:t>
            </w:r>
          </w:p>
        </w:tc>
        <w:tc>
          <w:tcPr>
            <w:tcW w:w="1134" w:type="dxa"/>
            <w:tcBorders>
              <w:top w:val="single" w:sz="4" w:space="0" w:color="auto"/>
              <w:left w:val="single" w:sz="4" w:space="0" w:color="auto"/>
              <w:bottom w:val="single" w:sz="4" w:space="0" w:color="auto"/>
              <w:right w:val="single" w:sz="4" w:space="0" w:color="auto"/>
            </w:tcBorders>
          </w:tcPr>
          <w:p w14:paraId="1B23936F" w14:textId="77777777" w:rsidR="00CF7A0E" w:rsidRPr="00B141A0" w:rsidRDefault="00CF7A0E" w:rsidP="00282EB8">
            <w:pPr>
              <w:rPr>
                <w:rFonts w:ascii="Arial" w:hAnsi="Arial" w:cs="Arial"/>
                <w:b/>
                <w:sz w:val="18"/>
                <w:szCs w:val="18"/>
              </w:rPr>
            </w:pPr>
            <w:r w:rsidRPr="00B141A0">
              <w:rPr>
                <w:rFonts w:ascii="Arial" w:hAnsi="Arial" w:cs="Arial"/>
                <w:b/>
                <w:sz w:val="18"/>
                <w:szCs w:val="18"/>
              </w:rPr>
              <w:t>Факс:</w:t>
            </w:r>
          </w:p>
        </w:tc>
        <w:tc>
          <w:tcPr>
            <w:tcW w:w="1842" w:type="dxa"/>
            <w:tcBorders>
              <w:top w:val="single" w:sz="4" w:space="0" w:color="auto"/>
              <w:left w:val="single" w:sz="4" w:space="0" w:color="auto"/>
              <w:bottom w:val="single" w:sz="4" w:space="0" w:color="auto"/>
              <w:right w:val="single" w:sz="4" w:space="0" w:color="auto"/>
            </w:tcBorders>
            <w:vAlign w:val="center"/>
          </w:tcPr>
          <w:p w14:paraId="3EDBC0EC" w14:textId="77777777" w:rsidR="00CF7A0E" w:rsidRPr="00B141A0" w:rsidRDefault="00CF7A0E" w:rsidP="00282EB8">
            <w:pPr>
              <w:rPr>
                <w:rFonts w:ascii="Arial" w:hAnsi="Arial" w:cs="Arial"/>
                <w:sz w:val="18"/>
                <w:szCs w:val="18"/>
                <w:lang w:val="en-US"/>
              </w:rPr>
            </w:pPr>
            <w:r w:rsidRPr="00B141A0">
              <w:rPr>
                <w:rFonts w:ascii="Arial" w:hAnsi="Arial" w:cs="Arial"/>
                <w:color w:val="1D1C1D"/>
                <w:sz w:val="18"/>
                <w:szCs w:val="18"/>
              </w:rPr>
              <w:t>+7 (495) 788 99 99</w:t>
            </w:r>
          </w:p>
        </w:tc>
      </w:tr>
      <w:tr w:rsidR="00CF7A0E" w:rsidRPr="00B141A0" w14:paraId="2A544EC2" w14:textId="77777777" w:rsidTr="0059132D">
        <w:trPr>
          <w:trHeight w:val="298"/>
        </w:trPr>
        <w:tc>
          <w:tcPr>
            <w:tcW w:w="96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2E2D0" w14:textId="77777777" w:rsidR="00CF7A0E" w:rsidRPr="00B141A0" w:rsidRDefault="00CF7A0E" w:rsidP="00282EB8">
            <w:pPr>
              <w:ind w:left="6"/>
              <w:jc w:val="center"/>
              <w:rPr>
                <w:rFonts w:ascii="Arial" w:hAnsi="Arial" w:cs="Arial"/>
                <w:b/>
                <w:sz w:val="18"/>
                <w:szCs w:val="18"/>
              </w:rPr>
            </w:pPr>
            <w:r w:rsidRPr="00B141A0">
              <w:rPr>
                <w:rFonts w:ascii="Arial" w:hAnsi="Arial" w:cs="Arial"/>
                <w:b/>
                <w:sz w:val="18"/>
                <w:szCs w:val="18"/>
              </w:rPr>
              <w:t>Информация для выставления счета</w:t>
            </w:r>
          </w:p>
        </w:tc>
      </w:tr>
      <w:tr w:rsidR="00CF7A0E" w:rsidRPr="00B141A0" w14:paraId="2AEBBAA7" w14:textId="77777777" w:rsidTr="0059132D">
        <w:trPr>
          <w:trHeight w:val="118"/>
        </w:trPr>
        <w:tc>
          <w:tcPr>
            <w:tcW w:w="3828" w:type="dxa"/>
            <w:tcBorders>
              <w:top w:val="single" w:sz="4" w:space="0" w:color="auto"/>
              <w:left w:val="single" w:sz="4" w:space="0" w:color="auto"/>
              <w:bottom w:val="single" w:sz="4" w:space="0" w:color="auto"/>
              <w:right w:val="single" w:sz="4" w:space="0" w:color="auto"/>
            </w:tcBorders>
          </w:tcPr>
          <w:p w14:paraId="7F5E326D" w14:textId="77777777" w:rsidR="00CF7A0E" w:rsidRPr="00B141A0" w:rsidRDefault="00CF7A0E" w:rsidP="00282EB8">
            <w:pPr>
              <w:ind w:left="34"/>
              <w:rPr>
                <w:rFonts w:ascii="Arial" w:hAnsi="Arial" w:cs="Arial"/>
                <w:b/>
                <w:sz w:val="18"/>
                <w:szCs w:val="18"/>
              </w:rPr>
            </w:pPr>
            <w:r w:rsidRPr="00B141A0">
              <w:rPr>
                <w:rFonts w:ascii="Arial" w:hAnsi="Arial" w:cs="Arial"/>
                <w:b/>
                <w:sz w:val="18"/>
                <w:szCs w:val="18"/>
              </w:rPr>
              <w:t xml:space="preserve">№ Основного Договора </w:t>
            </w:r>
          </w:p>
        </w:tc>
        <w:tc>
          <w:tcPr>
            <w:tcW w:w="5816" w:type="dxa"/>
            <w:gridSpan w:val="3"/>
            <w:tcBorders>
              <w:top w:val="single" w:sz="4" w:space="0" w:color="auto"/>
              <w:left w:val="single" w:sz="4" w:space="0" w:color="auto"/>
              <w:bottom w:val="single" w:sz="4" w:space="0" w:color="auto"/>
              <w:right w:val="single" w:sz="4" w:space="0" w:color="auto"/>
            </w:tcBorders>
          </w:tcPr>
          <w:p w14:paraId="5BC18A83" w14:textId="77777777" w:rsidR="00CF7A0E" w:rsidRPr="00B141A0" w:rsidRDefault="00CF7A0E" w:rsidP="00282EB8">
            <w:pPr>
              <w:rPr>
                <w:rFonts w:ascii="Arial" w:hAnsi="Arial" w:cs="Arial"/>
                <w:sz w:val="18"/>
                <w:szCs w:val="18"/>
              </w:rPr>
            </w:pPr>
          </w:p>
        </w:tc>
      </w:tr>
      <w:tr w:rsidR="00CF7A0E" w:rsidRPr="00B141A0" w14:paraId="44CF3169" w14:textId="77777777" w:rsidTr="0059132D">
        <w:tc>
          <w:tcPr>
            <w:tcW w:w="3828" w:type="dxa"/>
            <w:tcBorders>
              <w:top w:val="single" w:sz="4" w:space="0" w:color="auto"/>
              <w:left w:val="single" w:sz="4" w:space="0" w:color="auto"/>
              <w:bottom w:val="single" w:sz="4" w:space="0" w:color="auto"/>
              <w:right w:val="single" w:sz="4" w:space="0" w:color="auto"/>
            </w:tcBorders>
          </w:tcPr>
          <w:p w14:paraId="30646432" w14:textId="77777777" w:rsidR="00CF7A0E" w:rsidRPr="00B141A0" w:rsidRDefault="00CF7A0E" w:rsidP="00282EB8">
            <w:pPr>
              <w:ind w:left="34" w:right="-108"/>
              <w:rPr>
                <w:rFonts w:ascii="Arial" w:hAnsi="Arial" w:cs="Arial"/>
                <w:b/>
                <w:sz w:val="18"/>
                <w:szCs w:val="18"/>
              </w:rPr>
            </w:pPr>
            <w:r w:rsidRPr="00B141A0">
              <w:rPr>
                <w:rFonts w:ascii="Arial" w:hAnsi="Arial" w:cs="Arial"/>
                <w:b/>
                <w:sz w:val="18"/>
                <w:szCs w:val="18"/>
              </w:rPr>
              <w:t xml:space="preserve">Фактический адрес компании </w:t>
            </w:r>
          </w:p>
          <w:p w14:paraId="1664AF9A" w14:textId="77777777" w:rsidR="00CF7A0E" w:rsidRPr="00B141A0" w:rsidRDefault="00CF7A0E" w:rsidP="00282EB8">
            <w:pPr>
              <w:ind w:left="34" w:right="-108"/>
              <w:rPr>
                <w:rFonts w:ascii="Arial" w:hAnsi="Arial" w:cs="Arial"/>
                <w:b/>
                <w:sz w:val="18"/>
                <w:szCs w:val="18"/>
              </w:rPr>
            </w:pPr>
            <w:r w:rsidRPr="00B141A0">
              <w:rPr>
                <w:rFonts w:ascii="Arial" w:hAnsi="Arial" w:cs="Arial"/>
                <w:sz w:val="18"/>
                <w:szCs w:val="18"/>
              </w:rPr>
              <w:t>(если отличается)</w:t>
            </w:r>
            <w:r w:rsidRPr="00B141A0">
              <w:rPr>
                <w:rFonts w:ascii="Arial" w:hAnsi="Arial" w:cs="Arial"/>
                <w:b/>
                <w:sz w:val="18"/>
                <w:szCs w:val="18"/>
              </w:rPr>
              <w:t>:</w:t>
            </w:r>
          </w:p>
        </w:tc>
        <w:tc>
          <w:tcPr>
            <w:tcW w:w="5816" w:type="dxa"/>
            <w:gridSpan w:val="3"/>
            <w:tcBorders>
              <w:top w:val="single" w:sz="4" w:space="0" w:color="auto"/>
              <w:left w:val="single" w:sz="4" w:space="0" w:color="auto"/>
              <w:bottom w:val="single" w:sz="4" w:space="0" w:color="auto"/>
              <w:right w:val="single" w:sz="4" w:space="0" w:color="auto"/>
            </w:tcBorders>
          </w:tcPr>
          <w:p w14:paraId="2FB16DD4" w14:textId="77777777" w:rsidR="00CF7A0E" w:rsidRPr="00B141A0" w:rsidRDefault="00CF7A0E" w:rsidP="00282EB8">
            <w:pPr>
              <w:pStyle w:val="228bf8a64b8551e1msonormal"/>
              <w:shd w:val="clear" w:color="auto" w:fill="FFFFFF"/>
              <w:spacing w:before="0" w:beforeAutospacing="0" w:after="0" w:afterAutospacing="0"/>
              <w:rPr>
                <w:rFonts w:ascii="Arial" w:hAnsi="Arial" w:cs="Arial"/>
                <w:sz w:val="18"/>
                <w:szCs w:val="18"/>
              </w:rPr>
            </w:pPr>
          </w:p>
        </w:tc>
      </w:tr>
      <w:tr w:rsidR="00CF7A0E" w:rsidRPr="00B141A0" w14:paraId="43BA7971" w14:textId="77777777" w:rsidTr="0059132D">
        <w:tc>
          <w:tcPr>
            <w:tcW w:w="3828" w:type="dxa"/>
            <w:tcBorders>
              <w:top w:val="single" w:sz="4" w:space="0" w:color="auto"/>
              <w:left w:val="single" w:sz="4" w:space="0" w:color="auto"/>
              <w:bottom w:val="single" w:sz="4" w:space="0" w:color="auto"/>
              <w:right w:val="single" w:sz="4" w:space="0" w:color="auto"/>
            </w:tcBorders>
          </w:tcPr>
          <w:p w14:paraId="5BA7695A" w14:textId="77777777" w:rsidR="00CF7A0E" w:rsidRPr="00B141A0" w:rsidRDefault="00CF7A0E" w:rsidP="00282EB8">
            <w:pPr>
              <w:ind w:left="34"/>
              <w:rPr>
                <w:rFonts w:ascii="Arial" w:hAnsi="Arial" w:cs="Arial"/>
                <w:b/>
                <w:sz w:val="18"/>
                <w:szCs w:val="18"/>
              </w:rPr>
            </w:pPr>
            <w:r w:rsidRPr="00B141A0">
              <w:rPr>
                <w:rFonts w:ascii="Arial" w:hAnsi="Arial" w:cs="Arial"/>
                <w:b/>
                <w:sz w:val="18"/>
                <w:szCs w:val="18"/>
              </w:rPr>
              <w:t>Получатель счета:</w:t>
            </w:r>
          </w:p>
        </w:tc>
        <w:tc>
          <w:tcPr>
            <w:tcW w:w="5816" w:type="dxa"/>
            <w:gridSpan w:val="3"/>
            <w:tcBorders>
              <w:top w:val="single" w:sz="4" w:space="0" w:color="auto"/>
              <w:left w:val="single" w:sz="4" w:space="0" w:color="auto"/>
              <w:bottom w:val="single" w:sz="4" w:space="0" w:color="auto"/>
              <w:right w:val="single" w:sz="4" w:space="0" w:color="auto"/>
            </w:tcBorders>
          </w:tcPr>
          <w:p w14:paraId="4081843A" w14:textId="77777777" w:rsidR="00CF7A0E" w:rsidRPr="00B141A0" w:rsidRDefault="00CF7A0E" w:rsidP="00282EB8">
            <w:pPr>
              <w:rPr>
                <w:rFonts w:ascii="Arial" w:hAnsi="Arial" w:cs="Arial"/>
                <w:sz w:val="18"/>
                <w:szCs w:val="18"/>
              </w:rPr>
            </w:pPr>
          </w:p>
        </w:tc>
      </w:tr>
      <w:tr w:rsidR="00CF7A0E" w:rsidRPr="00B141A0" w14:paraId="4C6E5A7D" w14:textId="77777777" w:rsidTr="0059132D">
        <w:tc>
          <w:tcPr>
            <w:tcW w:w="3828" w:type="dxa"/>
            <w:tcBorders>
              <w:top w:val="single" w:sz="4" w:space="0" w:color="auto"/>
              <w:left w:val="single" w:sz="4" w:space="0" w:color="auto"/>
              <w:bottom w:val="single" w:sz="4" w:space="0" w:color="auto"/>
              <w:right w:val="single" w:sz="4" w:space="0" w:color="auto"/>
            </w:tcBorders>
          </w:tcPr>
          <w:p w14:paraId="63D1ABC1" w14:textId="77777777" w:rsidR="00CF7A0E" w:rsidRPr="00B141A0" w:rsidRDefault="00CF7A0E" w:rsidP="00282EB8">
            <w:pPr>
              <w:ind w:left="34" w:right="-108"/>
              <w:rPr>
                <w:rFonts w:ascii="Arial" w:hAnsi="Arial" w:cs="Arial"/>
                <w:b/>
                <w:sz w:val="18"/>
                <w:szCs w:val="18"/>
              </w:rPr>
            </w:pPr>
            <w:r w:rsidRPr="00B141A0">
              <w:rPr>
                <w:rFonts w:ascii="Arial" w:hAnsi="Arial" w:cs="Arial"/>
                <w:b/>
                <w:sz w:val="18"/>
                <w:szCs w:val="18"/>
              </w:rPr>
              <w:t>Должность/Отдел:</w:t>
            </w:r>
          </w:p>
        </w:tc>
        <w:tc>
          <w:tcPr>
            <w:tcW w:w="2840" w:type="dxa"/>
            <w:tcBorders>
              <w:top w:val="single" w:sz="4" w:space="0" w:color="auto"/>
              <w:left w:val="single" w:sz="4" w:space="0" w:color="auto"/>
              <w:bottom w:val="single" w:sz="4" w:space="0" w:color="auto"/>
              <w:right w:val="single" w:sz="4" w:space="0" w:color="auto"/>
            </w:tcBorders>
          </w:tcPr>
          <w:p w14:paraId="7DB704CB" w14:textId="77777777" w:rsidR="00CF7A0E" w:rsidRPr="00B141A0" w:rsidRDefault="00CF7A0E" w:rsidP="00282EB8">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3FDF59" w14:textId="77777777" w:rsidR="00CF7A0E" w:rsidRPr="00B141A0" w:rsidRDefault="00CF7A0E" w:rsidP="00282EB8">
            <w:pPr>
              <w:rPr>
                <w:rFonts w:ascii="Arial" w:hAnsi="Arial" w:cs="Arial"/>
                <w:b/>
                <w:sz w:val="18"/>
                <w:szCs w:val="18"/>
              </w:rPr>
            </w:pPr>
            <w:r w:rsidRPr="00B141A0">
              <w:rPr>
                <w:rFonts w:ascii="Arial" w:hAnsi="Arial" w:cs="Arial"/>
                <w:b/>
                <w:sz w:val="18"/>
                <w:szCs w:val="18"/>
              </w:rPr>
              <w:t>Телефон:</w:t>
            </w:r>
          </w:p>
        </w:tc>
        <w:tc>
          <w:tcPr>
            <w:tcW w:w="1842" w:type="dxa"/>
            <w:tcBorders>
              <w:top w:val="single" w:sz="4" w:space="0" w:color="auto"/>
              <w:left w:val="single" w:sz="4" w:space="0" w:color="auto"/>
              <w:bottom w:val="single" w:sz="4" w:space="0" w:color="auto"/>
              <w:right w:val="single" w:sz="4" w:space="0" w:color="auto"/>
            </w:tcBorders>
          </w:tcPr>
          <w:p w14:paraId="3A68400F" w14:textId="77777777" w:rsidR="00CF7A0E" w:rsidRPr="00B141A0" w:rsidRDefault="00CF7A0E" w:rsidP="00282EB8">
            <w:pPr>
              <w:rPr>
                <w:rFonts w:ascii="Arial" w:hAnsi="Arial" w:cs="Arial"/>
                <w:sz w:val="18"/>
                <w:szCs w:val="18"/>
              </w:rPr>
            </w:pPr>
          </w:p>
        </w:tc>
      </w:tr>
      <w:tr w:rsidR="00CF7A0E" w:rsidRPr="00B141A0" w14:paraId="29C72504" w14:textId="77777777" w:rsidTr="0059132D">
        <w:tc>
          <w:tcPr>
            <w:tcW w:w="3828" w:type="dxa"/>
            <w:tcBorders>
              <w:top w:val="single" w:sz="4" w:space="0" w:color="auto"/>
              <w:left w:val="single" w:sz="4" w:space="0" w:color="auto"/>
              <w:bottom w:val="single" w:sz="4" w:space="0" w:color="auto"/>
              <w:right w:val="single" w:sz="4" w:space="0" w:color="auto"/>
            </w:tcBorders>
          </w:tcPr>
          <w:p w14:paraId="40923B7C" w14:textId="77777777" w:rsidR="00CF7A0E" w:rsidRPr="00B141A0" w:rsidRDefault="00CF7A0E" w:rsidP="00282EB8">
            <w:pPr>
              <w:ind w:left="34" w:right="-108"/>
              <w:rPr>
                <w:rFonts w:ascii="Arial" w:hAnsi="Arial" w:cs="Arial"/>
                <w:b/>
                <w:sz w:val="18"/>
                <w:szCs w:val="18"/>
              </w:rPr>
            </w:pPr>
            <w:r w:rsidRPr="00B141A0">
              <w:rPr>
                <w:rFonts w:ascii="Arial" w:hAnsi="Arial" w:cs="Arial"/>
                <w:b/>
                <w:sz w:val="18"/>
                <w:szCs w:val="18"/>
                <w:lang w:val="en-US"/>
              </w:rPr>
              <w:t>E</w:t>
            </w:r>
            <w:r w:rsidRPr="00B141A0">
              <w:rPr>
                <w:rFonts w:ascii="Arial" w:hAnsi="Arial" w:cs="Arial"/>
                <w:b/>
                <w:sz w:val="18"/>
                <w:szCs w:val="18"/>
              </w:rPr>
              <w:t>-</w:t>
            </w:r>
            <w:r w:rsidRPr="00B141A0">
              <w:rPr>
                <w:rFonts w:ascii="Arial" w:hAnsi="Arial" w:cs="Arial"/>
                <w:b/>
                <w:sz w:val="18"/>
                <w:szCs w:val="18"/>
                <w:lang w:val="en-US"/>
              </w:rPr>
              <w:t>mail</w:t>
            </w:r>
            <w:r w:rsidRPr="00B141A0">
              <w:rPr>
                <w:rFonts w:ascii="Arial" w:hAnsi="Arial" w:cs="Arial"/>
                <w:b/>
                <w:sz w:val="18"/>
                <w:szCs w:val="18"/>
              </w:rPr>
              <w:t>:</w:t>
            </w:r>
          </w:p>
        </w:tc>
        <w:tc>
          <w:tcPr>
            <w:tcW w:w="2840" w:type="dxa"/>
            <w:tcBorders>
              <w:top w:val="single" w:sz="4" w:space="0" w:color="auto"/>
              <w:left w:val="single" w:sz="4" w:space="0" w:color="auto"/>
              <w:bottom w:val="single" w:sz="4" w:space="0" w:color="auto"/>
              <w:right w:val="single" w:sz="4" w:space="0" w:color="auto"/>
            </w:tcBorders>
          </w:tcPr>
          <w:p w14:paraId="4500E83A" w14:textId="77777777" w:rsidR="00CF7A0E" w:rsidRPr="00B141A0" w:rsidRDefault="00CF7A0E" w:rsidP="00282EB8">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ED9CD4A" w14:textId="77777777" w:rsidR="00CF7A0E" w:rsidRPr="00B141A0" w:rsidRDefault="00CF7A0E" w:rsidP="00282EB8">
            <w:pPr>
              <w:rPr>
                <w:rFonts w:ascii="Arial" w:hAnsi="Arial" w:cs="Arial"/>
                <w:b/>
                <w:sz w:val="18"/>
                <w:szCs w:val="18"/>
              </w:rPr>
            </w:pPr>
            <w:r w:rsidRPr="00B141A0">
              <w:rPr>
                <w:rFonts w:ascii="Arial" w:hAnsi="Arial" w:cs="Arial"/>
                <w:b/>
                <w:sz w:val="18"/>
                <w:szCs w:val="18"/>
              </w:rPr>
              <w:t>Факс:</w:t>
            </w:r>
          </w:p>
        </w:tc>
        <w:tc>
          <w:tcPr>
            <w:tcW w:w="1842" w:type="dxa"/>
            <w:tcBorders>
              <w:top w:val="single" w:sz="4" w:space="0" w:color="auto"/>
              <w:left w:val="single" w:sz="4" w:space="0" w:color="auto"/>
              <w:bottom w:val="single" w:sz="4" w:space="0" w:color="auto"/>
              <w:right w:val="single" w:sz="4" w:space="0" w:color="auto"/>
            </w:tcBorders>
          </w:tcPr>
          <w:p w14:paraId="14A57005" w14:textId="77777777" w:rsidR="00CF7A0E" w:rsidRPr="00B141A0" w:rsidRDefault="00CF7A0E" w:rsidP="00282EB8">
            <w:pPr>
              <w:rPr>
                <w:rFonts w:ascii="Arial" w:hAnsi="Arial" w:cs="Arial"/>
                <w:sz w:val="18"/>
                <w:szCs w:val="18"/>
              </w:rPr>
            </w:pPr>
          </w:p>
        </w:tc>
      </w:tr>
      <w:tr w:rsidR="00CF7A0E" w:rsidRPr="00B141A0" w14:paraId="5C86253F" w14:textId="77777777" w:rsidTr="0059132D">
        <w:trPr>
          <w:trHeight w:val="244"/>
        </w:trPr>
        <w:tc>
          <w:tcPr>
            <w:tcW w:w="96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3E2F1" w14:textId="77777777" w:rsidR="00CF7A0E" w:rsidRPr="00B141A0" w:rsidRDefault="00CF7A0E" w:rsidP="00282EB8">
            <w:pPr>
              <w:ind w:left="6"/>
              <w:jc w:val="center"/>
              <w:rPr>
                <w:rFonts w:ascii="Arial" w:hAnsi="Arial" w:cs="Arial"/>
                <w:b/>
                <w:sz w:val="18"/>
                <w:szCs w:val="18"/>
              </w:rPr>
            </w:pPr>
            <w:r w:rsidRPr="00B141A0">
              <w:rPr>
                <w:rFonts w:ascii="Arial" w:hAnsi="Arial" w:cs="Arial"/>
                <w:b/>
                <w:sz w:val="18"/>
                <w:szCs w:val="18"/>
              </w:rPr>
              <w:t>Программа обучения</w:t>
            </w:r>
          </w:p>
        </w:tc>
      </w:tr>
      <w:tr w:rsidR="00CF7A0E" w:rsidRPr="00B141A0" w14:paraId="51CCB849" w14:textId="77777777" w:rsidTr="0059132D">
        <w:trPr>
          <w:trHeight w:val="212"/>
        </w:trPr>
        <w:tc>
          <w:tcPr>
            <w:tcW w:w="3828" w:type="dxa"/>
            <w:tcBorders>
              <w:top w:val="single" w:sz="4" w:space="0" w:color="auto"/>
              <w:left w:val="single" w:sz="4" w:space="0" w:color="auto"/>
              <w:bottom w:val="single" w:sz="4" w:space="0" w:color="auto"/>
              <w:right w:val="single" w:sz="4" w:space="0" w:color="auto"/>
            </w:tcBorders>
          </w:tcPr>
          <w:p w14:paraId="214FB8BB" w14:textId="77777777" w:rsidR="00CF7A0E" w:rsidRPr="00B141A0" w:rsidRDefault="00CF7A0E" w:rsidP="00282EB8">
            <w:pPr>
              <w:rPr>
                <w:rFonts w:ascii="Arial" w:hAnsi="Arial" w:cs="Arial"/>
                <w:b/>
                <w:sz w:val="18"/>
                <w:szCs w:val="18"/>
              </w:rPr>
            </w:pPr>
            <w:r w:rsidRPr="00B141A0">
              <w:rPr>
                <w:rFonts w:ascii="Arial" w:hAnsi="Arial" w:cs="Arial"/>
                <w:b/>
                <w:sz w:val="18"/>
                <w:szCs w:val="18"/>
              </w:rPr>
              <w:t xml:space="preserve">Программное решение </w:t>
            </w:r>
          </w:p>
        </w:tc>
        <w:tc>
          <w:tcPr>
            <w:tcW w:w="5816" w:type="dxa"/>
            <w:gridSpan w:val="3"/>
            <w:tcBorders>
              <w:top w:val="single" w:sz="4" w:space="0" w:color="auto"/>
              <w:left w:val="single" w:sz="4" w:space="0" w:color="auto"/>
              <w:bottom w:val="single" w:sz="4" w:space="0" w:color="auto"/>
              <w:right w:val="single" w:sz="4" w:space="0" w:color="auto"/>
            </w:tcBorders>
          </w:tcPr>
          <w:p w14:paraId="0A6EA56B" w14:textId="77777777" w:rsidR="00CF7A0E" w:rsidRPr="00B141A0" w:rsidRDefault="00CF7A0E" w:rsidP="00282EB8">
            <w:pPr>
              <w:rPr>
                <w:rFonts w:ascii="Arial" w:hAnsi="Arial" w:cs="Arial"/>
                <w:sz w:val="18"/>
                <w:szCs w:val="18"/>
              </w:rPr>
            </w:pPr>
          </w:p>
        </w:tc>
      </w:tr>
      <w:tr w:rsidR="00CF7A0E" w:rsidRPr="00B141A0" w14:paraId="447AE3F1" w14:textId="77777777" w:rsidTr="0059132D">
        <w:trPr>
          <w:trHeight w:val="212"/>
        </w:trPr>
        <w:tc>
          <w:tcPr>
            <w:tcW w:w="3828" w:type="dxa"/>
            <w:tcBorders>
              <w:top w:val="single" w:sz="4" w:space="0" w:color="auto"/>
              <w:left w:val="single" w:sz="4" w:space="0" w:color="auto"/>
              <w:bottom w:val="single" w:sz="4" w:space="0" w:color="auto"/>
              <w:right w:val="single" w:sz="4" w:space="0" w:color="auto"/>
            </w:tcBorders>
          </w:tcPr>
          <w:p w14:paraId="35C6AE20" w14:textId="77777777" w:rsidR="00CF7A0E" w:rsidRPr="00B141A0" w:rsidRDefault="00CF7A0E" w:rsidP="00282EB8">
            <w:pPr>
              <w:rPr>
                <w:rFonts w:ascii="Arial" w:hAnsi="Arial" w:cs="Arial"/>
                <w:b/>
                <w:sz w:val="18"/>
                <w:szCs w:val="18"/>
              </w:rPr>
            </w:pPr>
            <w:r w:rsidRPr="00B141A0">
              <w:rPr>
                <w:rFonts w:ascii="Arial" w:hAnsi="Arial" w:cs="Arial"/>
                <w:b/>
                <w:sz w:val="18"/>
                <w:szCs w:val="18"/>
              </w:rPr>
              <w:t>Наименование программы</w:t>
            </w:r>
          </w:p>
        </w:tc>
        <w:tc>
          <w:tcPr>
            <w:tcW w:w="5816" w:type="dxa"/>
            <w:gridSpan w:val="3"/>
            <w:tcBorders>
              <w:top w:val="single" w:sz="4" w:space="0" w:color="auto"/>
              <w:left w:val="single" w:sz="4" w:space="0" w:color="auto"/>
              <w:bottom w:val="single" w:sz="4" w:space="0" w:color="auto"/>
              <w:right w:val="single" w:sz="4" w:space="0" w:color="auto"/>
            </w:tcBorders>
          </w:tcPr>
          <w:p w14:paraId="2212C0CB" w14:textId="77777777" w:rsidR="00CF7A0E" w:rsidRPr="00B141A0" w:rsidRDefault="00CF7A0E" w:rsidP="00282EB8">
            <w:pPr>
              <w:ind w:right="432"/>
              <w:rPr>
                <w:rFonts w:ascii="Arial" w:hAnsi="Arial" w:cs="Arial"/>
                <w:sz w:val="18"/>
                <w:szCs w:val="18"/>
                <w:lang w:val="en-US"/>
              </w:rPr>
            </w:pPr>
          </w:p>
        </w:tc>
      </w:tr>
      <w:tr w:rsidR="00CF7A0E" w:rsidRPr="00B141A0" w14:paraId="22BADC7D" w14:textId="77777777" w:rsidTr="0059132D">
        <w:trPr>
          <w:trHeight w:val="212"/>
        </w:trPr>
        <w:tc>
          <w:tcPr>
            <w:tcW w:w="3828" w:type="dxa"/>
            <w:tcBorders>
              <w:top w:val="single" w:sz="4" w:space="0" w:color="auto"/>
              <w:left w:val="single" w:sz="4" w:space="0" w:color="auto"/>
              <w:bottom w:val="single" w:sz="4" w:space="0" w:color="auto"/>
              <w:right w:val="single" w:sz="4" w:space="0" w:color="auto"/>
            </w:tcBorders>
          </w:tcPr>
          <w:p w14:paraId="3987773B" w14:textId="77777777" w:rsidR="00CF7A0E" w:rsidRPr="00B141A0" w:rsidRDefault="00CF7A0E" w:rsidP="00282EB8">
            <w:pPr>
              <w:rPr>
                <w:rFonts w:ascii="Arial" w:hAnsi="Arial" w:cs="Arial"/>
                <w:b/>
                <w:sz w:val="18"/>
                <w:szCs w:val="18"/>
              </w:rPr>
            </w:pPr>
            <w:r w:rsidRPr="00B141A0">
              <w:rPr>
                <w:rFonts w:ascii="Arial" w:hAnsi="Arial" w:cs="Arial"/>
                <w:b/>
                <w:sz w:val="18"/>
                <w:szCs w:val="18"/>
              </w:rPr>
              <w:t>Цели обучения</w:t>
            </w:r>
          </w:p>
        </w:tc>
        <w:tc>
          <w:tcPr>
            <w:tcW w:w="5816" w:type="dxa"/>
            <w:gridSpan w:val="3"/>
            <w:tcBorders>
              <w:top w:val="single" w:sz="4" w:space="0" w:color="auto"/>
              <w:left w:val="single" w:sz="4" w:space="0" w:color="auto"/>
              <w:bottom w:val="single" w:sz="4" w:space="0" w:color="auto"/>
              <w:right w:val="single" w:sz="4" w:space="0" w:color="auto"/>
            </w:tcBorders>
          </w:tcPr>
          <w:p w14:paraId="1CF5F4BE" w14:textId="77777777" w:rsidR="00CF7A0E" w:rsidRPr="00B141A0" w:rsidRDefault="00CF7A0E" w:rsidP="00282EB8">
            <w:pPr>
              <w:rPr>
                <w:rFonts w:ascii="Arial" w:hAnsi="Arial" w:cs="Arial"/>
                <w:sz w:val="18"/>
                <w:szCs w:val="18"/>
              </w:rPr>
            </w:pPr>
          </w:p>
        </w:tc>
      </w:tr>
      <w:tr w:rsidR="00CF7A0E" w:rsidRPr="00B141A0" w14:paraId="5FE96E9E" w14:textId="77777777" w:rsidTr="0059132D">
        <w:trPr>
          <w:trHeight w:val="212"/>
        </w:trPr>
        <w:tc>
          <w:tcPr>
            <w:tcW w:w="3828" w:type="dxa"/>
            <w:tcBorders>
              <w:top w:val="single" w:sz="4" w:space="0" w:color="auto"/>
              <w:left w:val="single" w:sz="4" w:space="0" w:color="auto"/>
              <w:bottom w:val="single" w:sz="4" w:space="0" w:color="auto"/>
              <w:right w:val="single" w:sz="4" w:space="0" w:color="auto"/>
            </w:tcBorders>
          </w:tcPr>
          <w:p w14:paraId="75A97B7A" w14:textId="77777777" w:rsidR="00CF7A0E" w:rsidRPr="00B141A0" w:rsidRDefault="00CF7A0E" w:rsidP="00282EB8">
            <w:pPr>
              <w:rPr>
                <w:rFonts w:ascii="Arial" w:hAnsi="Arial" w:cs="Arial"/>
                <w:b/>
                <w:sz w:val="18"/>
                <w:szCs w:val="18"/>
              </w:rPr>
            </w:pPr>
            <w:r w:rsidRPr="00B141A0">
              <w:rPr>
                <w:rFonts w:ascii="Arial" w:hAnsi="Arial" w:cs="Arial"/>
                <w:b/>
                <w:sz w:val="18"/>
                <w:szCs w:val="18"/>
              </w:rPr>
              <w:t>Список обучающихся</w:t>
            </w:r>
          </w:p>
        </w:tc>
        <w:tc>
          <w:tcPr>
            <w:tcW w:w="5816" w:type="dxa"/>
            <w:gridSpan w:val="3"/>
            <w:tcBorders>
              <w:top w:val="single" w:sz="4" w:space="0" w:color="auto"/>
              <w:left w:val="single" w:sz="4" w:space="0" w:color="auto"/>
              <w:bottom w:val="single" w:sz="4" w:space="0" w:color="auto"/>
              <w:right w:val="single" w:sz="4" w:space="0" w:color="auto"/>
            </w:tcBorders>
          </w:tcPr>
          <w:p w14:paraId="01F2EFE2" w14:textId="77777777" w:rsidR="00CF7A0E" w:rsidRPr="00B141A0" w:rsidRDefault="00CF7A0E" w:rsidP="00282EB8">
            <w:pPr>
              <w:rPr>
                <w:rFonts w:ascii="Arial" w:hAnsi="Arial" w:cs="Arial"/>
                <w:sz w:val="18"/>
                <w:szCs w:val="18"/>
              </w:rPr>
            </w:pPr>
          </w:p>
        </w:tc>
      </w:tr>
      <w:tr w:rsidR="00CF7A0E" w:rsidRPr="00B141A0" w14:paraId="4878AF68" w14:textId="77777777" w:rsidTr="0059132D">
        <w:trPr>
          <w:trHeight w:val="212"/>
        </w:trPr>
        <w:tc>
          <w:tcPr>
            <w:tcW w:w="3828" w:type="dxa"/>
            <w:tcBorders>
              <w:top w:val="single" w:sz="4" w:space="0" w:color="auto"/>
              <w:left w:val="single" w:sz="4" w:space="0" w:color="auto"/>
              <w:bottom w:val="single" w:sz="4" w:space="0" w:color="auto"/>
              <w:right w:val="single" w:sz="4" w:space="0" w:color="auto"/>
            </w:tcBorders>
          </w:tcPr>
          <w:p w14:paraId="1945821D" w14:textId="77777777" w:rsidR="00CF7A0E" w:rsidRPr="00B141A0" w:rsidRDefault="00CF7A0E" w:rsidP="00282EB8">
            <w:pPr>
              <w:rPr>
                <w:rFonts w:ascii="Arial" w:hAnsi="Arial" w:cs="Arial"/>
                <w:b/>
                <w:sz w:val="18"/>
                <w:szCs w:val="18"/>
              </w:rPr>
            </w:pPr>
            <w:r w:rsidRPr="00B141A0">
              <w:rPr>
                <w:rFonts w:ascii="Arial" w:hAnsi="Arial" w:cs="Arial"/>
                <w:b/>
                <w:sz w:val="18"/>
                <w:szCs w:val="18"/>
              </w:rPr>
              <w:t>Требования к подготовке обучающихся</w:t>
            </w:r>
          </w:p>
        </w:tc>
        <w:tc>
          <w:tcPr>
            <w:tcW w:w="5816" w:type="dxa"/>
            <w:gridSpan w:val="3"/>
            <w:tcBorders>
              <w:top w:val="single" w:sz="4" w:space="0" w:color="auto"/>
              <w:left w:val="single" w:sz="4" w:space="0" w:color="auto"/>
              <w:bottom w:val="single" w:sz="4" w:space="0" w:color="auto"/>
              <w:right w:val="single" w:sz="4" w:space="0" w:color="auto"/>
            </w:tcBorders>
          </w:tcPr>
          <w:p w14:paraId="1A9D4D6E" w14:textId="77777777" w:rsidR="00CF7A0E" w:rsidRPr="00B141A0" w:rsidRDefault="00CF7A0E" w:rsidP="00282EB8">
            <w:pPr>
              <w:shd w:val="clear" w:color="auto" w:fill="FFFFFF"/>
              <w:rPr>
                <w:rFonts w:ascii="Arial" w:hAnsi="Arial" w:cs="Arial"/>
                <w:sz w:val="18"/>
                <w:szCs w:val="18"/>
              </w:rPr>
            </w:pPr>
          </w:p>
          <w:p w14:paraId="1FB045F6" w14:textId="77777777" w:rsidR="00CF7A0E" w:rsidRPr="00B141A0" w:rsidRDefault="00CF7A0E" w:rsidP="00282EB8">
            <w:pPr>
              <w:rPr>
                <w:rFonts w:ascii="Arial" w:hAnsi="Arial" w:cs="Arial"/>
                <w:sz w:val="18"/>
                <w:szCs w:val="18"/>
              </w:rPr>
            </w:pPr>
          </w:p>
        </w:tc>
      </w:tr>
      <w:tr w:rsidR="00CF7A0E" w:rsidRPr="00B141A0" w14:paraId="58F5D985" w14:textId="77777777" w:rsidTr="0059132D">
        <w:trPr>
          <w:trHeight w:val="230"/>
        </w:trPr>
        <w:tc>
          <w:tcPr>
            <w:tcW w:w="3828" w:type="dxa"/>
            <w:tcBorders>
              <w:top w:val="single" w:sz="4" w:space="0" w:color="auto"/>
              <w:left w:val="single" w:sz="4" w:space="0" w:color="auto"/>
              <w:bottom w:val="single" w:sz="4" w:space="0" w:color="auto"/>
              <w:right w:val="single" w:sz="4" w:space="0" w:color="auto"/>
            </w:tcBorders>
          </w:tcPr>
          <w:p w14:paraId="58EDF5BB" w14:textId="77777777" w:rsidR="00CF7A0E" w:rsidRPr="00B141A0" w:rsidRDefault="00CF7A0E" w:rsidP="00282EB8">
            <w:pPr>
              <w:rPr>
                <w:rFonts w:ascii="Arial" w:hAnsi="Arial" w:cs="Arial"/>
                <w:b/>
                <w:sz w:val="18"/>
                <w:szCs w:val="18"/>
              </w:rPr>
            </w:pPr>
            <w:r w:rsidRPr="00B141A0">
              <w:rPr>
                <w:rFonts w:ascii="Arial" w:hAnsi="Arial" w:cs="Arial"/>
                <w:b/>
                <w:sz w:val="18"/>
                <w:szCs w:val="18"/>
              </w:rPr>
              <w:t>Сроки освоения программы</w:t>
            </w:r>
          </w:p>
        </w:tc>
        <w:tc>
          <w:tcPr>
            <w:tcW w:w="5816" w:type="dxa"/>
            <w:gridSpan w:val="3"/>
            <w:tcBorders>
              <w:top w:val="single" w:sz="4" w:space="0" w:color="auto"/>
              <w:left w:val="single" w:sz="4" w:space="0" w:color="auto"/>
              <w:bottom w:val="single" w:sz="4" w:space="0" w:color="auto"/>
              <w:right w:val="single" w:sz="4" w:space="0" w:color="auto"/>
            </w:tcBorders>
          </w:tcPr>
          <w:p w14:paraId="3BF8F5AE" w14:textId="77777777" w:rsidR="00CF7A0E" w:rsidRPr="00B141A0" w:rsidRDefault="00CF7A0E" w:rsidP="00282EB8">
            <w:pPr>
              <w:rPr>
                <w:rFonts w:ascii="Arial" w:hAnsi="Arial" w:cs="Arial"/>
                <w:sz w:val="18"/>
                <w:szCs w:val="18"/>
              </w:rPr>
            </w:pPr>
          </w:p>
        </w:tc>
      </w:tr>
      <w:tr w:rsidR="00CF7A0E" w:rsidRPr="00B141A0" w14:paraId="7DFE324B" w14:textId="77777777" w:rsidTr="0059132D">
        <w:trPr>
          <w:trHeight w:val="230"/>
        </w:trPr>
        <w:tc>
          <w:tcPr>
            <w:tcW w:w="3828" w:type="dxa"/>
            <w:tcBorders>
              <w:top w:val="single" w:sz="4" w:space="0" w:color="auto"/>
              <w:left w:val="single" w:sz="4" w:space="0" w:color="auto"/>
              <w:bottom w:val="single" w:sz="4" w:space="0" w:color="auto"/>
              <w:right w:val="single" w:sz="4" w:space="0" w:color="auto"/>
            </w:tcBorders>
          </w:tcPr>
          <w:p w14:paraId="6AA69DD4" w14:textId="77777777" w:rsidR="00CF7A0E" w:rsidRPr="00B141A0" w:rsidRDefault="00CF7A0E" w:rsidP="00282EB8">
            <w:pPr>
              <w:rPr>
                <w:rFonts w:ascii="Arial" w:hAnsi="Arial" w:cs="Arial"/>
                <w:b/>
                <w:sz w:val="18"/>
                <w:szCs w:val="18"/>
              </w:rPr>
            </w:pPr>
            <w:r w:rsidRPr="00B141A0">
              <w:rPr>
                <w:rFonts w:ascii="Arial" w:hAnsi="Arial" w:cs="Arial"/>
                <w:b/>
                <w:sz w:val="18"/>
                <w:szCs w:val="18"/>
              </w:rPr>
              <w:t>Программа занятий</w:t>
            </w:r>
          </w:p>
        </w:tc>
        <w:tc>
          <w:tcPr>
            <w:tcW w:w="5816" w:type="dxa"/>
            <w:gridSpan w:val="3"/>
            <w:tcBorders>
              <w:top w:val="single" w:sz="4" w:space="0" w:color="auto"/>
              <w:left w:val="single" w:sz="4" w:space="0" w:color="auto"/>
              <w:bottom w:val="single" w:sz="4" w:space="0" w:color="auto"/>
              <w:right w:val="single" w:sz="4" w:space="0" w:color="auto"/>
            </w:tcBorders>
          </w:tcPr>
          <w:p w14:paraId="1501B80B" w14:textId="77777777" w:rsidR="00CF7A0E" w:rsidRPr="00B141A0" w:rsidRDefault="00CF7A0E" w:rsidP="00282EB8">
            <w:pPr>
              <w:rPr>
                <w:rFonts w:ascii="Arial" w:hAnsi="Arial" w:cs="Arial"/>
                <w:sz w:val="18"/>
                <w:szCs w:val="18"/>
              </w:rPr>
            </w:pPr>
          </w:p>
        </w:tc>
      </w:tr>
      <w:tr w:rsidR="00CF7A0E" w:rsidRPr="00B141A0" w14:paraId="703D46BF" w14:textId="77777777" w:rsidTr="0059132D">
        <w:trPr>
          <w:trHeight w:val="297"/>
        </w:trPr>
        <w:tc>
          <w:tcPr>
            <w:tcW w:w="96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C5F35" w14:textId="77777777" w:rsidR="00CF7A0E" w:rsidRPr="00B141A0" w:rsidRDefault="00CF7A0E" w:rsidP="00282EB8">
            <w:pPr>
              <w:tabs>
                <w:tab w:val="left" w:pos="3619"/>
              </w:tabs>
              <w:jc w:val="center"/>
              <w:rPr>
                <w:rFonts w:ascii="Arial" w:hAnsi="Arial" w:cs="Arial"/>
                <w:b/>
                <w:sz w:val="18"/>
                <w:szCs w:val="18"/>
              </w:rPr>
            </w:pPr>
            <w:r w:rsidRPr="00B141A0">
              <w:rPr>
                <w:rFonts w:ascii="Arial" w:hAnsi="Arial" w:cs="Arial"/>
                <w:b/>
                <w:sz w:val="18"/>
                <w:szCs w:val="18"/>
              </w:rPr>
              <w:t>Стоимость услуг и порядок расчетов</w:t>
            </w:r>
          </w:p>
        </w:tc>
      </w:tr>
      <w:tr w:rsidR="00CF7A0E" w:rsidRPr="00B141A0" w14:paraId="26F3CE46" w14:textId="77777777" w:rsidTr="0059132D">
        <w:trPr>
          <w:trHeight w:val="306"/>
        </w:trPr>
        <w:tc>
          <w:tcPr>
            <w:tcW w:w="3828" w:type="dxa"/>
            <w:tcBorders>
              <w:top w:val="single" w:sz="4" w:space="0" w:color="auto"/>
              <w:left w:val="single" w:sz="4" w:space="0" w:color="auto"/>
              <w:bottom w:val="single" w:sz="4" w:space="0" w:color="auto"/>
              <w:right w:val="single" w:sz="4" w:space="0" w:color="auto"/>
            </w:tcBorders>
          </w:tcPr>
          <w:p w14:paraId="79D00D10" w14:textId="77777777" w:rsidR="00CF7A0E" w:rsidRPr="00B141A0" w:rsidRDefault="00CF7A0E" w:rsidP="00282EB8">
            <w:pPr>
              <w:rPr>
                <w:rFonts w:ascii="Arial" w:hAnsi="Arial" w:cs="Arial"/>
                <w:b/>
                <w:sz w:val="18"/>
                <w:szCs w:val="18"/>
              </w:rPr>
            </w:pPr>
            <w:r w:rsidRPr="00B141A0">
              <w:rPr>
                <w:rFonts w:ascii="Arial" w:hAnsi="Arial" w:cs="Arial"/>
                <w:b/>
                <w:sz w:val="18"/>
                <w:szCs w:val="18"/>
              </w:rPr>
              <w:t>Стоимость услуг с НДС 20%</w:t>
            </w:r>
          </w:p>
        </w:tc>
        <w:tc>
          <w:tcPr>
            <w:tcW w:w="5816" w:type="dxa"/>
            <w:gridSpan w:val="3"/>
            <w:tcBorders>
              <w:top w:val="single" w:sz="4" w:space="0" w:color="auto"/>
              <w:left w:val="single" w:sz="4" w:space="0" w:color="auto"/>
              <w:bottom w:val="single" w:sz="4" w:space="0" w:color="auto"/>
              <w:right w:val="single" w:sz="4" w:space="0" w:color="auto"/>
            </w:tcBorders>
          </w:tcPr>
          <w:p w14:paraId="3D920C6F" w14:textId="77777777" w:rsidR="00CF7A0E" w:rsidRPr="00B141A0" w:rsidRDefault="00CF7A0E" w:rsidP="00282EB8">
            <w:pPr>
              <w:rPr>
                <w:rFonts w:ascii="Arial" w:hAnsi="Arial" w:cs="Arial"/>
                <w:sz w:val="18"/>
                <w:szCs w:val="18"/>
              </w:rPr>
            </w:pPr>
          </w:p>
        </w:tc>
      </w:tr>
      <w:tr w:rsidR="00CF7A0E" w:rsidRPr="00B141A0" w14:paraId="2EE7AE49" w14:textId="77777777" w:rsidTr="0059132D">
        <w:trPr>
          <w:trHeight w:val="306"/>
        </w:trPr>
        <w:tc>
          <w:tcPr>
            <w:tcW w:w="9644"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23D25FF" w14:textId="77777777" w:rsidR="00CF7A0E" w:rsidRPr="00B141A0" w:rsidRDefault="00CF7A0E" w:rsidP="00282EB8">
            <w:pPr>
              <w:jc w:val="center"/>
              <w:rPr>
                <w:rFonts w:ascii="Arial" w:hAnsi="Arial" w:cs="Arial"/>
                <w:b/>
                <w:sz w:val="18"/>
                <w:szCs w:val="18"/>
              </w:rPr>
            </w:pPr>
            <w:r w:rsidRPr="00B141A0">
              <w:rPr>
                <w:rFonts w:ascii="Arial" w:hAnsi="Arial" w:cs="Arial"/>
                <w:b/>
                <w:sz w:val="18"/>
                <w:szCs w:val="18"/>
              </w:rPr>
              <w:t>Средства доступа к программе</w:t>
            </w:r>
          </w:p>
        </w:tc>
      </w:tr>
      <w:tr w:rsidR="00CF7A0E" w:rsidRPr="00B141A0" w14:paraId="2FF1D621" w14:textId="77777777" w:rsidTr="0059132D">
        <w:trPr>
          <w:trHeight w:val="306"/>
        </w:trPr>
        <w:tc>
          <w:tcPr>
            <w:tcW w:w="3828" w:type="dxa"/>
            <w:tcBorders>
              <w:top w:val="single" w:sz="4" w:space="0" w:color="auto"/>
              <w:left w:val="single" w:sz="4" w:space="0" w:color="auto"/>
              <w:bottom w:val="single" w:sz="4" w:space="0" w:color="auto"/>
              <w:right w:val="single" w:sz="4" w:space="0" w:color="auto"/>
            </w:tcBorders>
          </w:tcPr>
          <w:p w14:paraId="0915E9BC" w14:textId="77777777" w:rsidR="00CF7A0E" w:rsidRPr="00B141A0" w:rsidRDefault="00CF7A0E" w:rsidP="00282EB8">
            <w:pPr>
              <w:rPr>
                <w:rFonts w:ascii="Arial" w:hAnsi="Arial" w:cs="Arial"/>
                <w:sz w:val="18"/>
                <w:szCs w:val="18"/>
              </w:rPr>
            </w:pPr>
            <w:r w:rsidRPr="00B141A0">
              <w:rPr>
                <w:rFonts w:ascii="Arial" w:hAnsi="Arial" w:cs="Arial"/>
                <w:sz w:val="18"/>
                <w:szCs w:val="18"/>
              </w:rPr>
              <w:t>Доступ к материалам программы</w:t>
            </w:r>
          </w:p>
        </w:tc>
        <w:tc>
          <w:tcPr>
            <w:tcW w:w="5816" w:type="dxa"/>
            <w:gridSpan w:val="3"/>
            <w:tcBorders>
              <w:top w:val="single" w:sz="4" w:space="0" w:color="auto"/>
              <w:left w:val="single" w:sz="4" w:space="0" w:color="auto"/>
              <w:bottom w:val="single" w:sz="4" w:space="0" w:color="auto"/>
              <w:right w:val="single" w:sz="4" w:space="0" w:color="auto"/>
            </w:tcBorders>
          </w:tcPr>
          <w:p w14:paraId="28B48227" w14:textId="77777777" w:rsidR="00CF7A0E" w:rsidRPr="00B141A0" w:rsidRDefault="0057754F" w:rsidP="00282EB8">
            <w:pPr>
              <w:rPr>
                <w:rFonts w:ascii="Arial" w:hAnsi="Arial" w:cs="Arial"/>
                <w:sz w:val="18"/>
                <w:szCs w:val="18"/>
              </w:rPr>
            </w:pPr>
            <w:hyperlink r:id="rId11" w:tooltip="https://pruffme.com/" w:history="1">
              <w:r w:rsidR="00CF7A0E" w:rsidRPr="00B141A0">
                <w:rPr>
                  <w:rFonts w:ascii="Arial" w:hAnsi="Arial" w:cs="Arial"/>
                  <w:sz w:val="18"/>
                  <w:szCs w:val="18"/>
                </w:rPr>
                <w:t>https://pruffme.com/</w:t>
              </w:r>
            </w:hyperlink>
            <w:r w:rsidR="00CF7A0E" w:rsidRPr="00B141A0">
              <w:rPr>
                <w:rFonts w:ascii="Arial" w:hAnsi="Arial" w:cs="Arial"/>
                <w:sz w:val="18"/>
                <w:szCs w:val="18"/>
              </w:rPr>
              <w:t xml:space="preserve"> - доступ предоставляется на электронную почту каждого обучающегося</w:t>
            </w:r>
          </w:p>
        </w:tc>
      </w:tr>
      <w:tr w:rsidR="00CF7A0E" w:rsidRPr="00B141A0" w14:paraId="20E2EC82" w14:textId="77777777" w:rsidTr="0059132D">
        <w:trPr>
          <w:trHeight w:val="306"/>
        </w:trPr>
        <w:tc>
          <w:tcPr>
            <w:tcW w:w="3828" w:type="dxa"/>
            <w:tcBorders>
              <w:top w:val="single" w:sz="4" w:space="0" w:color="auto"/>
              <w:left w:val="single" w:sz="4" w:space="0" w:color="auto"/>
              <w:bottom w:val="single" w:sz="4" w:space="0" w:color="auto"/>
              <w:right w:val="single" w:sz="4" w:space="0" w:color="auto"/>
            </w:tcBorders>
          </w:tcPr>
          <w:p w14:paraId="6BB08029" w14:textId="77777777" w:rsidR="00CF7A0E" w:rsidRPr="00B141A0" w:rsidRDefault="00CF7A0E" w:rsidP="00282EB8">
            <w:pPr>
              <w:rPr>
                <w:rFonts w:ascii="Arial" w:hAnsi="Arial" w:cs="Arial"/>
                <w:sz w:val="18"/>
                <w:szCs w:val="18"/>
              </w:rPr>
            </w:pPr>
            <w:r w:rsidRPr="00B141A0">
              <w:rPr>
                <w:rFonts w:ascii="Arial" w:hAnsi="Arial" w:cs="Arial"/>
                <w:sz w:val="18"/>
                <w:szCs w:val="18"/>
              </w:rPr>
              <w:t>Выполнение лабораторных работ</w:t>
            </w:r>
          </w:p>
        </w:tc>
        <w:tc>
          <w:tcPr>
            <w:tcW w:w="5816" w:type="dxa"/>
            <w:gridSpan w:val="3"/>
            <w:tcBorders>
              <w:top w:val="single" w:sz="4" w:space="0" w:color="auto"/>
              <w:left w:val="single" w:sz="4" w:space="0" w:color="auto"/>
              <w:bottom w:val="single" w:sz="4" w:space="0" w:color="auto"/>
              <w:right w:val="single" w:sz="4" w:space="0" w:color="auto"/>
            </w:tcBorders>
          </w:tcPr>
          <w:p w14:paraId="6D318C5E" w14:textId="77777777" w:rsidR="00CF7A0E" w:rsidRPr="00B141A0" w:rsidRDefault="00CF7A0E" w:rsidP="00282EB8">
            <w:pPr>
              <w:rPr>
                <w:rFonts w:ascii="Arial" w:hAnsi="Arial" w:cs="Arial"/>
                <w:sz w:val="18"/>
                <w:szCs w:val="18"/>
              </w:rPr>
            </w:pPr>
            <w:r w:rsidRPr="00B141A0">
              <w:rPr>
                <w:rFonts w:ascii="Arial" w:hAnsi="Arial" w:cs="Arial"/>
                <w:sz w:val="18"/>
                <w:szCs w:val="18"/>
              </w:rPr>
              <w:t xml:space="preserve">Логин/пароль к кластеру направляется каждому обучающемуся </w:t>
            </w:r>
          </w:p>
        </w:tc>
      </w:tr>
      <w:tr w:rsidR="00CF7A0E" w:rsidRPr="00B141A0" w14:paraId="2D26416F" w14:textId="77777777" w:rsidTr="0059132D">
        <w:trPr>
          <w:trHeight w:val="306"/>
        </w:trPr>
        <w:tc>
          <w:tcPr>
            <w:tcW w:w="3828" w:type="dxa"/>
            <w:tcBorders>
              <w:top w:val="single" w:sz="4" w:space="0" w:color="auto"/>
              <w:left w:val="single" w:sz="4" w:space="0" w:color="auto"/>
              <w:bottom w:val="single" w:sz="4" w:space="0" w:color="auto"/>
              <w:right w:val="single" w:sz="4" w:space="0" w:color="auto"/>
            </w:tcBorders>
          </w:tcPr>
          <w:p w14:paraId="3C980288" w14:textId="77777777" w:rsidR="00CF7A0E" w:rsidRPr="00B141A0" w:rsidRDefault="00CF7A0E" w:rsidP="00282EB8">
            <w:pPr>
              <w:rPr>
                <w:rFonts w:ascii="Arial" w:hAnsi="Arial" w:cs="Arial"/>
                <w:sz w:val="18"/>
                <w:szCs w:val="18"/>
              </w:rPr>
            </w:pPr>
            <w:r w:rsidRPr="00B141A0">
              <w:rPr>
                <w:rFonts w:ascii="Arial" w:hAnsi="Arial" w:cs="Arial"/>
                <w:sz w:val="18"/>
                <w:szCs w:val="18"/>
              </w:rPr>
              <w:t xml:space="preserve">Тестирование </w:t>
            </w:r>
          </w:p>
        </w:tc>
        <w:tc>
          <w:tcPr>
            <w:tcW w:w="5816" w:type="dxa"/>
            <w:gridSpan w:val="3"/>
            <w:tcBorders>
              <w:top w:val="single" w:sz="4" w:space="0" w:color="auto"/>
              <w:left w:val="single" w:sz="4" w:space="0" w:color="auto"/>
              <w:bottom w:val="single" w:sz="4" w:space="0" w:color="auto"/>
              <w:right w:val="single" w:sz="4" w:space="0" w:color="auto"/>
            </w:tcBorders>
          </w:tcPr>
          <w:p w14:paraId="2EA5E3F0" w14:textId="77777777" w:rsidR="00CF7A0E" w:rsidRPr="00B141A0" w:rsidRDefault="00CF7A0E" w:rsidP="00282EB8">
            <w:pPr>
              <w:rPr>
                <w:rFonts w:ascii="Arial" w:hAnsi="Arial" w:cs="Arial"/>
                <w:sz w:val="18"/>
                <w:szCs w:val="18"/>
              </w:rPr>
            </w:pPr>
            <w:r w:rsidRPr="00B141A0">
              <w:rPr>
                <w:rFonts w:ascii="Arial" w:hAnsi="Arial" w:cs="Arial"/>
                <w:sz w:val="18"/>
                <w:szCs w:val="18"/>
              </w:rPr>
              <w:t xml:space="preserve">Через интернет-сайт </w:t>
            </w:r>
            <w:hyperlink r:id="rId12" w:tooltip="https://exam.arenadata.io/" w:history="1">
              <w:r w:rsidRPr="00B141A0">
                <w:rPr>
                  <w:rFonts w:ascii="Arial" w:hAnsi="Arial" w:cs="Arial"/>
                  <w:sz w:val="18"/>
                  <w:szCs w:val="18"/>
                </w:rPr>
                <w:t>https://exam.arenadata.io/</w:t>
              </w:r>
            </w:hyperlink>
          </w:p>
        </w:tc>
      </w:tr>
    </w:tbl>
    <w:p w14:paraId="2FA91199" w14:textId="77777777" w:rsidR="00CF7A0E" w:rsidRPr="00B141A0" w:rsidRDefault="00CF7A0E" w:rsidP="00CF7A0E">
      <w:pPr>
        <w:jc w:val="right"/>
        <w:rPr>
          <w:rFonts w:ascii="Arial" w:hAnsi="Arial" w:cs="Arial"/>
          <w:color w:val="000000"/>
        </w:rPr>
      </w:pPr>
    </w:p>
    <w:p w14:paraId="0414DEFF" w14:textId="77777777" w:rsidR="00CF7A0E" w:rsidRPr="00B141A0" w:rsidRDefault="00CF7A0E" w:rsidP="00CF7A0E">
      <w:pPr>
        <w:jc w:val="right"/>
        <w:rPr>
          <w:rFonts w:ascii="Arial" w:hAnsi="Arial" w:cs="Arial"/>
          <w:color w:val="000000"/>
        </w:rPr>
      </w:pP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503"/>
      </w:tblGrid>
      <w:tr w:rsidR="00CF7A0E" w:rsidRPr="00B141A0" w14:paraId="544FC9AB" w14:textId="77777777" w:rsidTr="00282EB8">
        <w:trPr>
          <w:trHeight w:val="1037"/>
        </w:trPr>
        <w:tc>
          <w:tcPr>
            <w:tcW w:w="4878" w:type="dxa"/>
            <w:tcBorders>
              <w:top w:val="none" w:sz="4" w:space="0" w:color="000000"/>
              <w:left w:val="none" w:sz="4" w:space="0" w:color="000000"/>
              <w:bottom w:val="none" w:sz="4" w:space="0" w:color="000000"/>
              <w:right w:val="none" w:sz="4" w:space="0" w:color="000000"/>
            </w:tcBorders>
            <w:tcMar>
              <w:top w:w="0" w:type="dxa"/>
              <w:left w:w="107" w:type="dxa"/>
              <w:bottom w:w="0" w:type="dxa"/>
              <w:right w:w="107" w:type="dxa"/>
            </w:tcMar>
          </w:tcPr>
          <w:p w14:paraId="2FBB89E5" w14:textId="77777777" w:rsidR="00CF7A0E" w:rsidRPr="00B141A0" w:rsidRDefault="00CF7A0E" w:rsidP="00282EB8">
            <w:pPr>
              <w:widowControl w:val="0"/>
              <w:rPr>
                <w:rFonts w:ascii="Arial" w:hAnsi="Arial" w:cs="Arial"/>
                <w:b/>
                <w:color w:val="000000"/>
                <w:sz w:val="20"/>
                <w:szCs w:val="20"/>
              </w:rPr>
            </w:pPr>
            <w:r w:rsidRPr="00B141A0">
              <w:rPr>
                <w:rFonts w:ascii="Arial" w:hAnsi="Arial" w:cs="Arial"/>
                <w:b/>
                <w:color w:val="000000"/>
                <w:sz w:val="20"/>
                <w:szCs w:val="20"/>
              </w:rPr>
              <w:t>ИСПОЛНИТЕЛЬ</w:t>
            </w:r>
          </w:p>
          <w:p w14:paraId="48A5E4F1"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Генеральный директор</w:t>
            </w:r>
          </w:p>
          <w:p w14:paraId="1F4CC7B8"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ООО «ЦОА»</w:t>
            </w:r>
          </w:p>
          <w:p w14:paraId="5F96B356" w14:textId="77777777" w:rsidR="00CF7A0E" w:rsidRPr="00B141A0" w:rsidRDefault="00CF7A0E" w:rsidP="00282EB8">
            <w:pPr>
              <w:widowControl w:val="0"/>
              <w:rPr>
                <w:rFonts w:ascii="Arial" w:hAnsi="Arial" w:cs="Arial"/>
                <w:color w:val="000000"/>
                <w:sz w:val="20"/>
                <w:szCs w:val="20"/>
              </w:rPr>
            </w:pPr>
          </w:p>
          <w:p w14:paraId="336ACDC0" w14:textId="77777777" w:rsidR="00CF7A0E" w:rsidRPr="00B141A0" w:rsidRDefault="00CF7A0E" w:rsidP="00282EB8">
            <w:pPr>
              <w:widowControl w:val="0"/>
              <w:rPr>
                <w:rFonts w:ascii="Arial" w:hAnsi="Arial" w:cs="Arial"/>
                <w:color w:val="000000"/>
                <w:sz w:val="20"/>
                <w:szCs w:val="20"/>
              </w:rPr>
            </w:pPr>
          </w:p>
          <w:p w14:paraId="2363FA9F" w14:textId="481C7CB4" w:rsidR="00CF7A0E" w:rsidRPr="00B141A0" w:rsidRDefault="00CF7A0E" w:rsidP="00282EB8">
            <w:pPr>
              <w:widowControl w:val="0"/>
              <w:ind w:left="433" w:hanging="433"/>
              <w:rPr>
                <w:rFonts w:ascii="Arial" w:hAnsi="Arial" w:cs="Arial"/>
                <w:spacing w:val="-5"/>
                <w:sz w:val="20"/>
                <w:szCs w:val="20"/>
              </w:rPr>
            </w:pPr>
            <w:r w:rsidRPr="00B141A0">
              <w:rPr>
                <w:rFonts w:ascii="Arial" w:hAnsi="Arial" w:cs="Arial"/>
                <w:sz w:val="20"/>
                <w:szCs w:val="20"/>
              </w:rPr>
              <w:t>____________________ Золотар</w:t>
            </w:r>
            <w:r w:rsidR="001A6C07" w:rsidRPr="00B141A0">
              <w:rPr>
                <w:rFonts w:ascii="Arial" w:hAnsi="Arial" w:cs="Arial"/>
                <w:sz w:val="20"/>
                <w:szCs w:val="20"/>
              </w:rPr>
              <w:t>е</w:t>
            </w:r>
            <w:r w:rsidRPr="00B141A0">
              <w:rPr>
                <w:rFonts w:ascii="Arial" w:hAnsi="Arial" w:cs="Arial"/>
                <w:sz w:val="20"/>
                <w:szCs w:val="20"/>
              </w:rPr>
              <w:t>в С.А.</w:t>
            </w:r>
          </w:p>
          <w:p w14:paraId="4D925E42" w14:textId="77777777" w:rsidR="00CF7A0E" w:rsidRPr="00B141A0" w:rsidRDefault="00CF7A0E" w:rsidP="00282EB8">
            <w:pPr>
              <w:widowControl w:val="0"/>
              <w:ind w:left="433" w:hanging="433"/>
              <w:rPr>
                <w:rFonts w:ascii="Arial" w:hAnsi="Arial" w:cs="Arial"/>
                <w:color w:val="000000"/>
                <w:sz w:val="20"/>
                <w:szCs w:val="20"/>
              </w:rPr>
            </w:pPr>
            <w:r w:rsidRPr="00B141A0">
              <w:rPr>
                <w:rFonts w:ascii="Arial" w:hAnsi="Arial" w:cs="Arial"/>
                <w:color w:val="000000"/>
                <w:sz w:val="20"/>
                <w:szCs w:val="20"/>
              </w:rPr>
              <w:t>(подпись)</w:t>
            </w:r>
          </w:p>
          <w:p w14:paraId="0336E22C" w14:textId="77777777" w:rsidR="00CF7A0E" w:rsidRPr="00B141A0" w:rsidRDefault="00CF7A0E" w:rsidP="00282EB8">
            <w:pPr>
              <w:widowControl w:val="0"/>
              <w:ind w:left="433" w:hanging="433"/>
              <w:rPr>
                <w:rFonts w:ascii="Arial" w:hAnsi="Arial" w:cs="Arial"/>
                <w:color w:val="000000"/>
                <w:sz w:val="20"/>
                <w:szCs w:val="20"/>
              </w:rPr>
            </w:pPr>
            <w:r w:rsidRPr="00B141A0">
              <w:rPr>
                <w:rFonts w:ascii="Arial" w:hAnsi="Arial" w:cs="Arial"/>
                <w:color w:val="000000"/>
                <w:sz w:val="20"/>
                <w:szCs w:val="20"/>
              </w:rPr>
              <w:t>М.П.</w:t>
            </w:r>
          </w:p>
        </w:tc>
        <w:tc>
          <w:tcPr>
            <w:tcW w:w="4503" w:type="dxa"/>
            <w:tcBorders>
              <w:top w:val="none" w:sz="4" w:space="0" w:color="000000"/>
              <w:left w:val="none" w:sz="4" w:space="0" w:color="000000"/>
              <w:bottom w:val="none" w:sz="4" w:space="0" w:color="000000"/>
              <w:right w:val="none" w:sz="4" w:space="0" w:color="000000"/>
            </w:tcBorders>
            <w:tcMar>
              <w:top w:w="0" w:type="dxa"/>
              <w:left w:w="107" w:type="dxa"/>
              <w:bottom w:w="0" w:type="dxa"/>
              <w:right w:w="107" w:type="dxa"/>
            </w:tcMar>
          </w:tcPr>
          <w:p w14:paraId="6B8F5D71" w14:textId="77777777" w:rsidR="00CF7A0E" w:rsidRPr="00B141A0" w:rsidRDefault="00CF7A0E" w:rsidP="00282EB8">
            <w:pPr>
              <w:widowControl w:val="0"/>
              <w:rPr>
                <w:rFonts w:ascii="Arial" w:hAnsi="Arial" w:cs="Arial"/>
                <w:b/>
                <w:sz w:val="20"/>
                <w:szCs w:val="20"/>
              </w:rPr>
            </w:pPr>
            <w:r w:rsidRPr="00B141A0">
              <w:rPr>
                <w:rFonts w:ascii="Arial" w:hAnsi="Arial" w:cs="Arial"/>
                <w:b/>
                <w:sz w:val="20"/>
                <w:szCs w:val="20"/>
              </w:rPr>
              <w:t>ЗАКАЗЧИК</w:t>
            </w:r>
          </w:p>
          <w:p w14:paraId="76009F60"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Должность</w:t>
            </w:r>
          </w:p>
          <w:p w14:paraId="10EF293A"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Наименование компании Заказчика</w:t>
            </w:r>
          </w:p>
          <w:p w14:paraId="420D5995" w14:textId="77777777" w:rsidR="00CF7A0E" w:rsidRPr="00B141A0" w:rsidRDefault="00CF7A0E" w:rsidP="00282EB8">
            <w:pPr>
              <w:widowControl w:val="0"/>
              <w:rPr>
                <w:rFonts w:ascii="Arial" w:hAnsi="Arial" w:cs="Arial"/>
                <w:color w:val="000000"/>
                <w:sz w:val="20"/>
                <w:szCs w:val="20"/>
              </w:rPr>
            </w:pPr>
          </w:p>
          <w:p w14:paraId="153275DC" w14:textId="77777777" w:rsidR="00CF7A0E" w:rsidRPr="00B141A0" w:rsidRDefault="00CF7A0E" w:rsidP="00282EB8">
            <w:pPr>
              <w:widowControl w:val="0"/>
              <w:rPr>
                <w:rFonts w:ascii="Arial" w:hAnsi="Arial" w:cs="Arial"/>
                <w:color w:val="000000"/>
                <w:sz w:val="20"/>
                <w:szCs w:val="20"/>
              </w:rPr>
            </w:pPr>
          </w:p>
          <w:p w14:paraId="4BE02C66"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 xml:space="preserve">___________________ </w:t>
            </w:r>
            <w:r w:rsidRPr="00B141A0">
              <w:rPr>
                <w:rFonts w:ascii="Arial" w:hAnsi="Arial" w:cs="Arial"/>
                <w:sz w:val="20"/>
                <w:szCs w:val="20"/>
              </w:rPr>
              <w:t xml:space="preserve"> __________</w:t>
            </w:r>
          </w:p>
          <w:p w14:paraId="721416B9"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 xml:space="preserve"> (подпись)</w:t>
            </w:r>
          </w:p>
          <w:p w14:paraId="07B8B6F7"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М.П.</w:t>
            </w:r>
          </w:p>
        </w:tc>
      </w:tr>
    </w:tbl>
    <w:p w14:paraId="13F877D8" w14:textId="77777777" w:rsidR="00CF7A0E" w:rsidRPr="00B141A0" w:rsidRDefault="00CF7A0E" w:rsidP="00CF7A0E">
      <w:pPr>
        <w:jc w:val="right"/>
        <w:rPr>
          <w:rFonts w:ascii="Arial" w:hAnsi="Arial" w:cs="Arial"/>
          <w:sz w:val="20"/>
          <w:szCs w:val="20"/>
        </w:rPr>
      </w:pPr>
      <w:r w:rsidRPr="00B141A0">
        <w:rPr>
          <w:rFonts w:ascii="Arial" w:hAnsi="Arial" w:cs="Arial"/>
          <w:color w:val="000000"/>
        </w:rPr>
        <w:br w:type="page" w:clear="all"/>
      </w:r>
      <w:r w:rsidRPr="00B141A0">
        <w:rPr>
          <w:rFonts w:ascii="Arial" w:hAnsi="Arial" w:cs="Arial"/>
          <w:sz w:val="20"/>
          <w:szCs w:val="20"/>
        </w:rPr>
        <w:lastRenderedPageBreak/>
        <w:t>Приложение № 2</w:t>
      </w:r>
    </w:p>
    <w:p w14:paraId="3E1A6153" w14:textId="77777777" w:rsidR="00CF7A0E" w:rsidRPr="00B141A0" w:rsidRDefault="00CF7A0E" w:rsidP="00CF7A0E">
      <w:pPr>
        <w:jc w:val="right"/>
        <w:rPr>
          <w:rFonts w:ascii="Arial" w:hAnsi="Arial" w:cs="Arial"/>
          <w:sz w:val="20"/>
          <w:szCs w:val="20"/>
        </w:rPr>
      </w:pPr>
      <w:r w:rsidRPr="00B141A0">
        <w:rPr>
          <w:rFonts w:ascii="Arial" w:hAnsi="Arial" w:cs="Arial"/>
          <w:sz w:val="20"/>
          <w:szCs w:val="20"/>
        </w:rPr>
        <w:t>к Договору №_______</w:t>
      </w:r>
    </w:p>
    <w:p w14:paraId="15148E6A" w14:textId="77777777" w:rsidR="00CF7A0E" w:rsidRPr="00B141A0" w:rsidRDefault="00CF7A0E" w:rsidP="00CF7A0E">
      <w:pPr>
        <w:jc w:val="right"/>
        <w:rPr>
          <w:rFonts w:ascii="Arial" w:hAnsi="Arial" w:cs="Arial"/>
          <w:sz w:val="20"/>
          <w:szCs w:val="20"/>
        </w:rPr>
      </w:pPr>
      <w:r w:rsidRPr="00B141A0">
        <w:rPr>
          <w:rFonts w:ascii="Arial" w:hAnsi="Arial" w:cs="Arial"/>
          <w:sz w:val="20"/>
          <w:szCs w:val="20"/>
        </w:rPr>
        <w:t>от ____________.</w:t>
      </w:r>
    </w:p>
    <w:p w14:paraId="50A82324" w14:textId="77777777" w:rsidR="00CF7A0E" w:rsidRPr="00B141A0" w:rsidRDefault="00CF7A0E" w:rsidP="00CF7A0E">
      <w:pPr>
        <w:jc w:val="right"/>
        <w:rPr>
          <w:rFonts w:ascii="Arial" w:hAnsi="Arial" w:cs="Arial"/>
          <w:sz w:val="20"/>
          <w:szCs w:val="20"/>
        </w:rPr>
      </w:pPr>
    </w:p>
    <w:p w14:paraId="5D59037A" w14:textId="77777777" w:rsidR="00CF7A0E" w:rsidRPr="00B141A0" w:rsidRDefault="00CF7A0E" w:rsidP="00CF7A0E">
      <w:pPr>
        <w:jc w:val="right"/>
        <w:rPr>
          <w:rFonts w:ascii="Arial" w:hAnsi="Arial" w:cs="Arial"/>
          <w:b/>
          <w:color w:val="000000"/>
          <w:sz w:val="20"/>
          <w:szCs w:val="20"/>
        </w:rPr>
      </w:pPr>
    </w:p>
    <w:p w14:paraId="3AE752A3" w14:textId="77777777" w:rsidR="00CF7A0E" w:rsidRPr="00B141A0" w:rsidRDefault="00CF7A0E" w:rsidP="00CF7A0E">
      <w:pPr>
        <w:jc w:val="center"/>
        <w:rPr>
          <w:rFonts w:ascii="Arial" w:hAnsi="Arial" w:cs="Arial"/>
          <w:b/>
          <w:color w:val="000000"/>
          <w:spacing w:val="-5"/>
          <w:sz w:val="20"/>
          <w:szCs w:val="20"/>
        </w:rPr>
      </w:pPr>
      <w:r w:rsidRPr="00B141A0">
        <w:rPr>
          <w:rFonts w:ascii="Arial" w:hAnsi="Arial" w:cs="Arial"/>
          <w:b/>
          <w:color w:val="000000"/>
          <w:sz w:val="20"/>
          <w:szCs w:val="20"/>
        </w:rPr>
        <w:t>Форма Акта сдачи - приемки Услуг</w:t>
      </w:r>
    </w:p>
    <w:p w14:paraId="5759FF98" w14:textId="77777777" w:rsidR="00CF7A0E" w:rsidRPr="00B141A0" w:rsidRDefault="00CF7A0E" w:rsidP="00CF7A0E">
      <w:pPr>
        <w:jc w:val="center"/>
        <w:rPr>
          <w:rFonts w:ascii="Arial" w:hAnsi="Arial" w:cs="Arial"/>
          <w:color w:val="000000"/>
          <w:sz w:val="20"/>
          <w:szCs w:val="20"/>
        </w:rPr>
      </w:pPr>
    </w:p>
    <w:p w14:paraId="32AF55E4" w14:textId="77777777" w:rsidR="00CF7A0E" w:rsidRPr="00B141A0" w:rsidRDefault="00CF7A0E" w:rsidP="00CF7A0E">
      <w:pPr>
        <w:widowControl w:val="0"/>
        <w:jc w:val="center"/>
        <w:rPr>
          <w:rFonts w:ascii="Arial" w:hAnsi="Arial" w:cs="Arial"/>
          <w:color w:val="000000"/>
          <w:sz w:val="20"/>
          <w:szCs w:val="20"/>
        </w:rPr>
      </w:pPr>
      <w:r w:rsidRPr="00B141A0">
        <w:rPr>
          <w:rFonts w:ascii="Arial" w:hAnsi="Arial" w:cs="Arial"/>
          <w:color w:val="000000"/>
          <w:sz w:val="20"/>
          <w:szCs w:val="20"/>
        </w:rPr>
        <w:t xml:space="preserve">Акт </w:t>
      </w:r>
      <w:r w:rsidRPr="00B141A0">
        <w:rPr>
          <w:rFonts w:ascii="Arial" w:hAnsi="Arial" w:cs="Arial"/>
          <w:color w:val="000000"/>
          <w:sz w:val="20"/>
          <w:szCs w:val="20"/>
          <w:shd w:val="clear" w:color="auto" w:fill="A6A6A6"/>
        </w:rPr>
        <w:t>_____</w:t>
      </w:r>
      <w:r w:rsidRPr="00B141A0">
        <w:rPr>
          <w:rFonts w:ascii="Arial" w:hAnsi="Arial" w:cs="Arial"/>
          <w:color w:val="000000"/>
          <w:sz w:val="20"/>
          <w:szCs w:val="20"/>
        </w:rPr>
        <w:t xml:space="preserve"> сдачи - приемки Услуг</w:t>
      </w:r>
    </w:p>
    <w:p w14:paraId="0B7EE658" w14:textId="77777777" w:rsidR="00CF7A0E" w:rsidRPr="00B141A0" w:rsidRDefault="00CF7A0E" w:rsidP="00CF7A0E">
      <w:pPr>
        <w:widowControl w:val="0"/>
        <w:spacing w:after="120"/>
        <w:jc w:val="center"/>
        <w:rPr>
          <w:rFonts w:ascii="Arial" w:hAnsi="Arial" w:cs="Arial"/>
          <w:color w:val="000000"/>
          <w:sz w:val="20"/>
          <w:szCs w:val="20"/>
        </w:rPr>
      </w:pPr>
      <w:r w:rsidRPr="00B141A0">
        <w:rPr>
          <w:rFonts w:ascii="Arial" w:hAnsi="Arial" w:cs="Arial"/>
          <w:color w:val="000000"/>
          <w:sz w:val="20"/>
          <w:szCs w:val="20"/>
        </w:rPr>
        <w:t xml:space="preserve">по Договору № </w:t>
      </w:r>
      <w:r w:rsidRPr="00B141A0">
        <w:rPr>
          <w:rFonts w:ascii="Arial" w:hAnsi="Arial" w:cs="Arial"/>
          <w:b/>
          <w:sz w:val="20"/>
          <w:szCs w:val="20"/>
        </w:rPr>
        <w:t>______</w:t>
      </w:r>
      <w:r w:rsidRPr="00B141A0">
        <w:rPr>
          <w:rFonts w:ascii="Arial" w:hAnsi="Arial" w:cs="Arial"/>
          <w:color w:val="000000"/>
          <w:sz w:val="20"/>
          <w:szCs w:val="20"/>
        </w:rPr>
        <w:t xml:space="preserve"> от «</w:t>
      </w:r>
      <w:r w:rsidRPr="00B141A0">
        <w:rPr>
          <w:rFonts w:ascii="Arial" w:hAnsi="Arial" w:cs="Arial"/>
          <w:color w:val="000000"/>
          <w:sz w:val="20"/>
          <w:szCs w:val="20"/>
          <w:shd w:val="clear" w:color="auto" w:fill="A6A6A6"/>
        </w:rPr>
        <w:t>_</w:t>
      </w:r>
      <w:proofErr w:type="gramStart"/>
      <w:r w:rsidRPr="00B141A0">
        <w:rPr>
          <w:rFonts w:ascii="Arial" w:hAnsi="Arial" w:cs="Arial"/>
          <w:color w:val="000000"/>
          <w:sz w:val="20"/>
          <w:szCs w:val="20"/>
          <w:shd w:val="clear" w:color="auto" w:fill="A6A6A6"/>
        </w:rPr>
        <w:t>_</w:t>
      </w:r>
      <w:r w:rsidRPr="00B141A0">
        <w:rPr>
          <w:rFonts w:ascii="Arial" w:hAnsi="Arial" w:cs="Arial"/>
          <w:color w:val="000000"/>
          <w:sz w:val="20"/>
          <w:szCs w:val="20"/>
        </w:rPr>
        <w:t>»</w:t>
      </w:r>
      <w:r w:rsidRPr="00B141A0">
        <w:rPr>
          <w:rFonts w:ascii="Arial" w:hAnsi="Arial" w:cs="Arial"/>
          <w:color w:val="000000"/>
          <w:sz w:val="20"/>
          <w:szCs w:val="20"/>
          <w:shd w:val="clear" w:color="auto" w:fill="A6A6A6"/>
        </w:rPr>
        <w:t>_</w:t>
      </w:r>
      <w:proofErr w:type="gramEnd"/>
      <w:r w:rsidRPr="00B141A0">
        <w:rPr>
          <w:rFonts w:ascii="Arial" w:hAnsi="Arial" w:cs="Arial"/>
          <w:color w:val="000000"/>
          <w:sz w:val="20"/>
          <w:szCs w:val="20"/>
          <w:shd w:val="clear" w:color="auto" w:fill="A6A6A6"/>
        </w:rPr>
        <w:t>_______</w:t>
      </w:r>
      <w:r w:rsidRPr="00B141A0">
        <w:rPr>
          <w:rFonts w:ascii="Arial" w:hAnsi="Arial" w:cs="Arial"/>
          <w:color w:val="000000"/>
          <w:sz w:val="20"/>
          <w:szCs w:val="20"/>
        </w:rPr>
        <w:t xml:space="preserve"> 20__ г.</w:t>
      </w:r>
    </w:p>
    <w:p w14:paraId="1E5781A2" w14:textId="77777777" w:rsidR="00CF7A0E" w:rsidRPr="00B141A0" w:rsidRDefault="00CF7A0E" w:rsidP="00CF7A0E">
      <w:pPr>
        <w:pStyle w:val="CompanyName"/>
        <w:keepLines w:val="0"/>
        <w:widowControl w:val="0"/>
        <w:tabs>
          <w:tab w:val="left" w:pos="708"/>
        </w:tabs>
        <w:spacing w:after="120"/>
        <w:ind w:left="0" w:firstLine="284"/>
        <w:jc w:val="both"/>
        <w:rPr>
          <w:rFonts w:cs="Arial"/>
          <w:caps w:val="0"/>
          <w:color w:val="000000"/>
          <w:spacing w:val="-5"/>
        </w:rPr>
      </w:pPr>
      <w:r w:rsidRPr="00B141A0">
        <w:rPr>
          <w:rFonts w:cs="Arial"/>
          <w:caps w:val="0"/>
          <w:color w:val="000000"/>
          <w:spacing w:val="-5"/>
        </w:rPr>
        <w:t xml:space="preserve">г. Москва   </w:t>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t>«___</w:t>
      </w:r>
      <w:proofErr w:type="gramStart"/>
      <w:r w:rsidRPr="00B141A0">
        <w:rPr>
          <w:rFonts w:cs="Arial"/>
          <w:caps w:val="0"/>
          <w:color w:val="000000"/>
          <w:spacing w:val="-5"/>
        </w:rPr>
        <w:t>_»_</w:t>
      </w:r>
      <w:proofErr w:type="gramEnd"/>
      <w:r w:rsidRPr="00B141A0">
        <w:rPr>
          <w:rFonts w:cs="Arial"/>
          <w:caps w:val="0"/>
          <w:color w:val="000000"/>
          <w:spacing w:val="-5"/>
        </w:rPr>
        <w:t xml:space="preserve">________20__ г.      </w:t>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r>
      <w:r w:rsidRPr="00B141A0">
        <w:rPr>
          <w:rFonts w:cs="Arial"/>
          <w:caps w:val="0"/>
          <w:color w:val="000000"/>
          <w:spacing w:val="-5"/>
        </w:rPr>
        <w:tab/>
        <w:t xml:space="preserve">                                                                                                     </w:t>
      </w:r>
    </w:p>
    <w:p w14:paraId="1E14D827" w14:textId="77777777" w:rsidR="00CF7A0E" w:rsidRPr="00B141A0" w:rsidRDefault="00CF7A0E" w:rsidP="00CF7A0E">
      <w:pPr>
        <w:widowControl w:val="0"/>
        <w:spacing w:line="200" w:lineRule="atLeast"/>
        <w:ind w:left="284" w:right="-6"/>
        <w:jc w:val="both"/>
        <w:rPr>
          <w:rFonts w:ascii="Arial" w:hAnsi="Arial" w:cs="Arial"/>
          <w:color w:val="000000"/>
          <w:spacing w:val="-5"/>
          <w:sz w:val="20"/>
          <w:szCs w:val="20"/>
          <w:u w:val="single"/>
        </w:rPr>
      </w:pPr>
      <w:r w:rsidRPr="00B141A0">
        <w:rPr>
          <w:rFonts w:ascii="Arial" w:hAnsi="Arial" w:cs="Arial"/>
          <w:color w:val="000000"/>
          <w:sz w:val="20"/>
          <w:szCs w:val="20"/>
        </w:rPr>
        <w:t xml:space="preserve">Мы, нижеподписавшиеся, от лица Заказчика, </w:t>
      </w:r>
      <w:r w:rsidRPr="00B141A0">
        <w:rPr>
          <w:rFonts w:ascii="Arial" w:hAnsi="Arial" w:cs="Arial"/>
          <w:i/>
          <w:color w:val="000000"/>
          <w:sz w:val="20"/>
          <w:szCs w:val="20"/>
          <w:shd w:val="clear" w:color="auto" w:fill="A6A6A6"/>
        </w:rPr>
        <w:t>/должность/ /Фамилия И.О./</w:t>
      </w:r>
      <w:r w:rsidRPr="00B141A0">
        <w:rPr>
          <w:rFonts w:ascii="Arial" w:hAnsi="Arial" w:cs="Arial"/>
          <w:color w:val="000000"/>
          <w:sz w:val="20"/>
          <w:szCs w:val="20"/>
        </w:rPr>
        <w:t xml:space="preserve">, действующий на основании </w:t>
      </w:r>
      <w:r w:rsidRPr="00B141A0">
        <w:rPr>
          <w:rFonts w:ascii="Arial" w:hAnsi="Arial" w:cs="Arial"/>
          <w:i/>
          <w:color w:val="000000"/>
          <w:sz w:val="20"/>
          <w:szCs w:val="20"/>
          <w:shd w:val="clear" w:color="auto" w:fill="A6A6A6"/>
        </w:rPr>
        <w:t>/Устава/Доверенности/</w:t>
      </w:r>
      <w:r w:rsidRPr="00B141A0">
        <w:rPr>
          <w:rFonts w:ascii="Arial" w:hAnsi="Arial" w:cs="Arial"/>
          <w:color w:val="000000"/>
          <w:sz w:val="20"/>
          <w:szCs w:val="20"/>
        </w:rPr>
        <w:t xml:space="preserve">, и от лица Исполнителя, </w:t>
      </w:r>
      <w:r w:rsidRPr="00B141A0">
        <w:rPr>
          <w:rFonts w:ascii="Arial" w:hAnsi="Arial" w:cs="Arial"/>
          <w:i/>
          <w:color w:val="000000"/>
          <w:sz w:val="20"/>
          <w:szCs w:val="20"/>
          <w:shd w:val="clear" w:color="auto" w:fill="A6A6A6"/>
        </w:rPr>
        <w:t>должность/ /Фамилия И.О./</w:t>
      </w:r>
      <w:r w:rsidRPr="00B141A0">
        <w:rPr>
          <w:rFonts w:ascii="Arial" w:hAnsi="Arial" w:cs="Arial"/>
          <w:color w:val="000000"/>
          <w:sz w:val="20"/>
          <w:szCs w:val="20"/>
        </w:rPr>
        <w:t xml:space="preserve">, действующий на основании </w:t>
      </w:r>
      <w:r w:rsidRPr="00B141A0">
        <w:rPr>
          <w:rFonts w:ascii="Arial" w:hAnsi="Arial" w:cs="Arial"/>
          <w:i/>
          <w:color w:val="000000"/>
          <w:sz w:val="20"/>
          <w:szCs w:val="20"/>
          <w:shd w:val="clear" w:color="auto" w:fill="A6A6A6"/>
        </w:rPr>
        <w:t>/Устава/Доверенности/</w:t>
      </w:r>
      <w:r w:rsidRPr="00B141A0">
        <w:rPr>
          <w:rFonts w:ascii="Arial" w:hAnsi="Arial" w:cs="Arial"/>
          <w:color w:val="000000"/>
          <w:sz w:val="20"/>
          <w:szCs w:val="20"/>
        </w:rPr>
        <w:t xml:space="preserve">, составили настоящий Акт о том, что Исполнитель в соответствии с условиями Договора № </w:t>
      </w:r>
      <w:r w:rsidRPr="00B141A0">
        <w:rPr>
          <w:rFonts w:ascii="Arial" w:hAnsi="Arial" w:cs="Arial"/>
          <w:color w:val="000000"/>
          <w:sz w:val="20"/>
          <w:szCs w:val="20"/>
          <w:shd w:val="clear" w:color="auto" w:fill="A6A6A6"/>
        </w:rPr>
        <w:t>_________</w:t>
      </w:r>
      <w:r w:rsidRPr="00B141A0">
        <w:rPr>
          <w:rFonts w:ascii="Arial" w:hAnsi="Arial" w:cs="Arial"/>
          <w:color w:val="000000"/>
          <w:sz w:val="20"/>
          <w:szCs w:val="20"/>
        </w:rPr>
        <w:t xml:space="preserve"> от «</w:t>
      </w:r>
      <w:r w:rsidRPr="00B141A0">
        <w:rPr>
          <w:rFonts w:ascii="Arial" w:hAnsi="Arial" w:cs="Arial"/>
          <w:color w:val="000000"/>
          <w:sz w:val="20"/>
          <w:szCs w:val="20"/>
          <w:shd w:val="clear" w:color="auto" w:fill="A6A6A6"/>
        </w:rPr>
        <w:t>____</w:t>
      </w:r>
      <w:r w:rsidRPr="00B141A0">
        <w:rPr>
          <w:rFonts w:ascii="Arial" w:hAnsi="Arial" w:cs="Arial"/>
          <w:color w:val="000000"/>
          <w:sz w:val="20"/>
          <w:szCs w:val="20"/>
        </w:rPr>
        <w:t xml:space="preserve">» </w:t>
      </w:r>
      <w:r w:rsidRPr="00B141A0">
        <w:rPr>
          <w:rFonts w:ascii="Arial" w:hAnsi="Arial" w:cs="Arial"/>
          <w:color w:val="000000"/>
          <w:sz w:val="20"/>
          <w:szCs w:val="20"/>
          <w:shd w:val="clear" w:color="auto" w:fill="A6A6A6"/>
        </w:rPr>
        <w:t>___________</w:t>
      </w:r>
      <w:r w:rsidRPr="00B141A0">
        <w:rPr>
          <w:rFonts w:ascii="Arial" w:hAnsi="Arial" w:cs="Arial"/>
          <w:color w:val="000000"/>
          <w:sz w:val="20"/>
          <w:szCs w:val="20"/>
        </w:rPr>
        <w:t xml:space="preserve"> 20</w:t>
      </w:r>
      <w:r w:rsidRPr="00B141A0">
        <w:rPr>
          <w:rFonts w:ascii="Arial" w:hAnsi="Arial" w:cs="Arial"/>
          <w:color w:val="000000"/>
          <w:sz w:val="20"/>
          <w:szCs w:val="20"/>
          <w:shd w:val="clear" w:color="auto" w:fill="A6A6A6"/>
        </w:rPr>
        <w:t>__</w:t>
      </w:r>
      <w:r w:rsidRPr="00B141A0">
        <w:rPr>
          <w:rFonts w:ascii="Arial" w:hAnsi="Arial" w:cs="Arial"/>
          <w:color w:val="000000"/>
          <w:sz w:val="20"/>
          <w:szCs w:val="20"/>
        </w:rPr>
        <w:t xml:space="preserve"> г. в полном объеме и с надлежащим качеством оказал, а Заказчик принял услуги, оказанные в период с «</w:t>
      </w:r>
      <w:r w:rsidRPr="00B141A0">
        <w:rPr>
          <w:rFonts w:ascii="Arial" w:hAnsi="Arial" w:cs="Arial"/>
          <w:color w:val="000000"/>
          <w:sz w:val="20"/>
          <w:szCs w:val="20"/>
          <w:shd w:val="clear" w:color="auto" w:fill="A6A6A6"/>
        </w:rPr>
        <w:t>_____</w:t>
      </w:r>
      <w:r w:rsidRPr="00B141A0">
        <w:rPr>
          <w:rFonts w:ascii="Arial" w:hAnsi="Arial" w:cs="Arial"/>
          <w:color w:val="000000"/>
          <w:sz w:val="20"/>
          <w:szCs w:val="20"/>
        </w:rPr>
        <w:t xml:space="preserve">» </w:t>
      </w:r>
      <w:r w:rsidRPr="00B141A0">
        <w:rPr>
          <w:rFonts w:ascii="Arial" w:hAnsi="Arial" w:cs="Arial"/>
          <w:color w:val="000000"/>
          <w:sz w:val="20"/>
          <w:szCs w:val="20"/>
          <w:shd w:val="clear" w:color="auto" w:fill="A6A6A6"/>
        </w:rPr>
        <w:t xml:space="preserve">____________ </w:t>
      </w:r>
      <w:r w:rsidRPr="00B141A0">
        <w:rPr>
          <w:rFonts w:ascii="Arial" w:hAnsi="Arial" w:cs="Arial"/>
          <w:color w:val="000000"/>
          <w:sz w:val="20"/>
          <w:szCs w:val="20"/>
        </w:rPr>
        <w:t xml:space="preserve"> 20</w:t>
      </w:r>
      <w:r w:rsidRPr="00B141A0">
        <w:rPr>
          <w:rFonts w:ascii="Arial" w:hAnsi="Arial" w:cs="Arial"/>
          <w:color w:val="000000"/>
          <w:sz w:val="20"/>
          <w:szCs w:val="20"/>
          <w:shd w:val="clear" w:color="auto" w:fill="A6A6A6"/>
        </w:rPr>
        <w:t>__</w:t>
      </w:r>
      <w:r w:rsidRPr="00B141A0">
        <w:rPr>
          <w:rFonts w:ascii="Arial" w:hAnsi="Arial" w:cs="Arial"/>
          <w:color w:val="000000"/>
          <w:sz w:val="20"/>
          <w:szCs w:val="20"/>
        </w:rPr>
        <w:t xml:space="preserve"> г. по «</w:t>
      </w:r>
      <w:r w:rsidRPr="00B141A0">
        <w:rPr>
          <w:rFonts w:ascii="Arial" w:hAnsi="Arial" w:cs="Arial"/>
          <w:color w:val="000000"/>
          <w:sz w:val="20"/>
          <w:szCs w:val="20"/>
          <w:shd w:val="clear" w:color="auto" w:fill="A6A6A6"/>
        </w:rPr>
        <w:t>___</w:t>
      </w:r>
      <w:r w:rsidRPr="00B141A0">
        <w:rPr>
          <w:rFonts w:ascii="Arial" w:hAnsi="Arial" w:cs="Arial"/>
          <w:color w:val="000000"/>
          <w:sz w:val="20"/>
          <w:szCs w:val="20"/>
        </w:rPr>
        <w:t xml:space="preserve">» </w:t>
      </w:r>
      <w:r w:rsidRPr="00B141A0">
        <w:rPr>
          <w:rFonts w:ascii="Arial" w:hAnsi="Arial" w:cs="Arial"/>
          <w:color w:val="000000"/>
          <w:sz w:val="20"/>
          <w:szCs w:val="20"/>
          <w:shd w:val="clear" w:color="auto" w:fill="A6A6A6"/>
        </w:rPr>
        <w:t>_____________</w:t>
      </w:r>
      <w:r w:rsidRPr="00B141A0">
        <w:rPr>
          <w:rFonts w:ascii="Arial" w:hAnsi="Arial" w:cs="Arial"/>
          <w:color w:val="000000"/>
          <w:sz w:val="20"/>
          <w:szCs w:val="20"/>
        </w:rPr>
        <w:t xml:space="preserve"> 20</w:t>
      </w:r>
      <w:r w:rsidRPr="00B141A0">
        <w:rPr>
          <w:rFonts w:ascii="Arial" w:hAnsi="Arial" w:cs="Arial"/>
          <w:color w:val="000000"/>
          <w:sz w:val="20"/>
          <w:szCs w:val="20"/>
          <w:shd w:val="clear" w:color="auto" w:fill="A6A6A6"/>
        </w:rPr>
        <w:t>__</w:t>
      </w:r>
      <w:r w:rsidRPr="00B141A0">
        <w:rPr>
          <w:rFonts w:ascii="Arial" w:hAnsi="Arial" w:cs="Arial"/>
          <w:color w:val="000000"/>
          <w:sz w:val="20"/>
          <w:szCs w:val="20"/>
        </w:rPr>
        <w:t xml:space="preserve"> г., а именно:</w:t>
      </w:r>
    </w:p>
    <w:p w14:paraId="20B521C4" w14:textId="77777777" w:rsidR="00CF7A0E" w:rsidRPr="00B141A0" w:rsidRDefault="00CF7A0E" w:rsidP="00CF7A0E">
      <w:pPr>
        <w:pStyle w:val="TOCBase"/>
        <w:widowControl w:val="0"/>
        <w:tabs>
          <w:tab w:val="left" w:pos="708"/>
        </w:tabs>
        <w:spacing w:after="120" w:line="200" w:lineRule="atLeast"/>
        <w:ind w:left="284" w:right="-8"/>
        <w:rPr>
          <w:rFonts w:cs="Arial"/>
          <w:color w:val="000000"/>
        </w:rPr>
      </w:pPr>
      <w:r w:rsidRPr="00B141A0">
        <w:rPr>
          <w:rFonts w:cs="Arial"/>
          <w:color w:val="000000"/>
        </w:rPr>
        <w:t>_____________________________________________________________________________.</w:t>
      </w:r>
    </w:p>
    <w:p w14:paraId="5FDD2E9F" w14:textId="77777777" w:rsidR="00CF7A0E" w:rsidRPr="00B141A0" w:rsidRDefault="00CF7A0E" w:rsidP="00CF7A0E">
      <w:pPr>
        <w:pStyle w:val="BodyTextKeep"/>
        <w:keepNext w:val="0"/>
        <w:widowControl w:val="0"/>
        <w:tabs>
          <w:tab w:val="left" w:pos="708"/>
        </w:tabs>
        <w:spacing w:after="120" w:line="200" w:lineRule="atLeast"/>
        <w:ind w:left="284" w:right="-8"/>
        <w:rPr>
          <w:rFonts w:cs="Arial"/>
          <w:color w:val="000000"/>
        </w:rPr>
      </w:pPr>
      <w:r w:rsidRPr="00B141A0">
        <w:rPr>
          <w:rFonts w:cs="Arial"/>
          <w:color w:val="000000"/>
        </w:rPr>
        <w:t>Результаты оказанных услуг удовлетворяют условиям Договора и надлежащим образом оформлены. Претензий к результатам и срокам оказания услуг Заказчик не имеет.</w:t>
      </w:r>
    </w:p>
    <w:p w14:paraId="43528279" w14:textId="77777777" w:rsidR="00CF7A0E" w:rsidRPr="00B141A0" w:rsidRDefault="00CF7A0E" w:rsidP="00CF7A0E">
      <w:pPr>
        <w:pStyle w:val="BodyTextKeep"/>
        <w:keepNext w:val="0"/>
        <w:widowControl w:val="0"/>
        <w:tabs>
          <w:tab w:val="left" w:pos="708"/>
        </w:tabs>
        <w:spacing w:after="120" w:line="200" w:lineRule="atLeast"/>
        <w:ind w:left="284"/>
        <w:rPr>
          <w:rFonts w:cs="Arial"/>
          <w:color w:val="000000"/>
          <w:u w:val="single"/>
          <w:shd w:val="clear" w:color="auto" w:fill="A6A6A6"/>
        </w:rPr>
      </w:pPr>
      <w:r w:rsidRPr="00B141A0">
        <w:rPr>
          <w:rFonts w:cs="Arial"/>
          <w:color w:val="000000"/>
        </w:rPr>
        <w:t xml:space="preserve">Общая стоимость оказанных услуг по настоящему Акту составляет </w:t>
      </w:r>
      <w:r w:rsidRPr="00B141A0">
        <w:rPr>
          <w:rFonts w:cs="Arial"/>
          <w:color w:val="000000"/>
          <w:u w:val="single"/>
          <w:shd w:val="clear" w:color="auto" w:fill="A6A6A6"/>
        </w:rPr>
        <w:tab/>
      </w:r>
      <w:r w:rsidRPr="00B141A0">
        <w:rPr>
          <w:rFonts w:cs="Arial"/>
          <w:color w:val="000000"/>
          <w:u w:val="single"/>
          <w:shd w:val="clear" w:color="auto" w:fill="A6A6A6"/>
        </w:rPr>
        <w:tab/>
      </w:r>
      <w:r w:rsidRPr="00B141A0">
        <w:rPr>
          <w:rFonts w:cs="Arial"/>
          <w:color w:val="000000"/>
          <w:u w:val="single"/>
          <w:shd w:val="clear" w:color="auto" w:fill="A6A6A6"/>
        </w:rPr>
        <w:tab/>
      </w:r>
      <w:r w:rsidRPr="00B141A0">
        <w:rPr>
          <w:rFonts w:cs="Arial"/>
          <w:color w:val="000000"/>
          <w:u w:val="single"/>
          <w:shd w:val="clear" w:color="auto" w:fill="A6A6A6"/>
        </w:rPr>
        <w:tab/>
        <w:t xml:space="preserve"> </w:t>
      </w:r>
      <w:r w:rsidRPr="00B141A0">
        <w:rPr>
          <w:rFonts w:cs="Arial"/>
          <w:color w:val="000000"/>
          <w:u w:val="single"/>
          <w:shd w:val="clear" w:color="auto" w:fill="A6A6A6"/>
        </w:rPr>
        <w:tab/>
        <w:t>__________ руб. (_________), в том числе НДС 20% в сумме __________ руб. (_________).</w:t>
      </w:r>
    </w:p>
    <w:p w14:paraId="4F642756" w14:textId="77777777" w:rsidR="00CF7A0E" w:rsidRPr="00B141A0" w:rsidRDefault="00CF7A0E" w:rsidP="00CF7A0E">
      <w:pPr>
        <w:pStyle w:val="BodyTextKeep"/>
        <w:keepNext w:val="0"/>
        <w:widowControl w:val="0"/>
        <w:tabs>
          <w:tab w:val="left" w:pos="708"/>
        </w:tabs>
        <w:spacing w:after="120" w:line="200" w:lineRule="atLeast"/>
        <w:ind w:left="284" w:right="-8"/>
        <w:rPr>
          <w:rFonts w:cs="Arial"/>
          <w:color w:val="000000"/>
          <w:u w:val="single"/>
          <w:shd w:val="clear" w:color="auto" w:fill="A6A6A6"/>
        </w:rPr>
      </w:pPr>
      <w:r w:rsidRPr="00B141A0">
        <w:rPr>
          <w:rFonts w:cs="Arial"/>
          <w:color w:val="000000"/>
        </w:rPr>
        <w:t xml:space="preserve">Следует к оплате по настоящему Акту за оказанные в соответствии с Договора № </w:t>
      </w:r>
      <w:r w:rsidRPr="00B141A0">
        <w:rPr>
          <w:rFonts w:cs="Arial"/>
          <w:color w:val="000000"/>
          <w:shd w:val="clear" w:color="auto" w:fill="A6A6A6"/>
        </w:rPr>
        <w:t>_________</w:t>
      </w:r>
      <w:r w:rsidRPr="00B141A0">
        <w:rPr>
          <w:rFonts w:cs="Arial"/>
          <w:color w:val="000000"/>
        </w:rPr>
        <w:t xml:space="preserve"> от «</w:t>
      </w:r>
      <w:r w:rsidRPr="00B141A0">
        <w:rPr>
          <w:rFonts w:cs="Arial"/>
          <w:color w:val="000000"/>
          <w:shd w:val="clear" w:color="auto" w:fill="A6A6A6"/>
        </w:rPr>
        <w:t>____</w:t>
      </w:r>
      <w:r w:rsidRPr="00B141A0">
        <w:rPr>
          <w:rFonts w:cs="Arial"/>
          <w:color w:val="000000"/>
        </w:rPr>
        <w:t xml:space="preserve">» </w:t>
      </w:r>
      <w:r w:rsidRPr="00B141A0">
        <w:rPr>
          <w:rFonts w:cs="Arial"/>
          <w:color w:val="000000"/>
          <w:shd w:val="clear" w:color="auto" w:fill="A6A6A6"/>
        </w:rPr>
        <w:t>___________</w:t>
      </w:r>
      <w:r w:rsidRPr="00B141A0">
        <w:rPr>
          <w:rFonts w:cs="Arial"/>
          <w:color w:val="000000"/>
        </w:rPr>
        <w:t xml:space="preserve"> 20</w:t>
      </w:r>
      <w:r w:rsidRPr="00B141A0">
        <w:rPr>
          <w:rFonts w:cs="Arial"/>
          <w:color w:val="000000"/>
          <w:shd w:val="clear" w:color="auto" w:fill="A6A6A6"/>
        </w:rPr>
        <w:t>__</w:t>
      </w:r>
      <w:r w:rsidRPr="00B141A0">
        <w:rPr>
          <w:rFonts w:cs="Arial"/>
          <w:color w:val="000000"/>
        </w:rPr>
        <w:t xml:space="preserve"> г. Услуги сумма в размере </w:t>
      </w:r>
      <w:r w:rsidRPr="00B141A0">
        <w:rPr>
          <w:rFonts w:cs="Arial"/>
          <w:i/>
          <w:color w:val="000000"/>
        </w:rPr>
        <w:t>00 рублей 00 копеек.</w:t>
      </w:r>
    </w:p>
    <w:p w14:paraId="5045DDBE" w14:textId="77777777" w:rsidR="00CF7A0E" w:rsidRPr="00B141A0" w:rsidRDefault="00CF7A0E" w:rsidP="00CF7A0E">
      <w:pPr>
        <w:pStyle w:val="BodyTextKeep"/>
        <w:keepNext w:val="0"/>
        <w:widowControl w:val="0"/>
        <w:tabs>
          <w:tab w:val="left" w:pos="708"/>
        </w:tabs>
        <w:spacing w:after="120" w:line="200" w:lineRule="atLeast"/>
        <w:ind w:left="284" w:right="-8"/>
        <w:rPr>
          <w:rFonts w:cs="Arial"/>
          <w:color w:val="000000"/>
        </w:rPr>
      </w:pPr>
      <w:r w:rsidRPr="00B141A0">
        <w:rPr>
          <w:rFonts w:cs="Arial"/>
          <w:color w:val="000000"/>
        </w:rPr>
        <w:t xml:space="preserve">Настоящий Акт составлен в двух экземплярах, имеющих одинаковую юридическую силу, по одному экземпляру для Заказчика и Исполнителя. </w:t>
      </w:r>
    </w:p>
    <w:p w14:paraId="23589126" w14:textId="77777777" w:rsidR="00CF7A0E" w:rsidRPr="00B141A0" w:rsidRDefault="00CF7A0E" w:rsidP="00CF7A0E">
      <w:pPr>
        <w:pStyle w:val="BodyTextKeep"/>
        <w:keepNext w:val="0"/>
        <w:widowControl w:val="0"/>
        <w:tabs>
          <w:tab w:val="left" w:pos="708"/>
        </w:tabs>
        <w:spacing w:after="120" w:line="240" w:lineRule="auto"/>
        <w:ind w:left="284"/>
        <w:rPr>
          <w:rFonts w:cs="Arial"/>
          <w:color w:val="000000"/>
          <w:u w:val="single"/>
          <w:shd w:val="clear" w:color="auto" w:fill="A6A6A6"/>
        </w:rPr>
      </w:pPr>
    </w:p>
    <w:tbl>
      <w:tblPr>
        <w:tblW w:w="8965" w:type="dxa"/>
        <w:tblInd w:w="107" w:type="dxa"/>
        <w:tblLayout w:type="fixed"/>
        <w:tblCellMar>
          <w:left w:w="107" w:type="dxa"/>
          <w:right w:w="107" w:type="dxa"/>
        </w:tblCellMar>
        <w:tblLook w:val="04A0" w:firstRow="1" w:lastRow="0" w:firstColumn="1" w:lastColumn="0" w:noHBand="0" w:noVBand="1"/>
      </w:tblPr>
      <w:tblGrid>
        <w:gridCol w:w="4713"/>
        <w:gridCol w:w="4252"/>
      </w:tblGrid>
      <w:tr w:rsidR="00CF7A0E" w:rsidRPr="00B141A0" w14:paraId="67E21075" w14:textId="77777777" w:rsidTr="00282EB8">
        <w:trPr>
          <w:trHeight w:val="1937"/>
        </w:trPr>
        <w:tc>
          <w:tcPr>
            <w:tcW w:w="4713" w:type="dxa"/>
          </w:tcPr>
          <w:p w14:paraId="17C53174" w14:textId="77777777" w:rsidR="00CF7A0E" w:rsidRPr="00B141A0" w:rsidRDefault="00CF7A0E" w:rsidP="00282EB8">
            <w:pPr>
              <w:widowControl w:val="0"/>
              <w:rPr>
                <w:rFonts w:ascii="Arial" w:hAnsi="Arial" w:cs="Arial"/>
                <w:b/>
                <w:color w:val="000000"/>
                <w:sz w:val="20"/>
                <w:szCs w:val="20"/>
              </w:rPr>
            </w:pPr>
            <w:r w:rsidRPr="00B141A0">
              <w:rPr>
                <w:rFonts w:ascii="Arial" w:hAnsi="Arial" w:cs="Arial"/>
                <w:b/>
                <w:color w:val="000000"/>
                <w:sz w:val="20"/>
                <w:szCs w:val="20"/>
              </w:rPr>
              <w:t>ИСПОЛНИТЕЛЬ</w:t>
            </w:r>
          </w:p>
          <w:p w14:paraId="0306F008"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Должность</w:t>
            </w:r>
          </w:p>
          <w:p w14:paraId="3C3321EC"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Наименование компании Исполнителя</w:t>
            </w:r>
          </w:p>
          <w:p w14:paraId="10A92B5D" w14:textId="77777777" w:rsidR="00CF7A0E" w:rsidRPr="00B141A0" w:rsidRDefault="00CF7A0E" w:rsidP="00282EB8">
            <w:pPr>
              <w:widowControl w:val="0"/>
              <w:rPr>
                <w:rFonts w:ascii="Arial" w:hAnsi="Arial" w:cs="Arial"/>
                <w:color w:val="000000"/>
                <w:sz w:val="20"/>
                <w:szCs w:val="20"/>
              </w:rPr>
            </w:pPr>
          </w:p>
          <w:p w14:paraId="44F143FC" w14:textId="77777777" w:rsidR="00CF7A0E" w:rsidRPr="00B141A0" w:rsidRDefault="00CF7A0E" w:rsidP="00282EB8">
            <w:pPr>
              <w:widowControl w:val="0"/>
              <w:ind w:left="433" w:hanging="433"/>
              <w:rPr>
                <w:rFonts w:ascii="Arial" w:hAnsi="Arial" w:cs="Arial"/>
                <w:spacing w:val="-5"/>
                <w:sz w:val="20"/>
                <w:szCs w:val="20"/>
              </w:rPr>
            </w:pPr>
            <w:r w:rsidRPr="00B141A0">
              <w:rPr>
                <w:rFonts w:ascii="Arial" w:hAnsi="Arial" w:cs="Arial"/>
                <w:sz w:val="20"/>
                <w:szCs w:val="20"/>
              </w:rPr>
              <w:t>____________________ФИО</w:t>
            </w:r>
          </w:p>
          <w:p w14:paraId="76C9F309" w14:textId="77777777" w:rsidR="00CF7A0E" w:rsidRPr="00B141A0" w:rsidRDefault="00CF7A0E" w:rsidP="00282EB8">
            <w:pPr>
              <w:widowControl w:val="0"/>
              <w:ind w:left="433" w:hanging="433"/>
              <w:rPr>
                <w:rFonts w:ascii="Arial" w:hAnsi="Arial" w:cs="Arial"/>
                <w:color w:val="000000"/>
                <w:sz w:val="20"/>
                <w:szCs w:val="20"/>
              </w:rPr>
            </w:pPr>
            <w:r w:rsidRPr="00B141A0">
              <w:rPr>
                <w:rFonts w:ascii="Arial" w:hAnsi="Arial" w:cs="Arial"/>
                <w:color w:val="000000"/>
                <w:sz w:val="20"/>
                <w:szCs w:val="20"/>
              </w:rPr>
              <w:t>(подпись)</w:t>
            </w:r>
          </w:p>
          <w:p w14:paraId="3C7D8DF7" w14:textId="77777777" w:rsidR="00CF7A0E" w:rsidRPr="00B141A0" w:rsidRDefault="00CF7A0E" w:rsidP="00282EB8">
            <w:pPr>
              <w:widowControl w:val="0"/>
              <w:ind w:left="433" w:hanging="433"/>
              <w:rPr>
                <w:rFonts w:ascii="Arial" w:hAnsi="Arial" w:cs="Arial"/>
                <w:color w:val="000000"/>
                <w:sz w:val="20"/>
                <w:szCs w:val="20"/>
              </w:rPr>
            </w:pPr>
            <w:r w:rsidRPr="00B141A0">
              <w:rPr>
                <w:rFonts w:ascii="Arial" w:hAnsi="Arial" w:cs="Arial"/>
                <w:color w:val="000000"/>
                <w:sz w:val="20"/>
                <w:szCs w:val="20"/>
              </w:rPr>
              <w:t>М.П.</w:t>
            </w:r>
          </w:p>
        </w:tc>
        <w:tc>
          <w:tcPr>
            <w:tcW w:w="4252" w:type="dxa"/>
          </w:tcPr>
          <w:p w14:paraId="37BC1393" w14:textId="77777777" w:rsidR="00CF7A0E" w:rsidRPr="00B141A0" w:rsidRDefault="00CF7A0E" w:rsidP="00282EB8">
            <w:pPr>
              <w:widowControl w:val="0"/>
              <w:rPr>
                <w:rFonts w:ascii="Arial" w:hAnsi="Arial" w:cs="Arial"/>
                <w:b/>
                <w:sz w:val="20"/>
                <w:szCs w:val="20"/>
              </w:rPr>
            </w:pPr>
            <w:r w:rsidRPr="00B141A0">
              <w:rPr>
                <w:rFonts w:ascii="Arial" w:hAnsi="Arial" w:cs="Arial"/>
                <w:b/>
                <w:sz w:val="20"/>
                <w:szCs w:val="20"/>
              </w:rPr>
              <w:t>ЗАКАЗЧИК</w:t>
            </w:r>
          </w:p>
          <w:p w14:paraId="4547B5E2"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Должность</w:t>
            </w:r>
          </w:p>
          <w:p w14:paraId="6B1983E1"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Наименование компании Заказчика</w:t>
            </w:r>
          </w:p>
          <w:p w14:paraId="4CE53457" w14:textId="77777777" w:rsidR="00CF7A0E" w:rsidRPr="00B141A0" w:rsidRDefault="00CF7A0E" w:rsidP="00282EB8">
            <w:pPr>
              <w:widowControl w:val="0"/>
              <w:ind w:left="459" w:hanging="459"/>
              <w:rPr>
                <w:rFonts w:ascii="Arial" w:hAnsi="Arial" w:cs="Arial"/>
                <w:color w:val="000000"/>
                <w:sz w:val="20"/>
                <w:szCs w:val="20"/>
              </w:rPr>
            </w:pPr>
          </w:p>
          <w:p w14:paraId="1015D323" w14:textId="77777777" w:rsidR="00CF7A0E" w:rsidRPr="00B141A0" w:rsidRDefault="00CF7A0E" w:rsidP="00282EB8">
            <w:pPr>
              <w:widowControl w:val="0"/>
              <w:ind w:left="459" w:hanging="459"/>
              <w:rPr>
                <w:rFonts w:ascii="Arial" w:hAnsi="Arial" w:cs="Arial"/>
                <w:color w:val="000000"/>
                <w:sz w:val="20"/>
                <w:szCs w:val="20"/>
              </w:rPr>
            </w:pPr>
            <w:r w:rsidRPr="00B141A0">
              <w:rPr>
                <w:rFonts w:ascii="Arial" w:hAnsi="Arial" w:cs="Arial"/>
                <w:color w:val="000000"/>
                <w:sz w:val="20"/>
                <w:szCs w:val="20"/>
              </w:rPr>
              <w:t xml:space="preserve">_____________________ </w:t>
            </w:r>
            <w:r w:rsidRPr="00B141A0">
              <w:rPr>
                <w:rFonts w:ascii="Arial" w:hAnsi="Arial" w:cs="Arial"/>
                <w:sz w:val="20"/>
                <w:szCs w:val="20"/>
              </w:rPr>
              <w:t>ФИО</w:t>
            </w:r>
          </w:p>
          <w:p w14:paraId="30519DEA" w14:textId="77777777" w:rsidR="00CF7A0E" w:rsidRPr="00B141A0" w:rsidRDefault="00CF7A0E" w:rsidP="00282EB8">
            <w:pPr>
              <w:widowControl w:val="0"/>
              <w:ind w:left="459" w:hanging="459"/>
              <w:rPr>
                <w:rFonts w:ascii="Arial" w:hAnsi="Arial" w:cs="Arial"/>
                <w:color w:val="000000"/>
                <w:sz w:val="20"/>
                <w:szCs w:val="20"/>
              </w:rPr>
            </w:pPr>
            <w:r w:rsidRPr="00B141A0">
              <w:rPr>
                <w:rFonts w:ascii="Arial" w:hAnsi="Arial" w:cs="Arial"/>
                <w:color w:val="000000"/>
                <w:sz w:val="20"/>
                <w:szCs w:val="20"/>
              </w:rPr>
              <w:t>(подпись)</w:t>
            </w:r>
          </w:p>
          <w:p w14:paraId="4623D653"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М.П.</w:t>
            </w:r>
          </w:p>
        </w:tc>
      </w:tr>
    </w:tbl>
    <w:p w14:paraId="669E3E54" w14:textId="77777777" w:rsidR="00CF7A0E" w:rsidRPr="00B141A0" w:rsidRDefault="00CF7A0E" w:rsidP="00CF7A0E">
      <w:pPr>
        <w:pStyle w:val="CoverAuthor"/>
        <w:keepNext w:val="0"/>
        <w:widowControl w:val="0"/>
        <w:spacing w:after="0" w:line="240" w:lineRule="auto"/>
        <w:rPr>
          <w:rFonts w:cs="Arial"/>
          <w:b/>
          <w:sz w:val="20"/>
        </w:rPr>
      </w:pPr>
    </w:p>
    <w:p w14:paraId="5FCA16F2" w14:textId="77777777" w:rsidR="00CF7A0E" w:rsidRPr="00B141A0" w:rsidRDefault="00CF7A0E" w:rsidP="00CF7A0E">
      <w:pPr>
        <w:pStyle w:val="CoverAuthor"/>
        <w:keepNext w:val="0"/>
        <w:widowControl w:val="0"/>
        <w:spacing w:after="0" w:line="240" w:lineRule="auto"/>
        <w:rPr>
          <w:rFonts w:cs="Arial"/>
          <w:b/>
          <w:sz w:val="20"/>
        </w:rPr>
      </w:pPr>
      <w:r w:rsidRPr="00B141A0">
        <w:rPr>
          <w:rFonts w:cs="Arial"/>
          <w:b/>
          <w:sz w:val="20"/>
        </w:rPr>
        <w:t xml:space="preserve">    Форма Акта </w:t>
      </w:r>
      <w:r w:rsidRPr="00B141A0">
        <w:rPr>
          <w:rFonts w:cs="Arial"/>
          <w:b/>
          <w:color w:val="000000"/>
          <w:sz w:val="20"/>
        </w:rPr>
        <w:t xml:space="preserve">сдачи - приемки Услуг </w:t>
      </w:r>
      <w:r w:rsidRPr="00B141A0">
        <w:rPr>
          <w:rFonts w:cs="Arial"/>
          <w:b/>
          <w:sz w:val="20"/>
        </w:rPr>
        <w:t>согласована:</w:t>
      </w:r>
    </w:p>
    <w:p w14:paraId="66DF3A79" w14:textId="77777777" w:rsidR="00CF7A0E" w:rsidRPr="00B141A0" w:rsidRDefault="00CF7A0E" w:rsidP="00CF7A0E">
      <w:pPr>
        <w:pStyle w:val="CoverAuthor"/>
        <w:keepNext w:val="0"/>
        <w:widowControl w:val="0"/>
        <w:spacing w:after="0" w:line="240" w:lineRule="auto"/>
        <w:rPr>
          <w:rFonts w:cs="Arial"/>
          <w:b/>
          <w:sz w:val="20"/>
        </w:rPr>
      </w:pPr>
    </w:p>
    <w:tbl>
      <w:tblPr>
        <w:tblW w:w="23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878"/>
        <w:gridCol w:w="4878"/>
        <w:gridCol w:w="4503"/>
        <w:gridCol w:w="4503"/>
      </w:tblGrid>
      <w:tr w:rsidR="00CF7A0E" w:rsidRPr="00B141A0" w14:paraId="6C6DE138" w14:textId="77777777" w:rsidTr="00D62597">
        <w:trPr>
          <w:trHeight w:val="1037"/>
        </w:trPr>
        <w:tc>
          <w:tcPr>
            <w:tcW w:w="4878" w:type="dxa"/>
            <w:tcBorders>
              <w:top w:val="none" w:sz="4" w:space="0" w:color="000000"/>
              <w:left w:val="none" w:sz="4" w:space="0" w:color="000000"/>
              <w:bottom w:val="none" w:sz="4" w:space="0" w:color="000000"/>
              <w:right w:val="none" w:sz="4" w:space="0" w:color="000000"/>
            </w:tcBorders>
          </w:tcPr>
          <w:p w14:paraId="1CD317C4" w14:textId="77777777" w:rsidR="00CF7A0E" w:rsidRPr="00B141A0" w:rsidRDefault="00CF7A0E" w:rsidP="00282EB8">
            <w:pPr>
              <w:widowControl w:val="0"/>
              <w:rPr>
                <w:rFonts w:ascii="Arial" w:hAnsi="Arial" w:cs="Arial"/>
                <w:b/>
                <w:color w:val="000000"/>
                <w:sz w:val="20"/>
                <w:szCs w:val="20"/>
              </w:rPr>
            </w:pPr>
            <w:r w:rsidRPr="00B141A0">
              <w:rPr>
                <w:rFonts w:ascii="Arial" w:hAnsi="Arial" w:cs="Arial"/>
                <w:b/>
                <w:color w:val="000000"/>
                <w:sz w:val="20"/>
                <w:szCs w:val="20"/>
              </w:rPr>
              <w:t>ИСПОЛНИТЕЛЬ</w:t>
            </w:r>
          </w:p>
          <w:p w14:paraId="69436B94"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Генеральный директор</w:t>
            </w:r>
          </w:p>
          <w:p w14:paraId="5A830181"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ООО «ЦОА»</w:t>
            </w:r>
          </w:p>
          <w:p w14:paraId="6EDD8B8D" w14:textId="77777777" w:rsidR="00CF7A0E" w:rsidRPr="00B141A0" w:rsidRDefault="00CF7A0E" w:rsidP="00282EB8">
            <w:pPr>
              <w:widowControl w:val="0"/>
              <w:rPr>
                <w:rFonts w:ascii="Arial" w:hAnsi="Arial" w:cs="Arial"/>
                <w:color w:val="000000"/>
                <w:sz w:val="20"/>
                <w:szCs w:val="20"/>
              </w:rPr>
            </w:pPr>
          </w:p>
          <w:p w14:paraId="443F8A52" w14:textId="77777777" w:rsidR="00CF7A0E" w:rsidRPr="00B141A0" w:rsidRDefault="00CF7A0E" w:rsidP="00282EB8">
            <w:pPr>
              <w:widowControl w:val="0"/>
              <w:rPr>
                <w:rFonts w:ascii="Arial" w:hAnsi="Arial" w:cs="Arial"/>
                <w:color w:val="000000"/>
                <w:sz w:val="20"/>
                <w:szCs w:val="20"/>
              </w:rPr>
            </w:pPr>
          </w:p>
          <w:p w14:paraId="54AA4D6B" w14:textId="0EBF89F7" w:rsidR="00CF7A0E" w:rsidRPr="00B141A0" w:rsidRDefault="00CF7A0E" w:rsidP="00282EB8">
            <w:pPr>
              <w:widowControl w:val="0"/>
              <w:ind w:left="433" w:hanging="433"/>
              <w:rPr>
                <w:rFonts w:ascii="Arial" w:hAnsi="Arial" w:cs="Arial"/>
                <w:spacing w:val="-5"/>
                <w:sz w:val="20"/>
                <w:szCs w:val="20"/>
              </w:rPr>
            </w:pPr>
            <w:r w:rsidRPr="00B141A0">
              <w:rPr>
                <w:rFonts w:ascii="Arial" w:hAnsi="Arial" w:cs="Arial"/>
                <w:sz w:val="20"/>
                <w:szCs w:val="20"/>
              </w:rPr>
              <w:t>____________________ Золотар</w:t>
            </w:r>
            <w:r w:rsidR="001A6C07" w:rsidRPr="00B141A0">
              <w:rPr>
                <w:rFonts w:ascii="Arial" w:hAnsi="Arial" w:cs="Arial"/>
                <w:sz w:val="20"/>
                <w:szCs w:val="20"/>
              </w:rPr>
              <w:t>е</w:t>
            </w:r>
            <w:r w:rsidRPr="00B141A0">
              <w:rPr>
                <w:rFonts w:ascii="Arial" w:hAnsi="Arial" w:cs="Arial"/>
                <w:sz w:val="20"/>
                <w:szCs w:val="20"/>
              </w:rPr>
              <w:t>в С.А.</w:t>
            </w:r>
          </w:p>
          <w:p w14:paraId="2468F5B6" w14:textId="77777777" w:rsidR="00CF7A0E" w:rsidRPr="00B141A0" w:rsidRDefault="00CF7A0E" w:rsidP="00282EB8">
            <w:pPr>
              <w:widowControl w:val="0"/>
              <w:ind w:left="433" w:hanging="433"/>
              <w:rPr>
                <w:rFonts w:ascii="Arial" w:hAnsi="Arial" w:cs="Arial"/>
                <w:color w:val="000000"/>
                <w:sz w:val="20"/>
                <w:szCs w:val="20"/>
              </w:rPr>
            </w:pPr>
            <w:r w:rsidRPr="00B141A0">
              <w:rPr>
                <w:rFonts w:ascii="Arial" w:hAnsi="Arial" w:cs="Arial"/>
                <w:color w:val="000000"/>
                <w:sz w:val="20"/>
                <w:szCs w:val="20"/>
              </w:rPr>
              <w:t>(подпись)</w:t>
            </w:r>
          </w:p>
          <w:p w14:paraId="69A719E9" w14:textId="77777777" w:rsidR="00CF7A0E" w:rsidRPr="00B141A0" w:rsidRDefault="00CF7A0E" w:rsidP="00282EB8">
            <w:pPr>
              <w:widowControl w:val="0"/>
              <w:ind w:left="433" w:hanging="433"/>
              <w:rPr>
                <w:rFonts w:ascii="Arial" w:hAnsi="Arial" w:cs="Arial"/>
                <w:color w:val="000000"/>
                <w:sz w:val="20"/>
                <w:szCs w:val="20"/>
              </w:rPr>
            </w:pPr>
            <w:r w:rsidRPr="00B141A0">
              <w:rPr>
                <w:rFonts w:ascii="Arial" w:hAnsi="Arial" w:cs="Arial"/>
                <w:color w:val="000000"/>
                <w:sz w:val="20"/>
                <w:szCs w:val="20"/>
              </w:rPr>
              <w:t>М.П.</w:t>
            </w:r>
          </w:p>
        </w:tc>
        <w:tc>
          <w:tcPr>
            <w:tcW w:w="4878" w:type="dxa"/>
            <w:tcBorders>
              <w:top w:val="none" w:sz="4" w:space="0" w:color="000000"/>
              <w:left w:val="none" w:sz="4" w:space="0" w:color="000000"/>
              <w:bottom w:val="none" w:sz="4" w:space="0" w:color="000000"/>
              <w:right w:val="none" w:sz="4" w:space="0" w:color="000000"/>
            </w:tcBorders>
          </w:tcPr>
          <w:p w14:paraId="4A99F4D5" w14:textId="77777777" w:rsidR="00CF7A0E" w:rsidRPr="00B141A0" w:rsidRDefault="00CF7A0E" w:rsidP="00282EB8">
            <w:pPr>
              <w:widowControl w:val="0"/>
              <w:rPr>
                <w:rFonts w:ascii="Arial" w:hAnsi="Arial" w:cs="Arial"/>
                <w:b/>
                <w:sz w:val="20"/>
                <w:szCs w:val="20"/>
              </w:rPr>
            </w:pPr>
            <w:r w:rsidRPr="00B141A0">
              <w:rPr>
                <w:rFonts w:ascii="Arial" w:hAnsi="Arial" w:cs="Arial"/>
                <w:b/>
                <w:sz w:val="20"/>
                <w:szCs w:val="20"/>
              </w:rPr>
              <w:t>ЗАКАЗЧИК</w:t>
            </w:r>
          </w:p>
          <w:p w14:paraId="0F526C85"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Должность</w:t>
            </w:r>
          </w:p>
          <w:p w14:paraId="6819D553"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Наименование компании Заказчика</w:t>
            </w:r>
          </w:p>
          <w:p w14:paraId="4219B508" w14:textId="77777777" w:rsidR="00CF7A0E" w:rsidRPr="00B141A0" w:rsidRDefault="00CF7A0E" w:rsidP="00282EB8">
            <w:pPr>
              <w:widowControl w:val="0"/>
              <w:rPr>
                <w:rFonts w:ascii="Arial" w:hAnsi="Arial" w:cs="Arial"/>
                <w:color w:val="000000"/>
                <w:sz w:val="20"/>
                <w:szCs w:val="20"/>
              </w:rPr>
            </w:pPr>
          </w:p>
          <w:p w14:paraId="6F42D29D" w14:textId="77777777" w:rsidR="00CF7A0E" w:rsidRPr="00B141A0" w:rsidRDefault="00CF7A0E" w:rsidP="00282EB8">
            <w:pPr>
              <w:widowControl w:val="0"/>
              <w:rPr>
                <w:rFonts w:ascii="Arial" w:hAnsi="Arial" w:cs="Arial"/>
                <w:color w:val="000000"/>
                <w:sz w:val="20"/>
                <w:szCs w:val="20"/>
              </w:rPr>
            </w:pPr>
          </w:p>
          <w:p w14:paraId="7196C1A6"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 xml:space="preserve">___________________ </w:t>
            </w:r>
            <w:r w:rsidRPr="00B141A0">
              <w:rPr>
                <w:rFonts w:ascii="Arial" w:hAnsi="Arial" w:cs="Arial"/>
                <w:sz w:val="20"/>
                <w:szCs w:val="20"/>
              </w:rPr>
              <w:t xml:space="preserve"> __________</w:t>
            </w:r>
          </w:p>
          <w:p w14:paraId="3F8FFDCF"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 xml:space="preserve"> (подпись)</w:t>
            </w:r>
          </w:p>
          <w:p w14:paraId="1208B576" w14:textId="77777777" w:rsidR="00CF7A0E" w:rsidRPr="00B141A0" w:rsidRDefault="00CF7A0E" w:rsidP="00282EB8">
            <w:pPr>
              <w:widowControl w:val="0"/>
              <w:rPr>
                <w:rFonts w:ascii="Arial" w:hAnsi="Arial" w:cs="Arial"/>
                <w:color w:val="000000"/>
                <w:sz w:val="20"/>
                <w:szCs w:val="20"/>
              </w:rPr>
            </w:pPr>
            <w:r w:rsidRPr="00B141A0">
              <w:rPr>
                <w:rFonts w:ascii="Arial" w:hAnsi="Arial" w:cs="Arial"/>
                <w:color w:val="000000"/>
                <w:sz w:val="20"/>
                <w:szCs w:val="20"/>
              </w:rPr>
              <w:t>М.П.</w:t>
            </w:r>
          </w:p>
        </w:tc>
        <w:tc>
          <w:tcPr>
            <w:tcW w:w="4878" w:type="dxa"/>
            <w:tcBorders>
              <w:top w:val="none" w:sz="4" w:space="0" w:color="000000"/>
              <w:left w:val="none" w:sz="4" w:space="0" w:color="000000"/>
              <w:bottom w:val="none" w:sz="4" w:space="0" w:color="000000"/>
              <w:right w:val="none" w:sz="4" w:space="0" w:color="000000"/>
            </w:tcBorders>
            <w:tcMar>
              <w:top w:w="0" w:type="dxa"/>
              <w:left w:w="107" w:type="dxa"/>
              <w:bottom w:w="0" w:type="dxa"/>
              <w:right w:w="107" w:type="dxa"/>
            </w:tcMar>
          </w:tcPr>
          <w:p w14:paraId="73261960" w14:textId="77777777" w:rsidR="00CF7A0E" w:rsidRPr="00B141A0" w:rsidRDefault="00CF7A0E" w:rsidP="00282EB8">
            <w:pPr>
              <w:widowControl w:val="0"/>
              <w:ind w:left="433" w:hanging="433"/>
              <w:rPr>
                <w:rFonts w:ascii="Arial" w:hAnsi="Arial" w:cs="Arial"/>
                <w:color w:val="000000"/>
                <w:sz w:val="20"/>
                <w:szCs w:val="20"/>
              </w:rPr>
            </w:pPr>
          </w:p>
        </w:tc>
        <w:tc>
          <w:tcPr>
            <w:tcW w:w="4503" w:type="dxa"/>
            <w:tcBorders>
              <w:top w:val="none" w:sz="4" w:space="0" w:color="000000"/>
              <w:left w:val="none" w:sz="4" w:space="0" w:color="000000"/>
              <w:bottom w:val="none" w:sz="4" w:space="0" w:color="000000"/>
              <w:right w:val="none" w:sz="4" w:space="0" w:color="000000"/>
            </w:tcBorders>
          </w:tcPr>
          <w:p w14:paraId="17A869D8" w14:textId="77777777" w:rsidR="00CF7A0E" w:rsidRPr="00B141A0" w:rsidRDefault="00CF7A0E" w:rsidP="00282EB8">
            <w:pPr>
              <w:widowControl w:val="0"/>
              <w:rPr>
                <w:rFonts w:ascii="Arial" w:hAnsi="Arial" w:cs="Arial"/>
                <w:color w:val="000000"/>
                <w:sz w:val="20"/>
                <w:szCs w:val="20"/>
              </w:rPr>
            </w:pPr>
          </w:p>
        </w:tc>
        <w:tc>
          <w:tcPr>
            <w:tcW w:w="4503" w:type="dxa"/>
            <w:tcBorders>
              <w:top w:val="none" w:sz="4" w:space="0" w:color="000000"/>
              <w:left w:val="none" w:sz="4" w:space="0" w:color="000000"/>
              <w:bottom w:val="none" w:sz="4" w:space="0" w:color="000000"/>
              <w:right w:val="none" w:sz="4" w:space="0" w:color="000000"/>
            </w:tcBorders>
            <w:tcMar>
              <w:top w:w="0" w:type="dxa"/>
              <w:left w:w="107" w:type="dxa"/>
              <w:bottom w:w="0" w:type="dxa"/>
              <w:right w:w="107" w:type="dxa"/>
            </w:tcMar>
          </w:tcPr>
          <w:p w14:paraId="32F14196" w14:textId="77777777" w:rsidR="00CF7A0E" w:rsidRPr="00B141A0" w:rsidRDefault="00CF7A0E" w:rsidP="00282EB8">
            <w:pPr>
              <w:widowControl w:val="0"/>
              <w:rPr>
                <w:rFonts w:ascii="Arial" w:hAnsi="Arial" w:cs="Arial"/>
                <w:color w:val="000000"/>
                <w:sz w:val="20"/>
                <w:szCs w:val="20"/>
              </w:rPr>
            </w:pPr>
          </w:p>
        </w:tc>
      </w:tr>
    </w:tbl>
    <w:p w14:paraId="66966D42" w14:textId="77777777" w:rsidR="00CF7A0E" w:rsidRPr="00B141A0" w:rsidRDefault="00CF7A0E" w:rsidP="00C32A42">
      <w:pPr>
        <w:pageBreakBefore/>
        <w:jc w:val="right"/>
        <w:rPr>
          <w:rFonts w:ascii="Arial" w:hAnsi="Arial" w:cs="Arial"/>
          <w:sz w:val="20"/>
          <w:szCs w:val="20"/>
        </w:rPr>
      </w:pPr>
      <w:r w:rsidRPr="00B141A0">
        <w:rPr>
          <w:rFonts w:ascii="Arial" w:hAnsi="Arial" w:cs="Arial"/>
          <w:sz w:val="20"/>
          <w:szCs w:val="20"/>
        </w:rPr>
        <w:lastRenderedPageBreak/>
        <w:t>Приложение № 3</w:t>
      </w:r>
    </w:p>
    <w:p w14:paraId="33EA5E16" w14:textId="77777777" w:rsidR="00CF7A0E" w:rsidRPr="00B141A0" w:rsidRDefault="00CF7A0E" w:rsidP="00CF7A0E">
      <w:pPr>
        <w:jc w:val="right"/>
        <w:rPr>
          <w:rFonts w:ascii="Arial" w:hAnsi="Arial" w:cs="Arial"/>
          <w:sz w:val="20"/>
          <w:szCs w:val="20"/>
        </w:rPr>
      </w:pPr>
      <w:r w:rsidRPr="00B141A0">
        <w:rPr>
          <w:rFonts w:ascii="Arial" w:hAnsi="Arial" w:cs="Arial"/>
          <w:sz w:val="20"/>
          <w:szCs w:val="20"/>
        </w:rPr>
        <w:t xml:space="preserve">к Договору № ________________ </w:t>
      </w:r>
    </w:p>
    <w:p w14:paraId="4128350E" w14:textId="77777777" w:rsidR="00CF7A0E" w:rsidRPr="00B141A0" w:rsidRDefault="00CF7A0E" w:rsidP="00CF7A0E">
      <w:pPr>
        <w:jc w:val="right"/>
        <w:rPr>
          <w:rFonts w:ascii="Arial" w:hAnsi="Arial" w:cs="Arial"/>
          <w:sz w:val="20"/>
          <w:szCs w:val="20"/>
        </w:rPr>
      </w:pPr>
      <w:r w:rsidRPr="00B141A0">
        <w:rPr>
          <w:rFonts w:ascii="Arial" w:hAnsi="Arial" w:cs="Arial"/>
          <w:sz w:val="20"/>
          <w:szCs w:val="20"/>
        </w:rPr>
        <w:t>от ________.2023 г.</w:t>
      </w:r>
    </w:p>
    <w:p w14:paraId="3E88235E" w14:textId="77777777" w:rsidR="00CF7A0E" w:rsidRPr="00B141A0" w:rsidRDefault="00CF7A0E" w:rsidP="00CF7A0E">
      <w:pPr>
        <w:jc w:val="right"/>
        <w:rPr>
          <w:rFonts w:ascii="Arial" w:hAnsi="Arial" w:cs="Arial"/>
          <w:sz w:val="20"/>
          <w:szCs w:val="20"/>
        </w:rPr>
      </w:pPr>
    </w:p>
    <w:p w14:paraId="07C1995B" w14:textId="77777777" w:rsidR="00CF7A0E" w:rsidRPr="00B141A0" w:rsidRDefault="00CF7A0E" w:rsidP="00CF7A0E">
      <w:pPr>
        <w:jc w:val="right"/>
        <w:rPr>
          <w:rFonts w:ascii="Arial" w:hAnsi="Arial" w:cs="Arial"/>
          <w:sz w:val="20"/>
          <w:szCs w:val="20"/>
        </w:rPr>
      </w:pPr>
    </w:p>
    <w:p w14:paraId="2924E11F" w14:textId="77777777" w:rsidR="00CF7A0E" w:rsidRPr="00B141A0" w:rsidRDefault="00CF7A0E" w:rsidP="00CF7A0E">
      <w:pPr>
        <w:jc w:val="center"/>
        <w:rPr>
          <w:rFonts w:ascii="Arial" w:hAnsi="Arial" w:cs="Arial"/>
          <w:sz w:val="20"/>
        </w:rPr>
      </w:pPr>
    </w:p>
    <w:p w14:paraId="06DD2A6C" w14:textId="77777777" w:rsidR="00CF7A0E" w:rsidRPr="00B141A0" w:rsidRDefault="00CF7A0E" w:rsidP="00CF7A0E">
      <w:pPr>
        <w:jc w:val="right"/>
        <w:rPr>
          <w:rFonts w:ascii="Arial" w:hAnsi="Arial" w:cs="Arial"/>
          <w:sz w:val="20"/>
        </w:rPr>
      </w:pPr>
    </w:p>
    <w:p w14:paraId="6DB121A3" w14:textId="77777777" w:rsidR="00CF7A0E" w:rsidRPr="00B141A0" w:rsidRDefault="00CF7A0E" w:rsidP="00CF7A0E">
      <w:pPr>
        <w:autoSpaceDE w:val="0"/>
        <w:autoSpaceDN w:val="0"/>
        <w:adjustRightInd w:val="0"/>
        <w:jc w:val="center"/>
        <w:rPr>
          <w:rFonts w:ascii="Arial" w:eastAsia="Calibri" w:hAnsi="Arial" w:cs="Arial"/>
          <w:b/>
          <w:sz w:val="20"/>
        </w:rPr>
      </w:pPr>
      <w:r w:rsidRPr="00B141A0">
        <w:rPr>
          <w:rFonts w:ascii="Arial" w:eastAsia="Calibri" w:hAnsi="Arial" w:cs="Arial"/>
          <w:b/>
          <w:sz w:val="20"/>
        </w:rPr>
        <w:t>Форма Согласия обучающегося на обработку персональных данных</w:t>
      </w:r>
    </w:p>
    <w:p w14:paraId="3F645117" w14:textId="77777777" w:rsidR="00CF7A0E" w:rsidRPr="00B141A0" w:rsidRDefault="00CF7A0E" w:rsidP="00CF7A0E">
      <w:pPr>
        <w:jc w:val="right"/>
        <w:rPr>
          <w:rFonts w:ascii="Arial" w:hAnsi="Arial" w:cs="Arial"/>
          <w:sz w:val="20"/>
        </w:rPr>
      </w:pPr>
    </w:p>
    <w:p w14:paraId="0687C855" w14:textId="77777777" w:rsidR="00CF7A0E" w:rsidRPr="00B141A0" w:rsidRDefault="00CF7A0E" w:rsidP="00CF7A0E">
      <w:pPr>
        <w:autoSpaceDE w:val="0"/>
        <w:autoSpaceDN w:val="0"/>
        <w:adjustRightInd w:val="0"/>
        <w:rPr>
          <w:rFonts w:ascii="Arial" w:eastAsia="Calibri" w:hAnsi="Arial" w:cs="Arial"/>
          <w:b/>
          <w:sz w:val="20"/>
        </w:rPr>
      </w:pPr>
    </w:p>
    <w:p w14:paraId="221D2AB7" w14:textId="77777777" w:rsidR="00CF7A0E" w:rsidRPr="00B141A0" w:rsidRDefault="00CF7A0E" w:rsidP="00CF7A0E">
      <w:pPr>
        <w:autoSpaceDE w:val="0"/>
        <w:autoSpaceDN w:val="0"/>
        <w:adjustRightInd w:val="0"/>
        <w:jc w:val="center"/>
        <w:rPr>
          <w:rFonts w:ascii="Arial" w:eastAsia="Calibri" w:hAnsi="Arial" w:cs="Arial"/>
          <w:b/>
          <w:sz w:val="20"/>
        </w:rPr>
      </w:pPr>
      <w:r w:rsidRPr="00B141A0">
        <w:rPr>
          <w:rFonts w:ascii="Arial" w:eastAsia="Calibri" w:hAnsi="Arial" w:cs="Arial"/>
          <w:b/>
          <w:sz w:val="20"/>
        </w:rPr>
        <w:t>Согласие обучающегося на обработку персональных данных</w:t>
      </w:r>
    </w:p>
    <w:p w14:paraId="53FC6D0B" w14:textId="77777777" w:rsidR="00CF7A0E" w:rsidRPr="00B141A0" w:rsidRDefault="00CF7A0E" w:rsidP="00CF7A0E">
      <w:pPr>
        <w:autoSpaceDE w:val="0"/>
        <w:autoSpaceDN w:val="0"/>
        <w:adjustRightInd w:val="0"/>
        <w:jc w:val="center"/>
        <w:rPr>
          <w:rFonts w:ascii="Arial" w:eastAsia="Calibri" w:hAnsi="Arial" w:cs="Arial"/>
          <w:b/>
          <w:sz w:val="20"/>
        </w:rPr>
      </w:pPr>
    </w:p>
    <w:p w14:paraId="15F0328A" w14:textId="77777777" w:rsidR="00CF7A0E" w:rsidRPr="00B141A0" w:rsidRDefault="00CF7A0E" w:rsidP="00CF7A0E">
      <w:pPr>
        <w:autoSpaceDE w:val="0"/>
        <w:autoSpaceDN w:val="0"/>
        <w:adjustRightInd w:val="0"/>
        <w:ind w:firstLine="708"/>
        <w:contextualSpacing/>
        <w:jc w:val="both"/>
        <w:rPr>
          <w:rFonts w:ascii="Arial" w:eastAsia="Calibri" w:hAnsi="Arial" w:cs="Arial"/>
          <w:sz w:val="20"/>
        </w:rPr>
      </w:pPr>
      <w:r w:rsidRPr="00B141A0">
        <w:rPr>
          <w:rFonts w:ascii="Arial" w:eastAsia="Calibri" w:hAnsi="Arial" w:cs="Arial"/>
          <w:sz w:val="20"/>
        </w:rPr>
        <w:t>Я, ______________________________________________, паспорт серии _________ номер __________, выдан: ______________________________________________________,</w:t>
      </w:r>
    </w:p>
    <w:p w14:paraId="3ACF8F0E" w14:textId="77777777" w:rsidR="00CF7A0E" w:rsidRPr="00B141A0" w:rsidRDefault="00CF7A0E" w:rsidP="00CF7A0E">
      <w:pPr>
        <w:autoSpaceDE w:val="0"/>
        <w:autoSpaceDN w:val="0"/>
        <w:adjustRightInd w:val="0"/>
        <w:contextualSpacing/>
        <w:jc w:val="both"/>
        <w:rPr>
          <w:rFonts w:ascii="Arial" w:eastAsia="Calibri" w:hAnsi="Arial" w:cs="Arial"/>
          <w:sz w:val="20"/>
        </w:rPr>
      </w:pPr>
      <w:r w:rsidRPr="00B141A0">
        <w:rPr>
          <w:rFonts w:ascii="Arial" w:eastAsia="Calibri" w:hAnsi="Arial" w:cs="Arial"/>
          <w:sz w:val="20"/>
        </w:rPr>
        <w:t xml:space="preserve">в соответствии со статьей 9 Федерального закона от 27 июля 2006 г. № 152-ФЗ </w:t>
      </w:r>
      <w:r w:rsidRPr="00B141A0">
        <w:rPr>
          <w:rFonts w:ascii="Arial" w:eastAsia="Calibri" w:hAnsi="Arial" w:cs="Arial"/>
          <w:sz w:val="20"/>
        </w:rPr>
        <w:br/>
        <w:t xml:space="preserve">«О персональных данных» свободно, своей волей и в своих интересах даю конкретное, предметное, информированное, сознательное и однозначное письменное согласие Обществу с ограниченной ответственностью «Центр Обучения </w:t>
      </w:r>
      <w:proofErr w:type="spellStart"/>
      <w:r w:rsidRPr="00B141A0">
        <w:rPr>
          <w:rFonts w:ascii="Arial" w:eastAsia="Calibri" w:hAnsi="Arial" w:cs="Arial"/>
          <w:sz w:val="20"/>
        </w:rPr>
        <w:t>Аренадата</w:t>
      </w:r>
      <w:proofErr w:type="spellEnd"/>
      <w:r w:rsidRPr="00B141A0">
        <w:rPr>
          <w:rFonts w:ascii="Arial" w:eastAsia="Calibri" w:hAnsi="Arial" w:cs="Arial"/>
          <w:sz w:val="20"/>
        </w:rPr>
        <w:t>» (ИНН 9717100206, юридический адрес: 129085, город Москва, </w:t>
      </w:r>
      <w:proofErr w:type="spellStart"/>
      <w:r w:rsidRPr="00B141A0">
        <w:rPr>
          <w:rFonts w:ascii="Arial" w:eastAsia="Calibri" w:hAnsi="Arial" w:cs="Arial"/>
          <w:sz w:val="20"/>
        </w:rPr>
        <w:t>ул</w:t>
      </w:r>
      <w:proofErr w:type="spellEnd"/>
      <w:r w:rsidRPr="00B141A0">
        <w:rPr>
          <w:rFonts w:ascii="Arial" w:eastAsia="Calibri" w:hAnsi="Arial" w:cs="Arial"/>
          <w:sz w:val="20"/>
        </w:rPr>
        <w:t xml:space="preserve"> Годовикова, д. 9 стр. 17, этаж 7 часть </w:t>
      </w:r>
      <w:proofErr w:type="spellStart"/>
      <w:r w:rsidRPr="00B141A0">
        <w:rPr>
          <w:rFonts w:ascii="Arial" w:eastAsia="Calibri" w:hAnsi="Arial" w:cs="Arial"/>
          <w:sz w:val="20"/>
        </w:rPr>
        <w:t>помещ</w:t>
      </w:r>
      <w:proofErr w:type="spellEnd"/>
      <w:r w:rsidRPr="00B141A0">
        <w:rPr>
          <w:rFonts w:ascii="Arial" w:eastAsia="Calibri" w:hAnsi="Arial" w:cs="Arial"/>
          <w:sz w:val="20"/>
        </w:rPr>
        <w:t xml:space="preserve">. 5; далее – Оператор), на обработку моих персональных данных, а именно: </w:t>
      </w:r>
    </w:p>
    <w:p w14:paraId="47AFEB65" w14:textId="77777777" w:rsidR="00CF7A0E" w:rsidRPr="00B141A0" w:rsidRDefault="00CF7A0E" w:rsidP="00CF7A0E">
      <w:pPr>
        <w:pStyle w:val="af4"/>
        <w:numPr>
          <w:ilvl w:val="0"/>
          <w:numId w:val="94"/>
        </w:numPr>
        <w:autoSpaceDE w:val="0"/>
        <w:autoSpaceDN w:val="0"/>
        <w:adjustRightInd w:val="0"/>
        <w:ind w:left="0"/>
        <w:jc w:val="both"/>
        <w:rPr>
          <w:rFonts w:eastAsia="Calibri" w:cs="Arial"/>
          <w:szCs w:val="24"/>
        </w:rPr>
      </w:pPr>
      <w:r w:rsidRPr="00B141A0">
        <w:rPr>
          <w:rFonts w:eastAsia="Calibri" w:cs="Arial"/>
          <w:szCs w:val="24"/>
        </w:rPr>
        <w:t>фамилия, имя, отчество;</w:t>
      </w:r>
    </w:p>
    <w:p w14:paraId="42E65D54" w14:textId="77777777" w:rsidR="00CF7A0E" w:rsidRPr="00B141A0" w:rsidRDefault="00CF7A0E" w:rsidP="00CF7A0E">
      <w:pPr>
        <w:pStyle w:val="af4"/>
        <w:numPr>
          <w:ilvl w:val="0"/>
          <w:numId w:val="94"/>
        </w:numPr>
        <w:autoSpaceDE w:val="0"/>
        <w:autoSpaceDN w:val="0"/>
        <w:adjustRightInd w:val="0"/>
        <w:ind w:left="0"/>
        <w:jc w:val="both"/>
        <w:rPr>
          <w:rFonts w:eastAsia="Calibri" w:cs="Arial"/>
          <w:szCs w:val="24"/>
        </w:rPr>
      </w:pPr>
      <w:r w:rsidRPr="00B141A0">
        <w:rPr>
          <w:rFonts w:eastAsia="Calibri" w:cs="Arial"/>
          <w:szCs w:val="24"/>
        </w:rPr>
        <w:t>паспортные данные;</w:t>
      </w:r>
    </w:p>
    <w:p w14:paraId="1A973EFA" w14:textId="77777777" w:rsidR="00CF7A0E" w:rsidRPr="00B141A0" w:rsidRDefault="00CF7A0E" w:rsidP="00CF7A0E">
      <w:pPr>
        <w:pStyle w:val="af4"/>
        <w:numPr>
          <w:ilvl w:val="0"/>
          <w:numId w:val="94"/>
        </w:numPr>
        <w:autoSpaceDE w:val="0"/>
        <w:autoSpaceDN w:val="0"/>
        <w:adjustRightInd w:val="0"/>
        <w:ind w:left="0"/>
        <w:jc w:val="both"/>
        <w:rPr>
          <w:rFonts w:eastAsia="Calibri" w:cs="Arial"/>
          <w:szCs w:val="24"/>
        </w:rPr>
      </w:pPr>
      <w:r w:rsidRPr="00B141A0">
        <w:rPr>
          <w:rFonts w:eastAsia="Calibri" w:cs="Arial"/>
          <w:szCs w:val="24"/>
        </w:rPr>
        <w:t xml:space="preserve">место работы; </w:t>
      </w:r>
    </w:p>
    <w:p w14:paraId="3757C008" w14:textId="77777777" w:rsidR="00CF7A0E" w:rsidRPr="00B141A0" w:rsidRDefault="00CF7A0E" w:rsidP="00CF7A0E">
      <w:pPr>
        <w:pStyle w:val="af4"/>
        <w:numPr>
          <w:ilvl w:val="0"/>
          <w:numId w:val="94"/>
        </w:numPr>
        <w:autoSpaceDE w:val="0"/>
        <w:autoSpaceDN w:val="0"/>
        <w:adjustRightInd w:val="0"/>
        <w:ind w:left="0"/>
        <w:jc w:val="both"/>
        <w:rPr>
          <w:rFonts w:eastAsia="Calibri" w:cs="Arial"/>
          <w:szCs w:val="24"/>
        </w:rPr>
      </w:pPr>
      <w:r w:rsidRPr="00B141A0">
        <w:rPr>
          <w:rFonts w:eastAsia="Calibri" w:cs="Arial"/>
          <w:szCs w:val="24"/>
        </w:rPr>
        <w:t>электронная почта,</w:t>
      </w:r>
    </w:p>
    <w:p w14:paraId="3C6ECA20" w14:textId="77777777" w:rsidR="00CF7A0E" w:rsidRPr="00B141A0" w:rsidRDefault="00CF7A0E" w:rsidP="00CF7A0E">
      <w:pPr>
        <w:autoSpaceDE w:val="0"/>
        <w:autoSpaceDN w:val="0"/>
        <w:adjustRightInd w:val="0"/>
        <w:jc w:val="both"/>
        <w:rPr>
          <w:rFonts w:ascii="Arial" w:eastAsia="Calibri" w:hAnsi="Arial" w:cs="Arial"/>
          <w:sz w:val="20"/>
        </w:rPr>
      </w:pPr>
      <w:r w:rsidRPr="00B141A0">
        <w:rPr>
          <w:rFonts w:ascii="Arial" w:eastAsia="Calibri" w:hAnsi="Arial" w:cs="Arial"/>
          <w:sz w:val="20"/>
        </w:rPr>
        <w:t>с целью организации и осуществления образовательного процесса.</w:t>
      </w:r>
    </w:p>
    <w:p w14:paraId="014CF197" w14:textId="77777777" w:rsidR="00CF7A0E" w:rsidRPr="00B141A0" w:rsidRDefault="00CF7A0E" w:rsidP="00CF7A0E">
      <w:pPr>
        <w:ind w:firstLine="709"/>
        <w:jc w:val="both"/>
        <w:rPr>
          <w:rFonts w:ascii="Arial" w:eastAsia="Calibri" w:hAnsi="Arial" w:cs="Arial"/>
          <w:sz w:val="20"/>
        </w:rPr>
      </w:pPr>
      <w:r w:rsidRPr="00B141A0">
        <w:rPr>
          <w:rFonts w:ascii="Arial" w:eastAsia="Calibri" w:hAnsi="Arial" w:cs="Arial"/>
          <w:sz w:val="20"/>
        </w:rPr>
        <w:t>Я предоставляю Оператору право осуществлять любые законные действия (операции) или совокупности действий (операций) с моими персональными данными, которые необходимы для достижения указанной выше цели,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путем частично автоматизированной (смешанной) и (или) неавтоматизированной обработки персональных данных.</w:t>
      </w:r>
    </w:p>
    <w:p w14:paraId="7FDCD7A9" w14:textId="77777777" w:rsidR="00CF7A0E" w:rsidRPr="00B141A0" w:rsidRDefault="00CF7A0E" w:rsidP="00CF7A0E">
      <w:pPr>
        <w:autoSpaceDE w:val="0"/>
        <w:autoSpaceDN w:val="0"/>
        <w:adjustRightInd w:val="0"/>
        <w:ind w:firstLine="708"/>
        <w:contextualSpacing/>
        <w:jc w:val="both"/>
        <w:rPr>
          <w:rFonts w:ascii="Arial" w:eastAsia="Calibri" w:hAnsi="Arial" w:cs="Arial"/>
          <w:sz w:val="20"/>
        </w:rPr>
      </w:pPr>
      <w:r w:rsidRPr="00B141A0">
        <w:rPr>
          <w:rFonts w:ascii="Arial" w:eastAsia="Calibri" w:hAnsi="Arial" w:cs="Arial"/>
          <w:sz w:val="20"/>
        </w:rPr>
        <w:t xml:space="preserve">Я предоставляю свое согласие Обществу с ограниченной ответственностью «Центр Обучения </w:t>
      </w:r>
      <w:proofErr w:type="spellStart"/>
      <w:r w:rsidRPr="00B141A0">
        <w:rPr>
          <w:rFonts w:ascii="Arial" w:eastAsia="Calibri" w:hAnsi="Arial" w:cs="Arial"/>
          <w:sz w:val="20"/>
        </w:rPr>
        <w:t>Аренадата</w:t>
      </w:r>
      <w:proofErr w:type="spellEnd"/>
      <w:r w:rsidRPr="00B141A0">
        <w:rPr>
          <w:rFonts w:ascii="Arial" w:eastAsia="Calibri" w:hAnsi="Arial" w:cs="Arial"/>
          <w:sz w:val="20"/>
        </w:rPr>
        <w:t xml:space="preserve">» на передачу вышеуказанных персональных данных в Общество с ограниченной ответственностью «Рубитех» (ИНН 7702404085, юридический адрес: 129085, г. Москва, муниципальный округ Останкинский </w:t>
      </w:r>
      <w:proofErr w:type="spellStart"/>
      <w:r w:rsidRPr="00B141A0">
        <w:rPr>
          <w:rFonts w:ascii="Arial" w:eastAsia="Calibri" w:hAnsi="Arial" w:cs="Arial"/>
          <w:sz w:val="20"/>
        </w:rPr>
        <w:t>вн.тер.г</w:t>
      </w:r>
      <w:proofErr w:type="spellEnd"/>
      <w:r w:rsidRPr="00B141A0">
        <w:rPr>
          <w:rFonts w:ascii="Arial" w:eastAsia="Calibri" w:hAnsi="Arial" w:cs="Arial"/>
          <w:sz w:val="20"/>
        </w:rPr>
        <w:t xml:space="preserve">., ул. Годовикова, д. 9, стр. 17, этаж 8, </w:t>
      </w:r>
      <w:proofErr w:type="spellStart"/>
      <w:r w:rsidRPr="00B141A0">
        <w:rPr>
          <w:rFonts w:ascii="Arial" w:eastAsia="Calibri" w:hAnsi="Arial" w:cs="Arial"/>
          <w:sz w:val="20"/>
        </w:rPr>
        <w:t>помещ</w:t>
      </w:r>
      <w:proofErr w:type="spellEnd"/>
      <w:r w:rsidRPr="00B141A0">
        <w:rPr>
          <w:rFonts w:ascii="Arial" w:eastAsia="Calibri" w:hAnsi="Arial" w:cs="Arial"/>
          <w:sz w:val="20"/>
        </w:rPr>
        <w:t xml:space="preserve">. 5) для целей обработки и способами, указанными в настоящем Согласии.   </w:t>
      </w:r>
    </w:p>
    <w:p w14:paraId="564A7C3C" w14:textId="77777777" w:rsidR="00CF7A0E" w:rsidRPr="00B141A0" w:rsidRDefault="00CF7A0E" w:rsidP="00CF7A0E">
      <w:pPr>
        <w:autoSpaceDE w:val="0"/>
        <w:autoSpaceDN w:val="0"/>
        <w:adjustRightInd w:val="0"/>
        <w:ind w:firstLine="540"/>
        <w:contextualSpacing/>
        <w:jc w:val="both"/>
        <w:rPr>
          <w:rFonts w:ascii="Arial" w:eastAsia="Calibri" w:hAnsi="Arial" w:cs="Arial"/>
          <w:sz w:val="20"/>
        </w:rPr>
      </w:pPr>
      <w:bookmarkStart w:id="39" w:name="_Hlk125381577"/>
      <w:r w:rsidRPr="00B141A0">
        <w:rPr>
          <w:rFonts w:ascii="Arial" w:eastAsia="Calibri" w:hAnsi="Arial" w:cs="Arial"/>
          <w:sz w:val="20"/>
        </w:rPr>
        <w:t>Данное согласие действует в течение 5 лет и может быть отозвано в любой момент по моему письменному заявлению.</w:t>
      </w:r>
    </w:p>
    <w:bookmarkEnd w:id="39"/>
    <w:p w14:paraId="028CE92F" w14:textId="77777777" w:rsidR="00CF7A0E" w:rsidRPr="00B141A0" w:rsidRDefault="00CF7A0E" w:rsidP="00CF7A0E">
      <w:pPr>
        <w:autoSpaceDE w:val="0"/>
        <w:autoSpaceDN w:val="0"/>
        <w:adjustRightInd w:val="0"/>
        <w:contextualSpacing/>
        <w:jc w:val="both"/>
        <w:rPr>
          <w:rFonts w:ascii="Arial" w:hAnsi="Arial" w:cs="Arial"/>
          <w:sz w:val="8"/>
        </w:rPr>
      </w:pPr>
    </w:p>
    <w:p w14:paraId="72DA6C50" w14:textId="77777777" w:rsidR="00CF7A0E" w:rsidRPr="00B141A0" w:rsidRDefault="00CF7A0E" w:rsidP="00CF7A0E">
      <w:pPr>
        <w:autoSpaceDE w:val="0"/>
        <w:autoSpaceDN w:val="0"/>
        <w:adjustRightInd w:val="0"/>
        <w:contextualSpacing/>
        <w:jc w:val="both"/>
        <w:rPr>
          <w:rFonts w:ascii="Arial" w:hAnsi="Arial" w:cs="Arial"/>
          <w:sz w:val="8"/>
        </w:rPr>
      </w:pPr>
    </w:p>
    <w:p w14:paraId="407A3AC4" w14:textId="77777777" w:rsidR="00CF7A0E" w:rsidRPr="00B141A0" w:rsidRDefault="00CF7A0E" w:rsidP="00CF7A0E">
      <w:pPr>
        <w:autoSpaceDE w:val="0"/>
        <w:autoSpaceDN w:val="0"/>
        <w:adjustRightInd w:val="0"/>
        <w:contextualSpacing/>
        <w:jc w:val="both"/>
        <w:rPr>
          <w:rFonts w:ascii="Arial" w:hAnsi="Arial" w:cs="Arial"/>
          <w:sz w:val="8"/>
        </w:rPr>
      </w:pPr>
    </w:p>
    <w:p w14:paraId="2C2D4BCB" w14:textId="77777777" w:rsidR="00CF7A0E" w:rsidRPr="00B141A0" w:rsidRDefault="00CF7A0E" w:rsidP="00CF7A0E">
      <w:pPr>
        <w:autoSpaceDE w:val="0"/>
        <w:autoSpaceDN w:val="0"/>
        <w:adjustRightInd w:val="0"/>
        <w:contextualSpacing/>
        <w:jc w:val="both"/>
        <w:rPr>
          <w:rFonts w:ascii="Arial" w:eastAsia="Calibri" w:hAnsi="Arial" w:cs="Arial"/>
          <w:sz w:val="20"/>
        </w:rPr>
      </w:pPr>
      <w:r w:rsidRPr="00B141A0">
        <w:rPr>
          <w:rFonts w:ascii="Arial" w:eastAsia="Calibri" w:hAnsi="Arial" w:cs="Arial"/>
          <w:sz w:val="20"/>
        </w:rPr>
        <w:t xml:space="preserve">«____» _____________ 20__ г. </w:t>
      </w:r>
      <w:r w:rsidRPr="00B141A0">
        <w:rPr>
          <w:rFonts w:ascii="Arial" w:eastAsia="Calibri" w:hAnsi="Arial" w:cs="Arial"/>
          <w:sz w:val="20"/>
        </w:rPr>
        <w:tab/>
        <w:t>_________________________ _______________________</w:t>
      </w:r>
    </w:p>
    <w:p w14:paraId="60C1755F" w14:textId="77777777" w:rsidR="00CF7A0E" w:rsidRPr="00B141A0" w:rsidRDefault="00CF7A0E" w:rsidP="00CF7A0E">
      <w:pPr>
        <w:autoSpaceDE w:val="0"/>
        <w:autoSpaceDN w:val="0"/>
        <w:adjustRightInd w:val="0"/>
        <w:contextualSpacing/>
        <w:jc w:val="both"/>
        <w:rPr>
          <w:rFonts w:ascii="Arial" w:eastAsia="Calibri" w:hAnsi="Arial" w:cs="Arial"/>
          <w:i/>
          <w:sz w:val="20"/>
          <w:vertAlign w:val="subscript"/>
        </w:rPr>
      </w:pPr>
      <w:r w:rsidRPr="00B141A0">
        <w:rPr>
          <w:rFonts w:ascii="Arial" w:eastAsia="Calibri" w:hAnsi="Arial" w:cs="Arial"/>
          <w:i/>
          <w:sz w:val="20"/>
          <w:vertAlign w:val="subscript"/>
        </w:rPr>
        <w:t xml:space="preserve">                 </w:t>
      </w:r>
      <w:r w:rsidRPr="00B141A0">
        <w:rPr>
          <w:rFonts w:ascii="Arial" w:eastAsia="Calibri" w:hAnsi="Arial" w:cs="Arial"/>
          <w:i/>
          <w:sz w:val="20"/>
          <w:vertAlign w:val="subscript"/>
        </w:rPr>
        <w:tab/>
      </w:r>
      <w:r w:rsidRPr="00B141A0">
        <w:rPr>
          <w:rFonts w:ascii="Arial" w:eastAsia="Calibri" w:hAnsi="Arial" w:cs="Arial"/>
          <w:i/>
          <w:sz w:val="20"/>
          <w:vertAlign w:val="subscript"/>
        </w:rPr>
        <w:tab/>
        <w:t xml:space="preserve">   </w:t>
      </w:r>
      <w:r w:rsidRPr="00B141A0">
        <w:rPr>
          <w:rFonts w:ascii="Arial" w:eastAsia="Calibri" w:hAnsi="Arial" w:cs="Arial"/>
          <w:i/>
          <w:sz w:val="20"/>
          <w:vertAlign w:val="subscript"/>
        </w:rPr>
        <w:tab/>
      </w:r>
      <w:r w:rsidRPr="00B141A0">
        <w:rPr>
          <w:rFonts w:ascii="Arial" w:eastAsia="Calibri" w:hAnsi="Arial" w:cs="Arial"/>
          <w:i/>
          <w:sz w:val="20"/>
          <w:vertAlign w:val="subscript"/>
        </w:rPr>
        <w:tab/>
      </w:r>
      <w:r w:rsidRPr="00B141A0">
        <w:rPr>
          <w:rFonts w:ascii="Arial" w:eastAsia="Calibri" w:hAnsi="Arial" w:cs="Arial"/>
          <w:i/>
          <w:sz w:val="20"/>
          <w:vertAlign w:val="subscript"/>
        </w:rPr>
        <w:tab/>
      </w:r>
      <w:r w:rsidRPr="00B141A0">
        <w:rPr>
          <w:rFonts w:ascii="Arial" w:eastAsia="Calibri" w:hAnsi="Arial" w:cs="Arial"/>
          <w:i/>
          <w:sz w:val="20"/>
          <w:vertAlign w:val="subscript"/>
        </w:rPr>
        <w:tab/>
        <w:t>(подпись)</w:t>
      </w:r>
      <w:r w:rsidRPr="00B141A0">
        <w:rPr>
          <w:rFonts w:ascii="Arial" w:eastAsia="Calibri" w:hAnsi="Arial" w:cs="Arial"/>
          <w:i/>
          <w:sz w:val="20"/>
          <w:vertAlign w:val="subscript"/>
        </w:rPr>
        <w:tab/>
      </w:r>
      <w:r w:rsidRPr="00B141A0">
        <w:rPr>
          <w:rFonts w:ascii="Arial" w:eastAsia="Calibri" w:hAnsi="Arial" w:cs="Arial"/>
          <w:i/>
          <w:sz w:val="20"/>
          <w:vertAlign w:val="subscript"/>
        </w:rPr>
        <w:tab/>
      </w:r>
      <w:r w:rsidRPr="00B141A0">
        <w:rPr>
          <w:rFonts w:ascii="Arial" w:eastAsia="Calibri" w:hAnsi="Arial" w:cs="Arial"/>
          <w:i/>
          <w:sz w:val="20"/>
          <w:vertAlign w:val="subscript"/>
        </w:rPr>
        <w:tab/>
      </w:r>
      <w:r w:rsidRPr="00B141A0">
        <w:rPr>
          <w:rFonts w:ascii="Arial" w:eastAsia="Calibri" w:hAnsi="Arial" w:cs="Arial"/>
          <w:i/>
          <w:sz w:val="20"/>
          <w:vertAlign w:val="subscript"/>
        </w:rPr>
        <w:tab/>
        <w:t>(фамилия, инициалы)</w:t>
      </w:r>
    </w:p>
    <w:p w14:paraId="78C0BA6A" w14:textId="77777777" w:rsidR="00CF7A0E" w:rsidRPr="00B141A0" w:rsidRDefault="00CF7A0E" w:rsidP="00CF7A0E">
      <w:pPr>
        <w:tabs>
          <w:tab w:val="left" w:pos="709"/>
        </w:tabs>
        <w:jc w:val="right"/>
        <w:rPr>
          <w:rFonts w:ascii="Arial" w:hAnsi="Arial" w:cs="Arial"/>
          <w:sz w:val="20"/>
          <w:szCs w:val="20"/>
        </w:rPr>
      </w:pPr>
    </w:p>
    <w:p w14:paraId="14BC6CD8" w14:textId="77777777" w:rsidR="00CF7A0E" w:rsidRPr="00B141A0" w:rsidRDefault="00CF7A0E" w:rsidP="00CF7A0E">
      <w:pPr>
        <w:tabs>
          <w:tab w:val="left" w:pos="709"/>
        </w:tabs>
        <w:jc w:val="right"/>
        <w:rPr>
          <w:rFonts w:ascii="Arial" w:hAnsi="Arial" w:cs="Arial"/>
          <w:sz w:val="20"/>
          <w:szCs w:val="20"/>
        </w:rPr>
      </w:pPr>
    </w:p>
    <w:p w14:paraId="5F603CC9" w14:textId="77777777" w:rsidR="00A414E3" w:rsidRPr="00B141A0" w:rsidRDefault="00A414E3">
      <w:pPr>
        <w:rPr>
          <w:rFonts w:ascii="Arial" w:hAnsi="Arial" w:cs="Arial"/>
        </w:rPr>
      </w:pPr>
    </w:p>
    <w:sectPr w:rsidR="00A414E3" w:rsidRPr="00B141A0" w:rsidSect="00B141A0">
      <w:headerReference w:type="default" r:id="rId13"/>
      <w:footerReference w:type="default" r:id="rId14"/>
      <w:headerReference w:type="first" r:id="rId15"/>
      <w:footerReference w:type="first" r:id="rId16"/>
      <w:pgSz w:w="11906" w:h="16838" w:code="9"/>
      <w:pgMar w:top="993" w:right="851" w:bottom="851" w:left="1418"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E0446" w14:textId="77777777" w:rsidR="0057754F" w:rsidRDefault="0057754F" w:rsidP="00B558F3">
      <w:r>
        <w:separator/>
      </w:r>
    </w:p>
  </w:endnote>
  <w:endnote w:type="continuationSeparator" w:id="0">
    <w:p w14:paraId="0923D217" w14:textId="77777777" w:rsidR="0057754F" w:rsidRDefault="0057754F" w:rsidP="00B5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ourceSansPro-Regular">
    <w:altName w:val="Times New Roman"/>
    <w:charset w:val="00"/>
    <w:family w:val="auto"/>
    <w:pitch w:val="default"/>
  </w:font>
  <w:font w:name="Pragmatica">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1" w:type="dxa"/>
      <w:tblInd w:w="250" w:type="dxa"/>
      <w:tblCellMar>
        <w:top w:w="113" w:type="dxa"/>
      </w:tblCellMar>
      <w:tblLook w:val="01E0" w:firstRow="1" w:lastRow="1" w:firstColumn="1" w:lastColumn="1" w:noHBand="0" w:noVBand="0"/>
    </w:tblPr>
    <w:tblGrid>
      <w:gridCol w:w="8822"/>
      <w:gridCol w:w="709"/>
    </w:tblGrid>
    <w:tr w:rsidR="00536F19" w14:paraId="757A2364" w14:textId="77777777" w:rsidTr="00B22B00">
      <w:trPr>
        <w:trHeight w:val="320"/>
      </w:trPr>
      <w:tc>
        <w:tcPr>
          <w:tcW w:w="8822" w:type="dxa"/>
          <w:vAlign w:val="center"/>
        </w:tcPr>
        <w:p w14:paraId="53BF1647" w14:textId="207B8B5D" w:rsidR="00536F19" w:rsidRDefault="00536F19" w:rsidP="00A7568F">
          <w:pPr>
            <w:pStyle w:val="AD5"/>
          </w:pPr>
          <w:r>
            <w:rPr>
              <w:lang w:val="en-US"/>
            </w:rPr>
            <w:t>GL</w:t>
          </w:r>
          <w:r>
            <w:t>.</w:t>
          </w:r>
          <w:r>
            <w:rPr>
              <w:lang w:val="en-US"/>
            </w:rPr>
            <w:t>ADCE</w:t>
          </w:r>
          <w:r>
            <w:t>.</w:t>
          </w:r>
          <w:r>
            <w:rPr>
              <w:lang w:val="en-US"/>
            </w:rPr>
            <w:t>FI</w:t>
          </w:r>
          <w:r>
            <w:t xml:space="preserve">-01   </w:t>
          </w:r>
          <w:r w:rsidRPr="00775E86">
            <w:t>Положение о порядке оказания платных образовательных услуг</w:t>
          </w:r>
        </w:p>
        <w:p w14:paraId="64C6770F" w14:textId="23FF93E4" w:rsidR="00536F19" w:rsidRDefault="00536F19" w:rsidP="00A7568F">
          <w:pPr>
            <w:pStyle w:val="AD5"/>
          </w:pPr>
          <w:r>
            <w:t xml:space="preserve">Дата вступления в </w:t>
          </w:r>
          <w:r w:rsidRPr="00D16545">
            <w:t xml:space="preserve">силу: </w:t>
          </w:r>
          <w:r w:rsidR="00D16545" w:rsidRPr="00D16545">
            <w:t>26.06.2024</w:t>
          </w:r>
          <w:r>
            <w:t xml:space="preserve">               Версия: 01</w:t>
          </w:r>
        </w:p>
        <w:p w14:paraId="79D0EC33" w14:textId="2CD26F6A" w:rsidR="00536F19" w:rsidRPr="004C1500" w:rsidRDefault="00536F19" w:rsidP="00A7568F">
          <w:pPr>
            <w:pStyle w:val="AD5"/>
            <w:spacing w:before="0"/>
            <w:jc w:val="left"/>
          </w:pPr>
          <w:r>
            <w:t>При распечатке считать неконтролируемой копией. Актуальность версии проверять на сайте</w:t>
          </w:r>
        </w:p>
      </w:tc>
      <w:tc>
        <w:tcPr>
          <w:tcW w:w="709" w:type="dxa"/>
          <w:vAlign w:val="center"/>
        </w:tcPr>
        <w:p w14:paraId="5F024767" w14:textId="48762A18" w:rsidR="00536F19" w:rsidRDefault="00536F19" w:rsidP="00405281">
          <w:pPr>
            <w:pStyle w:val="AD5"/>
            <w:spacing w:before="0"/>
            <w:jc w:val="right"/>
            <w:rPr>
              <w:rStyle w:val="ac"/>
            </w:rPr>
          </w:pPr>
          <w:r>
            <w:rPr>
              <w:rStyle w:val="ac"/>
            </w:rPr>
            <w:fldChar w:fldCharType="begin"/>
          </w:r>
          <w:r>
            <w:rPr>
              <w:rStyle w:val="ac"/>
            </w:rPr>
            <w:instrText xml:space="preserve"> PAGE </w:instrText>
          </w:r>
          <w:r>
            <w:rPr>
              <w:rStyle w:val="ac"/>
            </w:rPr>
            <w:fldChar w:fldCharType="separate"/>
          </w:r>
          <w:r>
            <w:rPr>
              <w:rStyle w:val="ac"/>
              <w:noProof/>
            </w:rPr>
            <w:t>13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noProof/>
            </w:rPr>
            <w:t>13</w:t>
          </w:r>
          <w:r>
            <w:rPr>
              <w:rStyle w:val="ac"/>
            </w:rPr>
            <w:fldChar w:fldCharType="end"/>
          </w:r>
        </w:p>
      </w:tc>
    </w:tr>
  </w:tbl>
  <w:p w14:paraId="69AC9F86" w14:textId="77777777" w:rsidR="00536F19" w:rsidRDefault="00536F19">
    <w:pPr>
      <w:pStyle w:val="AD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41E5" w14:textId="77777777" w:rsidR="00536F19" w:rsidRPr="000F5E74" w:rsidRDefault="00536F19">
    <w:pPr>
      <w:jc w:val="right"/>
      <w:rPr>
        <w:sz w:val="16"/>
        <w:szCs w:val="16"/>
      </w:rPr>
    </w:pPr>
  </w:p>
  <w:p w14:paraId="1692A75D" w14:textId="77777777" w:rsidR="00536F19" w:rsidRPr="000F5E74" w:rsidRDefault="00536F19">
    <w:pP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A0A4C" w14:textId="77777777" w:rsidR="0057754F" w:rsidRDefault="0057754F" w:rsidP="00B558F3">
      <w:r>
        <w:separator/>
      </w:r>
    </w:p>
  </w:footnote>
  <w:footnote w:type="continuationSeparator" w:id="0">
    <w:p w14:paraId="133BD878" w14:textId="77777777" w:rsidR="0057754F" w:rsidRDefault="0057754F" w:rsidP="00B5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947E" w14:textId="27E437F3" w:rsidR="00536F19" w:rsidRPr="00571729" w:rsidRDefault="00536F19" w:rsidP="00571729">
    <w:pPr>
      <w:pStyle w:val="a8"/>
      <w:spacing w:after="0"/>
    </w:pPr>
    <w:r w:rsidRPr="00B141A0">
      <w:rPr>
        <w:noProof/>
      </w:rPr>
      <w:drawing>
        <wp:anchor distT="0" distB="0" distL="114300" distR="114300" simplePos="0" relativeHeight="251659264" behindDoc="0" locked="0" layoutInCell="1" allowOverlap="1" wp14:anchorId="4F85EFD1" wp14:editId="578DA590">
          <wp:simplePos x="0" y="0"/>
          <wp:positionH relativeFrom="column">
            <wp:posOffset>-23606</wp:posOffset>
          </wp:positionH>
          <wp:positionV relativeFrom="paragraph">
            <wp:posOffset>-489585</wp:posOffset>
          </wp:positionV>
          <wp:extent cx="6032500" cy="532130"/>
          <wp:effectExtent l="0" t="0" r="0" b="127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832F" w14:textId="2BD9FA84" w:rsidR="00536F19" w:rsidRDefault="00536F19" w:rsidP="00177A32">
    <w:pPr>
      <w:pStyle w:val="a8"/>
      <w:spacing w:after="0"/>
    </w:pPr>
    <w:r w:rsidRPr="00B141A0">
      <w:rPr>
        <w:noProof/>
      </w:rPr>
      <w:drawing>
        <wp:anchor distT="0" distB="0" distL="114300" distR="114300" simplePos="0" relativeHeight="251658240" behindDoc="1" locked="0" layoutInCell="1" allowOverlap="1" wp14:anchorId="29B8DBBE" wp14:editId="7F69E4F5">
          <wp:simplePos x="0" y="0"/>
          <wp:positionH relativeFrom="column">
            <wp:posOffset>5577</wp:posOffset>
          </wp:positionH>
          <wp:positionV relativeFrom="paragraph">
            <wp:posOffset>-521335</wp:posOffset>
          </wp:positionV>
          <wp:extent cx="5939790" cy="524510"/>
          <wp:effectExtent l="0" t="0" r="0" b="889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45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423B6A"/>
    <w:lvl w:ilvl="0" w:tplc="B5FAA748">
      <w:start w:val="1"/>
      <w:numFmt w:val="bullet"/>
      <w:pStyle w:val="a"/>
      <w:lvlText w:val=""/>
      <w:lvlJc w:val="left"/>
      <w:pPr>
        <w:ind w:left="360" w:hanging="360"/>
      </w:pPr>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5154"/>
    <w:multiLevelType w:val="multilevel"/>
    <w:tmpl w:val="83C23F9C"/>
    <w:styleLink w:val="62"/>
    <w:lvl w:ilvl="0">
      <w:start w:val="1"/>
      <w:numFmt w:val="decimal"/>
      <w:lvlText w:val="6.%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813819"/>
    <w:multiLevelType w:val="hybridMultilevel"/>
    <w:tmpl w:val="9A9E46B0"/>
    <w:lvl w:ilvl="0" w:tplc="5046E458">
      <w:start w:val="1"/>
      <w:numFmt w:val="decimal"/>
      <w:pStyle w:val="31"/>
      <w:lvlText w:val="3.%1."/>
      <w:lvlJc w:val="left"/>
      <w:pPr>
        <w:ind w:left="0" w:firstLine="0"/>
      </w:pPr>
      <w:rPr>
        <w:rFonts w:ascii="Arial" w:hAnsi="Arial" w:hint="default"/>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32091"/>
    <w:multiLevelType w:val="hybridMultilevel"/>
    <w:tmpl w:val="01767460"/>
    <w:lvl w:ilvl="0" w:tplc="D7BA9A92">
      <w:start w:val="1"/>
      <w:numFmt w:val="decimal"/>
      <w:pStyle w:val="111AD"/>
      <w:lvlText w:val="1.1.%1."/>
      <w:lvlJc w:val="left"/>
      <w:pPr>
        <w:ind w:left="0" w:firstLine="0"/>
      </w:pPr>
      <w:rPr>
        <w:rFonts w:ascii="Arial" w:hAnsi="Arial"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42F0D"/>
    <w:multiLevelType w:val="multilevel"/>
    <w:tmpl w:val="6C6AB410"/>
    <w:styleLink w:val="4"/>
    <w:lvl w:ilvl="0">
      <w:start w:val="1"/>
      <w:numFmt w:val="decimal"/>
      <w:lvlText w:val="%1."/>
      <w:lvlJc w:val="left"/>
      <w:pPr>
        <w:ind w:left="113" w:hanging="397"/>
      </w:pPr>
      <w:rPr>
        <w:rFonts w:hint="default"/>
      </w:rPr>
    </w:lvl>
    <w:lvl w:ilvl="1">
      <w:start w:val="1"/>
      <w:numFmt w:val="decimal"/>
      <w:lvlText w:val="%1.%2."/>
      <w:lvlJc w:val="left"/>
      <w:pPr>
        <w:tabs>
          <w:tab w:val="num" w:pos="567"/>
        </w:tabs>
        <w:ind w:left="567" w:hanging="567"/>
      </w:pPr>
      <w:rPr>
        <w:rFonts w:hint="default"/>
        <w:b/>
        <w:i w:val="0"/>
        <w:color w:val="auto"/>
        <w:sz w:val="24"/>
        <w:szCs w:val="24"/>
      </w:rPr>
    </w:lvl>
    <w:lvl w:ilvl="2">
      <w:start w:val="1"/>
      <w:numFmt w:val="decimal"/>
      <w:lvlText w:val="%1.%2.%3."/>
      <w:lvlJc w:val="left"/>
      <w:pPr>
        <w:tabs>
          <w:tab w:val="num" w:pos="737"/>
        </w:tabs>
        <w:ind w:left="737" w:hanging="737"/>
      </w:pPr>
      <w:rPr>
        <w:rFonts w:hint="default"/>
        <w:b/>
        <w:i w:val="0"/>
        <w:color w:val="auto"/>
        <w:sz w:val="22"/>
        <w:szCs w:val="22"/>
        <w:u w:val="none"/>
      </w:rPr>
    </w:lvl>
    <w:lvl w:ilvl="3">
      <w:start w:val="1"/>
      <w:numFmt w:val="decimal"/>
      <w:lvlText w:val="%1.%2.%3.%4."/>
      <w:lvlJc w:val="left"/>
      <w:pPr>
        <w:ind w:left="284" w:firstLine="567"/>
      </w:pPr>
      <w:rPr>
        <w:rFonts w:ascii="Arial" w:hAnsi="Arial" w:hint="default"/>
        <w:b/>
        <w:i w:val="0"/>
        <w:spacing w:val="-20"/>
        <w:w w:val="100"/>
        <w:position w:val="0"/>
        <w:sz w:val="22"/>
        <w:szCs w:val="24"/>
        <w:u w:val="none"/>
        <w:effect w:val="none"/>
      </w:rPr>
    </w:lvl>
    <w:lvl w:ilvl="4">
      <w:start w:val="1"/>
      <w:numFmt w:val="decimal"/>
      <w:lvlText w:val="%1.%2.%3.%4.%5."/>
      <w:lvlJc w:val="left"/>
      <w:pPr>
        <w:tabs>
          <w:tab w:val="num" w:pos="225"/>
        </w:tabs>
        <w:ind w:left="225"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468"/>
        </w:tabs>
        <w:ind w:left="1884" w:hanging="936"/>
      </w:pPr>
      <w:rPr>
        <w:rFonts w:hint="default"/>
      </w:rPr>
    </w:lvl>
    <w:lvl w:ilvl="6">
      <w:start w:val="1"/>
      <w:numFmt w:val="decimal"/>
      <w:lvlText w:val="%1.%2.%3.%4.%5.%6.%7."/>
      <w:lvlJc w:val="left"/>
      <w:pPr>
        <w:tabs>
          <w:tab w:val="num" w:pos="4188"/>
        </w:tabs>
        <w:ind w:left="2388" w:hanging="1080"/>
      </w:pPr>
      <w:rPr>
        <w:rFonts w:hint="default"/>
      </w:rPr>
    </w:lvl>
    <w:lvl w:ilvl="7">
      <w:start w:val="1"/>
      <w:numFmt w:val="decimal"/>
      <w:lvlText w:val="%1.%2.%3.%4.%5.%6.%7.%8."/>
      <w:lvlJc w:val="left"/>
      <w:pPr>
        <w:tabs>
          <w:tab w:val="num" w:pos="4908"/>
        </w:tabs>
        <w:ind w:left="2892" w:hanging="1224"/>
      </w:pPr>
      <w:rPr>
        <w:rFonts w:hint="default"/>
      </w:rPr>
    </w:lvl>
    <w:lvl w:ilvl="8">
      <w:start w:val="1"/>
      <w:numFmt w:val="decimal"/>
      <w:lvlText w:val="%1.%2.%3.%4.%5.%6.%7.%8.%9."/>
      <w:lvlJc w:val="left"/>
      <w:pPr>
        <w:tabs>
          <w:tab w:val="num" w:pos="5988"/>
        </w:tabs>
        <w:ind w:left="3468" w:hanging="1440"/>
      </w:pPr>
      <w:rPr>
        <w:rFonts w:hint="default"/>
      </w:rPr>
    </w:lvl>
  </w:abstractNum>
  <w:abstractNum w:abstractNumId="5" w15:restartNumberingAfterBreak="0">
    <w:nsid w:val="0486446B"/>
    <w:multiLevelType w:val="multilevel"/>
    <w:tmpl w:val="B78851B0"/>
    <w:styleLink w:val="19"/>
    <w:lvl w:ilvl="0">
      <w:start w:val="1"/>
      <w:numFmt w:val="decimal"/>
      <w:lvlText w:val="4.%1."/>
      <w:lvlJc w:val="left"/>
      <w:pPr>
        <w:ind w:left="360" w:hanging="36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CD59A3"/>
    <w:multiLevelType w:val="hybridMultilevel"/>
    <w:tmpl w:val="A020981E"/>
    <w:lvl w:ilvl="0" w:tplc="8AAA2C0A">
      <w:start w:val="1"/>
      <w:numFmt w:val="decimal"/>
      <w:pStyle w:val="AD"/>
      <w:lvlText w:val="Таблица %1."/>
      <w:lvlJc w:val="left"/>
      <w:pPr>
        <w:ind w:left="720" w:hanging="36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DB4C7F"/>
    <w:multiLevelType w:val="multilevel"/>
    <w:tmpl w:val="ABB00C4A"/>
    <w:lvl w:ilvl="0">
      <w:start w:val="1"/>
      <w:numFmt w:val="decimal"/>
      <w:lvlText w:val="%1."/>
      <w:lvlJc w:val="left"/>
      <w:pPr>
        <w:tabs>
          <w:tab w:val="num" w:pos="5643"/>
        </w:tabs>
        <w:ind w:left="5643" w:hanging="397"/>
      </w:pPr>
      <w:rPr>
        <w:rFonts w:ascii="Arial" w:hAnsi="Arial" w:cs="Times New Roman" w:hint="default"/>
        <w:b/>
        <w:bCs w:val="0"/>
        <w:i w:val="0"/>
        <w:iCs w:val="0"/>
        <w:caps w:val="0"/>
        <w:smallCaps w:val="0"/>
        <w:strike w:val="0"/>
        <w:dstrike w:val="0"/>
        <w:vanish w:val="0"/>
        <w:webHidden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643"/>
        </w:tabs>
        <w:ind w:left="7643" w:hanging="567"/>
      </w:pPr>
      <w:rPr>
        <w:rFonts w:cs="Times New Roman"/>
        <w:b w:val="0"/>
        <w:bCs w:val="0"/>
        <w:i w:val="0"/>
        <w:iCs w:val="0"/>
        <w:caps w:val="0"/>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324"/>
        </w:tabs>
        <w:ind w:left="6324" w:hanging="737"/>
      </w:pPr>
    </w:lvl>
    <w:lvl w:ilvl="3">
      <w:start w:val="1"/>
      <w:numFmt w:val="decimal"/>
      <w:lvlText w:val="%1.%2.%3.%4."/>
      <w:lvlJc w:val="left"/>
      <w:pPr>
        <w:tabs>
          <w:tab w:val="num" w:pos="6664"/>
        </w:tabs>
        <w:ind w:left="6664" w:hanging="905"/>
      </w:pPr>
    </w:lvl>
    <w:lvl w:ilvl="4">
      <w:start w:val="1"/>
      <w:numFmt w:val="decimal"/>
      <w:lvlText w:val="%1.%2.%3.%4.%5."/>
      <w:lvlJc w:val="left"/>
      <w:pPr>
        <w:tabs>
          <w:tab w:val="num" w:pos="7004"/>
        </w:tabs>
        <w:ind w:left="7004" w:hanging="1078"/>
      </w:pPr>
    </w:lvl>
    <w:lvl w:ilvl="5">
      <w:start w:val="1"/>
      <w:numFmt w:val="decimal"/>
      <w:lvlText w:val="%1.%2.%3.%4.%5.%6."/>
      <w:lvlJc w:val="left"/>
      <w:pPr>
        <w:tabs>
          <w:tab w:val="num" w:pos="9561"/>
        </w:tabs>
        <w:ind w:left="7977" w:hanging="936"/>
      </w:pPr>
    </w:lvl>
    <w:lvl w:ilvl="6">
      <w:start w:val="1"/>
      <w:numFmt w:val="decimal"/>
      <w:lvlText w:val="%1.%2.%3.%4.%5.%6.%7."/>
      <w:lvlJc w:val="left"/>
      <w:pPr>
        <w:tabs>
          <w:tab w:val="num" w:pos="10281"/>
        </w:tabs>
        <w:ind w:left="8481" w:hanging="1080"/>
      </w:pPr>
    </w:lvl>
    <w:lvl w:ilvl="7">
      <w:start w:val="1"/>
      <w:numFmt w:val="decimal"/>
      <w:lvlText w:val="%1.%2.%3.%4.%5.%6.%7.%8."/>
      <w:lvlJc w:val="left"/>
      <w:pPr>
        <w:tabs>
          <w:tab w:val="num" w:pos="11001"/>
        </w:tabs>
        <w:ind w:left="8985" w:hanging="1224"/>
      </w:pPr>
    </w:lvl>
    <w:lvl w:ilvl="8">
      <w:start w:val="1"/>
      <w:numFmt w:val="decimal"/>
      <w:lvlText w:val="%1.%2.%3.%4.%5.%6.%7.%8.%9."/>
      <w:lvlJc w:val="left"/>
      <w:pPr>
        <w:tabs>
          <w:tab w:val="num" w:pos="12081"/>
        </w:tabs>
        <w:ind w:left="9561" w:hanging="1440"/>
      </w:pPr>
    </w:lvl>
  </w:abstractNum>
  <w:abstractNum w:abstractNumId="8" w15:restartNumberingAfterBreak="0">
    <w:nsid w:val="06EA71D5"/>
    <w:multiLevelType w:val="multilevel"/>
    <w:tmpl w:val="BAC6F8B6"/>
    <w:styleLink w:val="20"/>
    <w:lvl w:ilvl="0">
      <w:start w:val="1"/>
      <w:numFmt w:val="decimal"/>
      <w:lvlText w:val="4.%1."/>
      <w:lvlJc w:val="left"/>
      <w:pPr>
        <w:ind w:left="360" w:hanging="36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74B7689"/>
    <w:multiLevelType w:val="multilevel"/>
    <w:tmpl w:val="0419001D"/>
    <w:styleLink w:val="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2F2B7D"/>
    <w:multiLevelType w:val="multilevel"/>
    <w:tmpl w:val="26FE324E"/>
    <w:styleLink w:val="23"/>
    <w:lvl w:ilvl="0">
      <w:start w:val="1"/>
      <w:numFmt w:val="decimal"/>
      <w:lvlText w:val="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9726CD"/>
    <w:multiLevelType w:val="multilevel"/>
    <w:tmpl w:val="9F58642E"/>
    <w:styleLink w:val="15"/>
    <w:lvl w:ilvl="0">
      <w:start w:val="1"/>
      <w:numFmt w:val="decimal"/>
      <w:lvlText w:val="%1)."/>
      <w:lvlJc w:val="left"/>
      <w:pPr>
        <w:ind w:left="72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left"/>
      <w:pPr>
        <w:ind w:left="1440" w:hanging="360"/>
      </w:pPr>
      <w:rPr>
        <w:rFonts w:hint="default"/>
        <w:u w:val="none"/>
      </w:rPr>
    </w:lvl>
    <w:lvl w:ilvl="3">
      <w:start w:val="1"/>
      <w:numFmt w:val="decimal"/>
      <w:lvlText w:val="(%4)"/>
      <w:lvlJc w:val="left"/>
      <w:pPr>
        <w:ind w:left="1800" w:hanging="360"/>
      </w:pPr>
      <w:rPr>
        <w:rFonts w:hint="default"/>
        <w:u w:val="none"/>
      </w:rPr>
    </w:lvl>
    <w:lvl w:ilvl="4">
      <w:start w:val="1"/>
      <w:numFmt w:val="lowerLetter"/>
      <w:lvlText w:val="(%5)"/>
      <w:lvlJc w:val="left"/>
      <w:pPr>
        <w:ind w:left="2160" w:hanging="360"/>
      </w:pPr>
      <w:rPr>
        <w:rFonts w:hint="default"/>
        <w:u w:val="none"/>
      </w:rPr>
    </w:lvl>
    <w:lvl w:ilvl="5">
      <w:start w:val="1"/>
      <w:numFmt w:val="lowerRoman"/>
      <w:lvlText w:val="(%6)"/>
      <w:lvlJc w:val="left"/>
      <w:pPr>
        <w:ind w:left="2520" w:hanging="360"/>
      </w:pPr>
      <w:rPr>
        <w:rFonts w:hint="default"/>
        <w:u w:val="none"/>
      </w:rPr>
    </w:lvl>
    <w:lvl w:ilvl="6">
      <w:start w:val="1"/>
      <w:numFmt w:val="decimal"/>
      <w:lvlText w:val="%7."/>
      <w:lvlJc w:val="left"/>
      <w:pPr>
        <w:ind w:left="2880" w:hanging="360"/>
      </w:pPr>
      <w:rPr>
        <w:rFonts w:hint="default"/>
        <w:u w:val="none"/>
      </w:rPr>
    </w:lvl>
    <w:lvl w:ilvl="7">
      <w:start w:val="1"/>
      <w:numFmt w:val="lowerLetter"/>
      <w:lvlText w:val="%8."/>
      <w:lvlJc w:val="left"/>
      <w:pPr>
        <w:ind w:left="3240" w:hanging="360"/>
      </w:pPr>
      <w:rPr>
        <w:rFonts w:hint="default"/>
        <w:u w:val="none"/>
      </w:rPr>
    </w:lvl>
    <w:lvl w:ilvl="8">
      <w:start w:val="1"/>
      <w:numFmt w:val="lowerRoman"/>
      <w:lvlText w:val="%9."/>
      <w:lvlJc w:val="left"/>
      <w:pPr>
        <w:ind w:left="3600" w:hanging="360"/>
      </w:pPr>
      <w:rPr>
        <w:rFonts w:hint="default"/>
        <w:u w:val="none"/>
      </w:rPr>
    </w:lvl>
  </w:abstractNum>
  <w:abstractNum w:abstractNumId="12" w15:restartNumberingAfterBreak="0">
    <w:nsid w:val="0F0C027A"/>
    <w:multiLevelType w:val="multilevel"/>
    <w:tmpl w:val="7CE4A748"/>
    <w:styleLink w:val="65"/>
    <w:lvl w:ilvl="0">
      <w:start w:val="1"/>
      <w:numFmt w:val="decimal"/>
      <w:lvlText w:val="9.%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194DA7"/>
    <w:multiLevelType w:val="multilevel"/>
    <w:tmpl w:val="79AAF92E"/>
    <w:name w:val="1."/>
    <w:lvl w:ilvl="0">
      <w:start w:val="1"/>
      <w:numFmt w:val="decimal"/>
      <w:lvlText w:val="%1."/>
      <w:lvlJc w:val="left"/>
      <w:pPr>
        <w:ind w:left="568" w:firstLine="0"/>
      </w:pPr>
      <w:rPr>
        <w:rFonts w:hint="default"/>
      </w:rPr>
    </w:lvl>
    <w:lvl w:ilvl="1">
      <w:start w:val="1"/>
      <w:numFmt w:val="decimal"/>
      <w:lvlText w:val="%1.%2."/>
      <w:lvlJc w:val="left"/>
      <w:pPr>
        <w:tabs>
          <w:tab w:val="num" w:pos="1419"/>
        </w:tabs>
        <w:ind w:left="1419" w:hanging="567"/>
      </w:pPr>
      <w:rPr>
        <w:rFonts w:hint="default"/>
        <w:b/>
        <w:i w:val="0"/>
        <w:color w:val="auto"/>
        <w:sz w:val="24"/>
        <w:szCs w:val="24"/>
      </w:rPr>
    </w:lvl>
    <w:lvl w:ilvl="2">
      <w:start w:val="1"/>
      <w:numFmt w:val="decimal"/>
      <w:lvlText w:val="%1.%2.%3."/>
      <w:lvlJc w:val="left"/>
      <w:pPr>
        <w:ind w:left="852" w:firstLine="0"/>
      </w:pPr>
      <w:rPr>
        <w:rFonts w:hint="default"/>
        <w:b/>
        <w:i w:val="0"/>
        <w:color w:val="auto"/>
        <w:sz w:val="22"/>
        <w:szCs w:val="22"/>
        <w:u w:val="none"/>
      </w:rPr>
    </w:lvl>
    <w:lvl w:ilvl="3">
      <w:start w:val="1"/>
      <w:numFmt w:val="decimal"/>
      <w:lvlText w:val="%1.%2.%3.%4."/>
      <w:lvlJc w:val="left"/>
      <w:pPr>
        <w:ind w:left="0" w:firstLine="0"/>
      </w:pPr>
      <w:rPr>
        <w:rFonts w:hint="default"/>
        <w:b/>
        <w:i w:val="0"/>
        <w:spacing w:val="-20"/>
        <w:w w:val="100"/>
        <w:position w:val="0"/>
        <w:sz w:val="24"/>
        <w:szCs w:val="24"/>
        <w:u w:val="none"/>
        <w:effect w:val="none"/>
      </w:rPr>
    </w:lvl>
    <w:lvl w:ilvl="4">
      <w:start w:val="1"/>
      <w:numFmt w:val="decimal"/>
      <w:lvlText w:val="%1.%2.%3.%4.%5."/>
      <w:lvlJc w:val="left"/>
      <w:pPr>
        <w:tabs>
          <w:tab w:val="num" w:pos="1077"/>
        </w:tabs>
        <w:ind w:left="1077"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129B092B"/>
    <w:multiLevelType w:val="multilevel"/>
    <w:tmpl w:val="26FE324E"/>
    <w:styleLink w:val="42"/>
    <w:lvl w:ilvl="0">
      <w:start w:val="1"/>
      <w:numFmt w:val="decimal"/>
      <w:lvlText w:val="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F21096"/>
    <w:multiLevelType w:val="multilevel"/>
    <w:tmpl w:val="59B4BC26"/>
    <w:styleLink w:val="33"/>
    <w:lvl w:ilvl="0">
      <w:start w:val="1"/>
      <w:numFmt w:val="decimal"/>
      <w:lvlText w:val="6.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4C2FC5"/>
    <w:multiLevelType w:val="multilevel"/>
    <w:tmpl w:val="66FE752A"/>
    <w:name w:val="1."/>
    <w:lvl w:ilvl="0">
      <w:start w:val="1"/>
      <w:numFmt w:val="decimal"/>
      <w:pStyle w:val="1"/>
      <w:lvlText w:val="%1."/>
      <w:lvlJc w:val="left"/>
      <w:pPr>
        <w:ind w:left="-284" w:firstLine="0"/>
      </w:pPr>
      <w:rPr>
        <w:rFonts w:hint="default"/>
      </w:rPr>
    </w:lvl>
    <w:lvl w:ilvl="1">
      <w:start w:val="1"/>
      <w:numFmt w:val="decimal"/>
      <w:pStyle w:val="2"/>
      <w:lvlText w:val="%1.%2."/>
      <w:lvlJc w:val="left"/>
      <w:pPr>
        <w:tabs>
          <w:tab w:val="num" w:pos="567"/>
        </w:tabs>
        <w:ind w:left="567" w:hanging="567"/>
      </w:pPr>
      <w:rPr>
        <w:rFonts w:hint="default"/>
        <w:b/>
        <w:i w:val="0"/>
        <w:color w:val="auto"/>
        <w:sz w:val="24"/>
        <w:szCs w:val="24"/>
      </w:rPr>
    </w:lvl>
    <w:lvl w:ilvl="2">
      <w:start w:val="1"/>
      <w:numFmt w:val="decimal"/>
      <w:pStyle w:val="3"/>
      <w:lvlText w:val="%1.%2.%3."/>
      <w:lvlJc w:val="left"/>
      <w:pPr>
        <w:ind w:left="0" w:firstLine="0"/>
      </w:pPr>
      <w:rPr>
        <w:rFonts w:hint="default"/>
      </w:rPr>
    </w:lvl>
    <w:lvl w:ilvl="3">
      <w:start w:val="1"/>
      <w:numFmt w:val="decimal"/>
      <w:lvlText w:val="%1.%2.%3.%4."/>
      <w:lvlJc w:val="left"/>
      <w:pPr>
        <w:tabs>
          <w:tab w:val="num" w:pos="55"/>
        </w:tabs>
        <w:ind w:left="55" w:hanging="907"/>
      </w:pPr>
      <w:rPr>
        <w:rFonts w:hint="default"/>
        <w:b/>
        <w:i w:val="0"/>
        <w:spacing w:val="-20"/>
        <w:w w:val="100"/>
        <w:position w:val="0"/>
        <w:sz w:val="24"/>
        <w:szCs w:val="24"/>
        <w:u w:val="none"/>
        <w:effect w:val="none"/>
      </w:rPr>
    </w:lvl>
    <w:lvl w:ilvl="4">
      <w:start w:val="1"/>
      <w:numFmt w:val="decimal"/>
      <w:lvlText w:val="%1.%2.%3.%4.%5."/>
      <w:lvlJc w:val="left"/>
      <w:pPr>
        <w:tabs>
          <w:tab w:val="num" w:pos="225"/>
        </w:tabs>
        <w:ind w:left="225"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468"/>
        </w:tabs>
        <w:ind w:left="1884" w:hanging="936"/>
      </w:pPr>
      <w:rPr>
        <w:rFonts w:hint="default"/>
      </w:rPr>
    </w:lvl>
    <w:lvl w:ilvl="6">
      <w:start w:val="1"/>
      <w:numFmt w:val="decimal"/>
      <w:lvlText w:val="%1.%2.%3.%4.%5.%6.%7."/>
      <w:lvlJc w:val="left"/>
      <w:pPr>
        <w:tabs>
          <w:tab w:val="num" w:pos="4188"/>
        </w:tabs>
        <w:ind w:left="2388" w:hanging="1080"/>
      </w:pPr>
      <w:rPr>
        <w:rFonts w:hint="default"/>
      </w:rPr>
    </w:lvl>
    <w:lvl w:ilvl="7">
      <w:start w:val="1"/>
      <w:numFmt w:val="decimal"/>
      <w:lvlText w:val="%1.%2.%3.%4.%5.%6.%7.%8."/>
      <w:lvlJc w:val="left"/>
      <w:pPr>
        <w:tabs>
          <w:tab w:val="num" w:pos="4908"/>
        </w:tabs>
        <w:ind w:left="2892" w:hanging="1224"/>
      </w:pPr>
      <w:rPr>
        <w:rFonts w:hint="default"/>
      </w:rPr>
    </w:lvl>
    <w:lvl w:ilvl="8">
      <w:start w:val="1"/>
      <w:numFmt w:val="decimal"/>
      <w:lvlText w:val="%1.%2.%3.%4.%5.%6.%7.%8.%9."/>
      <w:lvlJc w:val="left"/>
      <w:pPr>
        <w:tabs>
          <w:tab w:val="num" w:pos="5988"/>
        </w:tabs>
        <w:ind w:left="3468" w:hanging="1440"/>
      </w:pPr>
      <w:rPr>
        <w:rFonts w:hint="default"/>
      </w:rPr>
    </w:lvl>
  </w:abstractNum>
  <w:abstractNum w:abstractNumId="17" w15:restartNumberingAfterBreak="0">
    <w:nsid w:val="16591AA6"/>
    <w:multiLevelType w:val="multilevel"/>
    <w:tmpl w:val="19F6309C"/>
    <w:styleLink w:val="37"/>
    <w:lvl w:ilvl="0">
      <w:start w:val="1"/>
      <w:numFmt w:val="decimal"/>
      <w:lvlText w:val="8.%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D34F1A"/>
    <w:multiLevelType w:val="multilevel"/>
    <w:tmpl w:val="79AAF92E"/>
    <w:styleLink w:val="12"/>
    <w:lvl w:ilvl="0">
      <w:start w:val="1"/>
      <w:numFmt w:val="decimal"/>
      <w:lvlText w:val="%1."/>
      <w:lvlJc w:val="left"/>
      <w:pPr>
        <w:ind w:left="568" w:firstLine="0"/>
      </w:pPr>
      <w:rPr>
        <w:rFonts w:hint="default"/>
      </w:rPr>
    </w:lvl>
    <w:lvl w:ilvl="1">
      <w:start w:val="1"/>
      <w:numFmt w:val="decimal"/>
      <w:lvlText w:val="%1.%2."/>
      <w:lvlJc w:val="left"/>
      <w:pPr>
        <w:tabs>
          <w:tab w:val="num" w:pos="1419"/>
        </w:tabs>
        <w:ind w:left="1419" w:hanging="567"/>
      </w:pPr>
      <w:rPr>
        <w:rFonts w:hint="default"/>
        <w:b/>
        <w:i w:val="0"/>
        <w:color w:val="auto"/>
        <w:sz w:val="24"/>
        <w:szCs w:val="24"/>
      </w:rPr>
    </w:lvl>
    <w:lvl w:ilvl="2">
      <w:start w:val="1"/>
      <w:numFmt w:val="decimal"/>
      <w:lvlText w:val="%1.%2.%3."/>
      <w:lvlJc w:val="left"/>
      <w:pPr>
        <w:ind w:left="852" w:firstLine="0"/>
      </w:pPr>
      <w:rPr>
        <w:rFonts w:hint="default"/>
        <w:b/>
        <w:i w:val="0"/>
        <w:color w:val="auto"/>
        <w:sz w:val="22"/>
        <w:szCs w:val="22"/>
        <w:u w:val="none"/>
      </w:rPr>
    </w:lvl>
    <w:lvl w:ilvl="3">
      <w:start w:val="1"/>
      <w:numFmt w:val="decimal"/>
      <w:lvlText w:val="%1.%2.%3.%4."/>
      <w:lvlJc w:val="left"/>
      <w:pPr>
        <w:ind w:left="0" w:firstLine="0"/>
      </w:pPr>
      <w:rPr>
        <w:rFonts w:hint="default"/>
        <w:b/>
        <w:i w:val="0"/>
        <w:spacing w:val="-20"/>
        <w:w w:val="100"/>
        <w:position w:val="0"/>
        <w:sz w:val="24"/>
        <w:szCs w:val="24"/>
        <w:u w:val="none"/>
        <w:effect w:val="none"/>
      </w:rPr>
    </w:lvl>
    <w:lvl w:ilvl="4">
      <w:start w:val="1"/>
      <w:numFmt w:val="decimal"/>
      <w:lvlText w:val="%1.%2.%3.%4.%5."/>
      <w:lvlJc w:val="left"/>
      <w:pPr>
        <w:tabs>
          <w:tab w:val="num" w:pos="1077"/>
        </w:tabs>
        <w:ind w:left="1077"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18576D15"/>
    <w:multiLevelType w:val="hybridMultilevel"/>
    <w:tmpl w:val="3282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BA3DA5"/>
    <w:multiLevelType w:val="multilevel"/>
    <w:tmpl w:val="A68AA356"/>
    <w:styleLink w:val="40"/>
    <w:lvl w:ilvl="0">
      <w:start w:val="1"/>
      <w:numFmt w:val="decimal"/>
      <w:lvlText w:val="4.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F348C9"/>
    <w:multiLevelType w:val="multilevel"/>
    <w:tmpl w:val="1DE2E52A"/>
    <w:styleLink w:val="11"/>
    <w:lvl w:ilvl="0">
      <w:start w:val="1"/>
      <w:numFmt w:val="decimal"/>
      <w:lvlText w:val="%1."/>
      <w:lvlJc w:val="left"/>
      <w:pPr>
        <w:ind w:left="568" w:firstLine="0"/>
      </w:pPr>
      <w:rPr>
        <w:rFonts w:hint="default"/>
      </w:rPr>
    </w:lvl>
    <w:lvl w:ilvl="1">
      <w:start w:val="1"/>
      <w:numFmt w:val="decimal"/>
      <w:lvlText w:val="%1.%2."/>
      <w:lvlJc w:val="left"/>
      <w:pPr>
        <w:tabs>
          <w:tab w:val="num" w:pos="1419"/>
        </w:tabs>
        <w:ind w:left="1419" w:hanging="567"/>
      </w:pPr>
      <w:rPr>
        <w:rFonts w:hint="default"/>
        <w:b/>
        <w:i w:val="0"/>
        <w:color w:val="auto"/>
        <w:sz w:val="24"/>
        <w:szCs w:val="24"/>
      </w:rPr>
    </w:lvl>
    <w:lvl w:ilvl="2">
      <w:start w:val="1"/>
      <w:numFmt w:val="decimal"/>
      <w:lvlText w:val="%1.%2.%3."/>
      <w:lvlJc w:val="left"/>
      <w:pPr>
        <w:ind w:left="852" w:firstLine="0"/>
      </w:pPr>
      <w:rPr>
        <w:rFonts w:hint="default"/>
        <w:b/>
        <w:i w:val="0"/>
        <w:color w:val="auto"/>
        <w:sz w:val="22"/>
        <w:szCs w:val="22"/>
        <w:u w:val="none"/>
      </w:rPr>
    </w:lvl>
    <w:lvl w:ilvl="3">
      <w:start w:val="1"/>
      <w:numFmt w:val="decimal"/>
      <w:lvlText w:val="%1.%2.%3.%4."/>
      <w:lvlJc w:val="left"/>
      <w:pPr>
        <w:ind w:left="0" w:firstLine="0"/>
      </w:pPr>
      <w:rPr>
        <w:rFonts w:hint="default"/>
        <w:b/>
        <w:i w:val="0"/>
        <w:spacing w:val="-20"/>
        <w:w w:val="100"/>
        <w:position w:val="0"/>
        <w:sz w:val="24"/>
        <w:szCs w:val="24"/>
        <w:u w:val="none"/>
        <w:effect w:val="none"/>
      </w:rPr>
    </w:lvl>
    <w:lvl w:ilvl="4">
      <w:start w:val="1"/>
      <w:numFmt w:val="decimal"/>
      <w:lvlText w:val="%1.%2.%3.%4.%5."/>
      <w:lvlJc w:val="left"/>
      <w:pPr>
        <w:tabs>
          <w:tab w:val="num" w:pos="1077"/>
        </w:tabs>
        <w:ind w:left="1077"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1CD25337"/>
    <w:multiLevelType w:val="multilevel"/>
    <w:tmpl w:val="DBB2DFF8"/>
    <w:styleLink w:val="32"/>
    <w:lvl w:ilvl="0">
      <w:start w:val="1"/>
      <w:numFmt w:val="decimal"/>
      <w:lvlText w:val="6.%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2B447A"/>
    <w:multiLevelType w:val="multilevel"/>
    <w:tmpl w:val="7B1A0AE4"/>
    <w:styleLink w:val="22"/>
    <w:lvl w:ilvl="0">
      <w:start w:val="1"/>
      <w:numFmt w:val="decimal"/>
      <w:lvlText w:val="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2C4288"/>
    <w:multiLevelType w:val="multilevel"/>
    <w:tmpl w:val="40241E5A"/>
    <w:styleLink w:val="52"/>
    <w:lvl w:ilvl="0">
      <w:start w:val="1"/>
      <w:numFmt w:val="decimal"/>
      <w:lvlText w:val="7.3.%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0672F8"/>
    <w:multiLevelType w:val="multilevel"/>
    <w:tmpl w:val="3FFC14CC"/>
    <w:styleLink w:val="43"/>
    <w:lvl w:ilvl="0">
      <w:start w:val="1"/>
      <w:numFmt w:val="decimal"/>
      <w:lvlText w:val="5.2.%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856856"/>
    <w:multiLevelType w:val="hybridMultilevel"/>
    <w:tmpl w:val="44329F8C"/>
    <w:lvl w:ilvl="0" w:tplc="673E121C">
      <w:start w:val="1"/>
      <w:numFmt w:val="decimal"/>
      <w:pStyle w:val="81AD"/>
      <w:lvlText w:val="8.%1."/>
      <w:lvlJc w:val="left"/>
      <w:pPr>
        <w:ind w:left="0" w:firstLine="0"/>
      </w:pPr>
      <w:rPr>
        <w:rFonts w:ascii="Arial" w:hAnsi="Arial"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A11B4F"/>
    <w:multiLevelType w:val="multilevel"/>
    <w:tmpl w:val="CD3CEF6C"/>
    <w:styleLink w:val="10"/>
    <w:lvl w:ilvl="0">
      <w:start w:val="1"/>
      <w:numFmt w:val="decimal"/>
      <w:lvlText w:val="%1."/>
      <w:lvlJc w:val="left"/>
      <w:pPr>
        <w:ind w:left="0" w:firstLine="0"/>
      </w:pPr>
      <w:rPr>
        <w:rFonts w:hint="default"/>
      </w:rPr>
    </w:lvl>
    <w:lvl w:ilvl="1">
      <w:start w:val="1"/>
      <w:numFmt w:val="decimal"/>
      <w:lvlText w:val="%1.%2."/>
      <w:lvlJc w:val="left"/>
      <w:pPr>
        <w:tabs>
          <w:tab w:val="num" w:pos="851"/>
        </w:tabs>
        <w:ind w:left="851" w:hanging="567"/>
      </w:pPr>
      <w:rPr>
        <w:rFonts w:hint="default"/>
        <w:b/>
        <w:i w:val="0"/>
        <w:color w:val="auto"/>
        <w:sz w:val="24"/>
        <w:szCs w:val="24"/>
      </w:rPr>
    </w:lvl>
    <w:lvl w:ilvl="2">
      <w:start w:val="1"/>
      <w:numFmt w:val="decimal"/>
      <w:lvlText w:val="%1.%2.%3."/>
      <w:lvlJc w:val="left"/>
      <w:pPr>
        <w:ind w:left="284" w:firstLine="0"/>
      </w:pPr>
      <w:rPr>
        <w:rFonts w:hint="default"/>
      </w:rPr>
    </w:lvl>
    <w:lvl w:ilvl="3">
      <w:start w:val="1"/>
      <w:numFmt w:val="decimal"/>
      <w:lvlText w:val="%1.%2.%3.%4."/>
      <w:lvlJc w:val="left"/>
      <w:pPr>
        <w:tabs>
          <w:tab w:val="num" w:pos="339"/>
        </w:tabs>
        <w:ind w:left="339" w:hanging="907"/>
      </w:pPr>
      <w:rPr>
        <w:rFonts w:hint="default"/>
        <w:b/>
        <w:i w:val="0"/>
        <w:spacing w:val="-20"/>
        <w:w w:val="100"/>
        <w:position w:val="0"/>
        <w:sz w:val="24"/>
        <w:szCs w:val="24"/>
        <w:u w:val="none"/>
        <w:effect w:val="none"/>
      </w:rPr>
    </w:lvl>
    <w:lvl w:ilvl="4">
      <w:start w:val="1"/>
      <w:numFmt w:val="decimal"/>
      <w:lvlText w:val="%1.%2.%3.%4.%5."/>
      <w:lvlJc w:val="left"/>
      <w:pPr>
        <w:tabs>
          <w:tab w:val="num" w:pos="509"/>
        </w:tabs>
        <w:ind w:left="50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752"/>
        </w:tabs>
        <w:ind w:left="2168" w:hanging="936"/>
      </w:pPr>
      <w:rPr>
        <w:rFonts w:hint="default"/>
      </w:rPr>
    </w:lvl>
    <w:lvl w:ilvl="6">
      <w:start w:val="1"/>
      <w:numFmt w:val="decimal"/>
      <w:lvlText w:val="%1.%2.%3.%4.%5.%6.%7."/>
      <w:lvlJc w:val="left"/>
      <w:pPr>
        <w:tabs>
          <w:tab w:val="num" w:pos="4472"/>
        </w:tabs>
        <w:ind w:left="2672" w:hanging="1080"/>
      </w:pPr>
      <w:rPr>
        <w:rFonts w:hint="default"/>
      </w:rPr>
    </w:lvl>
    <w:lvl w:ilvl="7">
      <w:start w:val="1"/>
      <w:numFmt w:val="decimal"/>
      <w:lvlText w:val="%1.%2.%3.%4.%5.%6.%7.%8."/>
      <w:lvlJc w:val="left"/>
      <w:pPr>
        <w:tabs>
          <w:tab w:val="num" w:pos="5192"/>
        </w:tabs>
        <w:ind w:left="3176" w:hanging="1224"/>
      </w:pPr>
      <w:rPr>
        <w:rFonts w:hint="default"/>
      </w:rPr>
    </w:lvl>
    <w:lvl w:ilvl="8">
      <w:start w:val="1"/>
      <w:numFmt w:val="decimal"/>
      <w:lvlText w:val="%1.%2.%3.%4.%5.%6.%7.%8.%9."/>
      <w:lvlJc w:val="left"/>
      <w:pPr>
        <w:tabs>
          <w:tab w:val="num" w:pos="6272"/>
        </w:tabs>
        <w:ind w:left="3752" w:hanging="1440"/>
      </w:pPr>
      <w:rPr>
        <w:rFonts w:hint="default"/>
      </w:rPr>
    </w:lvl>
  </w:abstractNum>
  <w:abstractNum w:abstractNumId="28" w15:restartNumberingAfterBreak="0">
    <w:nsid w:val="21225555"/>
    <w:multiLevelType w:val="multilevel"/>
    <w:tmpl w:val="D2EC2576"/>
    <w:styleLink w:val="66"/>
    <w:lvl w:ilvl="0">
      <w:start w:val="1"/>
      <w:numFmt w:val="decimal"/>
      <w:lvlText w:val="10.%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30110C5"/>
    <w:multiLevelType w:val="multilevel"/>
    <w:tmpl w:val="3F7A945C"/>
    <w:styleLink w:val="56"/>
    <w:lvl w:ilvl="0">
      <w:start w:val="1"/>
      <w:numFmt w:val="decimal"/>
      <w:lvlText w:val="%1."/>
      <w:lvlJc w:val="left"/>
      <w:pPr>
        <w:tabs>
          <w:tab w:val="num" w:pos="927"/>
        </w:tabs>
        <w:ind w:left="907" w:hanging="340"/>
      </w:pPr>
      <w:rPr>
        <w:rFonts w:ascii="Arial" w:hAnsi="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4812609"/>
    <w:multiLevelType w:val="multilevel"/>
    <w:tmpl w:val="417E130E"/>
    <w:styleLink w:val="30"/>
    <w:lvl w:ilvl="0">
      <w:start w:val="1"/>
      <w:numFmt w:val="bullet"/>
      <w:lvlText w:val=""/>
      <w:lvlJc w:val="left"/>
      <w:pPr>
        <w:tabs>
          <w:tab w:val="num" w:pos="1320"/>
        </w:tabs>
        <w:ind w:left="1320" w:firstLine="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F34794"/>
    <w:multiLevelType w:val="multilevel"/>
    <w:tmpl w:val="BB1E21B4"/>
    <w:styleLink w:val="25"/>
    <w:lvl w:ilvl="0">
      <w:start w:val="1"/>
      <w:numFmt w:val="decimal"/>
      <w:lvlText w:val="6.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3A579D"/>
    <w:multiLevelType w:val="multilevel"/>
    <w:tmpl w:val="9A9E46B0"/>
    <w:styleLink w:val="59"/>
    <w:lvl w:ilvl="0">
      <w:start w:val="1"/>
      <w:numFmt w:val="decimal"/>
      <w:lvlText w:val="3.%1."/>
      <w:lvlJc w:val="left"/>
      <w:pPr>
        <w:ind w:left="0" w:firstLine="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424A50"/>
    <w:multiLevelType w:val="multilevel"/>
    <w:tmpl w:val="59B4BC26"/>
    <w:styleLink w:val="45"/>
    <w:lvl w:ilvl="0">
      <w:start w:val="1"/>
      <w:numFmt w:val="decimal"/>
      <w:lvlText w:val="6.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CC0510"/>
    <w:multiLevelType w:val="multilevel"/>
    <w:tmpl w:val="9F58642E"/>
    <w:lvl w:ilvl="0">
      <w:start w:val="1"/>
      <w:numFmt w:val="decimal"/>
      <w:pStyle w:val="a0"/>
      <w:lvlText w:val="%1)."/>
      <w:lvlJc w:val="left"/>
      <w:pPr>
        <w:ind w:left="72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left"/>
      <w:pPr>
        <w:ind w:left="1440" w:hanging="360"/>
      </w:pPr>
      <w:rPr>
        <w:rFonts w:hint="default"/>
        <w:u w:val="none"/>
      </w:rPr>
    </w:lvl>
    <w:lvl w:ilvl="3">
      <w:start w:val="1"/>
      <w:numFmt w:val="decimal"/>
      <w:lvlText w:val="(%4)"/>
      <w:lvlJc w:val="left"/>
      <w:pPr>
        <w:ind w:left="1800" w:hanging="360"/>
      </w:pPr>
      <w:rPr>
        <w:rFonts w:hint="default"/>
        <w:u w:val="none"/>
      </w:rPr>
    </w:lvl>
    <w:lvl w:ilvl="4">
      <w:start w:val="1"/>
      <w:numFmt w:val="lowerLetter"/>
      <w:lvlText w:val="(%5)"/>
      <w:lvlJc w:val="left"/>
      <w:pPr>
        <w:ind w:left="2160" w:hanging="360"/>
      </w:pPr>
      <w:rPr>
        <w:rFonts w:hint="default"/>
        <w:u w:val="none"/>
      </w:rPr>
    </w:lvl>
    <w:lvl w:ilvl="5">
      <w:start w:val="1"/>
      <w:numFmt w:val="lowerRoman"/>
      <w:lvlText w:val="(%6)"/>
      <w:lvlJc w:val="left"/>
      <w:pPr>
        <w:ind w:left="2520" w:hanging="360"/>
      </w:pPr>
      <w:rPr>
        <w:rFonts w:hint="default"/>
        <w:u w:val="none"/>
      </w:rPr>
    </w:lvl>
    <w:lvl w:ilvl="6">
      <w:start w:val="1"/>
      <w:numFmt w:val="decimal"/>
      <w:lvlText w:val="%7."/>
      <w:lvlJc w:val="left"/>
      <w:pPr>
        <w:ind w:left="2880" w:hanging="360"/>
      </w:pPr>
      <w:rPr>
        <w:rFonts w:hint="default"/>
        <w:u w:val="none"/>
      </w:rPr>
    </w:lvl>
    <w:lvl w:ilvl="7">
      <w:start w:val="1"/>
      <w:numFmt w:val="lowerLetter"/>
      <w:lvlText w:val="%8."/>
      <w:lvlJc w:val="left"/>
      <w:pPr>
        <w:ind w:left="3240" w:hanging="360"/>
      </w:pPr>
      <w:rPr>
        <w:rFonts w:hint="default"/>
        <w:u w:val="none"/>
      </w:rPr>
    </w:lvl>
    <w:lvl w:ilvl="8">
      <w:start w:val="1"/>
      <w:numFmt w:val="lowerRoman"/>
      <w:lvlText w:val="%9."/>
      <w:lvlJc w:val="left"/>
      <w:pPr>
        <w:ind w:left="3600" w:hanging="360"/>
      </w:pPr>
      <w:rPr>
        <w:rFonts w:hint="default"/>
        <w:u w:val="none"/>
      </w:rPr>
    </w:lvl>
  </w:abstractNum>
  <w:abstractNum w:abstractNumId="35" w15:restartNumberingAfterBreak="0">
    <w:nsid w:val="28575BDE"/>
    <w:multiLevelType w:val="multilevel"/>
    <w:tmpl w:val="0D944656"/>
    <w:styleLink w:val="21"/>
    <w:lvl w:ilvl="0">
      <w:start w:val="1"/>
      <w:numFmt w:val="decimal"/>
      <w:lvlText w:val="%1."/>
      <w:lvlJc w:val="left"/>
      <w:pPr>
        <w:ind w:left="397" w:hanging="397"/>
      </w:pPr>
      <w:rPr>
        <w:rFonts w:hint="default"/>
      </w:rPr>
    </w:lvl>
    <w:lvl w:ilvl="1">
      <w:start w:val="1"/>
      <w:numFmt w:val="decimal"/>
      <w:lvlText w:val="%1.%2."/>
      <w:lvlJc w:val="left"/>
      <w:pPr>
        <w:tabs>
          <w:tab w:val="num" w:pos="851"/>
        </w:tabs>
        <w:ind w:left="851" w:hanging="567"/>
      </w:pPr>
      <w:rPr>
        <w:rFonts w:hint="default"/>
        <w:b/>
        <w:i w:val="0"/>
        <w:color w:val="auto"/>
        <w:sz w:val="24"/>
        <w:szCs w:val="24"/>
      </w:rPr>
    </w:lvl>
    <w:lvl w:ilvl="2">
      <w:start w:val="1"/>
      <w:numFmt w:val="decimal"/>
      <w:lvlText w:val="%1.%2.%3."/>
      <w:lvlJc w:val="left"/>
      <w:pPr>
        <w:tabs>
          <w:tab w:val="num" w:pos="1021"/>
        </w:tabs>
        <w:ind w:left="1021" w:hanging="737"/>
      </w:pPr>
      <w:rPr>
        <w:rFonts w:hint="default"/>
        <w:b/>
        <w:i w:val="0"/>
        <w:color w:val="auto"/>
        <w:sz w:val="22"/>
        <w:szCs w:val="22"/>
        <w:u w:val="none"/>
      </w:rPr>
    </w:lvl>
    <w:lvl w:ilvl="3">
      <w:start w:val="1"/>
      <w:numFmt w:val="decimal"/>
      <w:lvlText w:val="%1.%2.%3.%4."/>
      <w:lvlJc w:val="left"/>
      <w:pPr>
        <w:tabs>
          <w:tab w:val="num" w:pos="339"/>
        </w:tabs>
        <w:ind w:left="339" w:hanging="907"/>
      </w:pPr>
      <w:rPr>
        <w:rFonts w:hint="default"/>
        <w:b/>
        <w:i w:val="0"/>
        <w:spacing w:val="-20"/>
        <w:w w:val="100"/>
        <w:position w:val="0"/>
        <w:sz w:val="24"/>
        <w:szCs w:val="24"/>
        <w:u w:val="none"/>
        <w:effect w:val="none"/>
      </w:rPr>
    </w:lvl>
    <w:lvl w:ilvl="4">
      <w:start w:val="1"/>
      <w:numFmt w:val="decimal"/>
      <w:lvlText w:val="%1.%2.%3.%4.%5."/>
      <w:lvlJc w:val="left"/>
      <w:pPr>
        <w:tabs>
          <w:tab w:val="num" w:pos="509"/>
        </w:tabs>
        <w:ind w:left="50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752"/>
        </w:tabs>
        <w:ind w:left="2168" w:hanging="936"/>
      </w:pPr>
      <w:rPr>
        <w:rFonts w:hint="default"/>
      </w:rPr>
    </w:lvl>
    <w:lvl w:ilvl="6">
      <w:start w:val="1"/>
      <w:numFmt w:val="decimal"/>
      <w:lvlText w:val="%1.%2.%3.%4.%5.%6.%7."/>
      <w:lvlJc w:val="left"/>
      <w:pPr>
        <w:tabs>
          <w:tab w:val="num" w:pos="4472"/>
        </w:tabs>
        <w:ind w:left="2672" w:hanging="1080"/>
      </w:pPr>
      <w:rPr>
        <w:rFonts w:hint="default"/>
      </w:rPr>
    </w:lvl>
    <w:lvl w:ilvl="7">
      <w:start w:val="1"/>
      <w:numFmt w:val="decimal"/>
      <w:lvlText w:val="%1.%2.%3.%4.%5.%6.%7.%8."/>
      <w:lvlJc w:val="left"/>
      <w:pPr>
        <w:tabs>
          <w:tab w:val="num" w:pos="5192"/>
        </w:tabs>
        <w:ind w:left="3176" w:hanging="1224"/>
      </w:pPr>
      <w:rPr>
        <w:rFonts w:hint="default"/>
      </w:rPr>
    </w:lvl>
    <w:lvl w:ilvl="8">
      <w:start w:val="1"/>
      <w:numFmt w:val="decimal"/>
      <w:lvlText w:val="%1.%2.%3.%4.%5.%6.%7.%8.%9."/>
      <w:lvlJc w:val="left"/>
      <w:pPr>
        <w:tabs>
          <w:tab w:val="num" w:pos="6272"/>
        </w:tabs>
        <w:ind w:left="3752" w:hanging="1440"/>
      </w:pPr>
      <w:rPr>
        <w:rFonts w:hint="default"/>
      </w:rPr>
    </w:lvl>
  </w:abstractNum>
  <w:abstractNum w:abstractNumId="36" w15:restartNumberingAfterBreak="0">
    <w:nsid w:val="296A76BC"/>
    <w:multiLevelType w:val="hybridMultilevel"/>
    <w:tmpl w:val="1F847B72"/>
    <w:lvl w:ilvl="0" w:tplc="44D62A06">
      <w:start w:val="1"/>
      <w:numFmt w:val="decimal"/>
      <w:pStyle w:val="41AD"/>
      <w:lvlText w:val="4.%1."/>
      <w:lvlJc w:val="left"/>
      <w:pPr>
        <w:ind w:left="0" w:firstLine="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F54BC8"/>
    <w:multiLevelType w:val="multilevel"/>
    <w:tmpl w:val="BE404934"/>
    <w:styleLink w:val="18"/>
    <w:lvl w:ilvl="0">
      <w:start w:val="1"/>
      <w:numFmt w:val="decimal"/>
      <w:lvlText w:val="%1"/>
      <w:lvlJc w:val="left"/>
      <w:pPr>
        <w:ind w:left="432" w:hanging="432"/>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AB77672"/>
    <w:multiLevelType w:val="multilevel"/>
    <w:tmpl w:val="2E9C722C"/>
    <w:lvl w:ilvl="0">
      <w:start w:val="1"/>
      <w:numFmt w:val="decimal"/>
      <w:lvlText w:val="%1."/>
      <w:lvlJc w:val="left"/>
      <w:pPr>
        <w:ind w:left="2061" w:hanging="360"/>
      </w:pPr>
      <w:rPr>
        <w:rFonts w:cs="Times New Roman"/>
        <w:b w:val="0"/>
        <w:sz w:val="20"/>
        <w:szCs w:val="22"/>
      </w:rPr>
    </w:lvl>
    <w:lvl w:ilvl="1">
      <w:start w:val="1"/>
      <w:numFmt w:val="decimal"/>
      <w:lvlText w:val="%1.%2."/>
      <w:lvlJc w:val="left"/>
      <w:pPr>
        <w:ind w:left="785" w:hanging="360"/>
      </w:pPr>
      <w:rPr>
        <w:rFonts w:cs="Times New Roman"/>
        <w:b w:val="0"/>
        <w:sz w:val="19"/>
        <w:szCs w:val="22"/>
      </w:rPr>
    </w:lvl>
    <w:lvl w:ilvl="2">
      <w:start w:val="1"/>
      <w:numFmt w:val="decimal"/>
      <w:lvlText w:val="%1.%2.%3."/>
      <w:lvlJc w:val="left"/>
      <w:pPr>
        <w:ind w:left="862" w:hanging="720"/>
      </w:pPr>
      <w:rPr>
        <w:rFonts w:cs="Times New Roman"/>
        <w:sz w:val="19"/>
        <w:szCs w:val="22"/>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15:restartNumberingAfterBreak="0">
    <w:nsid w:val="2E7D2E5C"/>
    <w:multiLevelType w:val="multilevel"/>
    <w:tmpl w:val="8A823DB6"/>
    <w:styleLink w:val="300"/>
    <w:lvl w:ilvl="0">
      <w:start w:val="1"/>
      <w:numFmt w:val="decimal"/>
      <w:lvlText w:val="6.10.%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B1B0B"/>
    <w:multiLevelType w:val="multilevel"/>
    <w:tmpl w:val="83943C02"/>
    <w:styleLink w:val="61"/>
    <w:lvl w:ilvl="0">
      <w:start w:val="1"/>
      <w:numFmt w:val="decimal"/>
      <w:lvlText w:val="5.%1."/>
      <w:lvlJc w:val="left"/>
      <w:pPr>
        <w:ind w:left="0" w:firstLine="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6479BC"/>
    <w:multiLevelType w:val="multilevel"/>
    <w:tmpl w:val="3C82C360"/>
    <w:styleLink w:val="27"/>
    <w:lvl w:ilvl="0">
      <w:start w:val="1"/>
      <w:numFmt w:val="decimal"/>
      <w:lvlText w:val="6.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73445A"/>
    <w:multiLevelType w:val="multilevel"/>
    <w:tmpl w:val="33F82726"/>
    <w:styleLink w:val="16"/>
    <w:lvl w:ilvl="0">
      <w:start w:val="1"/>
      <w:numFmt w:val="decimal"/>
      <w:lvlText w:val="%1"/>
      <w:lvlJc w:val="left"/>
      <w:pPr>
        <w:ind w:left="79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3" w15:restartNumberingAfterBreak="0">
    <w:nsid w:val="319F5731"/>
    <w:multiLevelType w:val="multilevel"/>
    <w:tmpl w:val="29C276DE"/>
    <w:styleLink w:val="13"/>
    <w:lvl w:ilvl="0">
      <w:start w:val="1"/>
      <w:numFmt w:val="decimal"/>
      <w:lvlText w:val="%1."/>
      <w:lvlJc w:val="left"/>
      <w:pPr>
        <w:tabs>
          <w:tab w:val="num" w:pos="539"/>
        </w:tabs>
        <w:ind w:left="539" w:hanging="397"/>
      </w:pPr>
    </w:lvl>
    <w:lvl w:ilvl="1">
      <w:start w:val="1"/>
      <w:numFmt w:val="decimal"/>
      <w:lvlText w:val="%1.%2."/>
      <w:lvlJc w:val="left"/>
      <w:pPr>
        <w:tabs>
          <w:tab w:val="num" w:pos="993"/>
        </w:tabs>
        <w:ind w:left="993" w:hanging="567"/>
      </w:pPr>
      <w:rPr>
        <w:rFonts w:hint="default"/>
        <w:b/>
        <w:i w:val="0"/>
        <w:color w:val="auto"/>
        <w:sz w:val="24"/>
        <w:szCs w:val="24"/>
      </w:rPr>
    </w:lvl>
    <w:lvl w:ilvl="2">
      <w:start w:val="1"/>
      <w:numFmt w:val="decimal"/>
      <w:lvlText w:val="%1.%2.%3."/>
      <w:lvlJc w:val="left"/>
      <w:pPr>
        <w:tabs>
          <w:tab w:val="num" w:pos="1163"/>
        </w:tabs>
        <w:ind w:left="1163" w:hanging="737"/>
      </w:pPr>
      <w:rPr>
        <w:rFonts w:hint="default"/>
        <w:b/>
        <w:i w:val="0"/>
        <w:color w:val="auto"/>
        <w:sz w:val="22"/>
        <w:szCs w:val="22"/>
        <w:u w:val="none"/>
      </w:rPr>
    </w:lvl>
    <w:lvl w:ilvl="3">
      <w:start w:val="1"/>
      <w:numFmt w:val="decimal"/>
      <w:lvlText w:val="%1.%2.%3.%4."/>
      <w:lvlJc w:val="left"/>
      <w:pPr>
        <w:tabs>
          <w:tab w:val="num" w:pos="481"/>
        </w:tabs>
        <w:ind w:left="481" w:hanging="907"/>
      </w:pPr>
      <w:rPr>
        <w:rFonts w:hint="default"/>
        <w:b/>
        <w:i w:val="0"/>
        <w:spacing w:val="-20"/>
        <w:w w:val="100"/>
        <w:position w:val="0"/>
        <w:sz w:val="24"/>
        <w:szCs w:val="24"/>
        <w:u w:val="none"/>
        <w:effect w:val="none"/>
      </w:rPr>
    </w:lvl>
    <w:lvl w:ilvl="4">
      <w:start w:val="1"/>
      <w:numFmt w:val="decimal"/>
      <w:lvlText w:val="%1.%2.%3.%4.%5."/>
      <w:lvlJc w:val="left"/>
      <w:pPr>
        <w:tabs>
          <w:tab w:val="num" w:pos="651"/>
        </w:tabs>
        <w:ind w:left="651"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894"/>
        </w:tabs>
        <w:ind w:left="2310" w:hanging="936"/>
      </w:pPr>
      <w:rPr>
        <w:rFonts w:hint="default"/>
      </w:rPr>
    </w:lvl>
    <w:lvl w:ilvl="6">
      <w:start w:val="1"/>
      <w:numFmt w:val="decimal"/>
      <w:lvlText w:val="%1.%2.%3.%4.%5.%6.%7."/>
      <w:lvlJc w:val="left"/>
      <w:pPr>
        <w:tabs>
          <w:tab w:val="num" w:pos="4614"/>
        </w:tabs>
        <w:ind w:left="2814" w:hanging="1080"/>
      </w:pPr>
      <w:rPr>
        <w:rFonts w:hint="default"/>
      </w:rPr>
    </w:lvl>
    <w:lvl w:ilvl="7">
      <w:start w:val="1"/>
      <w:numFmt w:val="decimal"/>
      <w:lvlText w:val="%1.%2.%3.%4.%5.%6.%7.%8."/>
      <w:lvlJc w:val="left"/>
      <w:pPr>
        <w:tabs>
          <w:tab w:val="num" w:pos="5334"/>
        </w:tabs>
        <w:ind w:left="3318" w:hanging="1224"/>
      </w:pPr>
      <w:rPr>
        <w:rFonts w:hint="default"/>
      </w:rPr>
    </w:lvl>
    <w:lvl w:ilvl="8">
      <w:start w:val="1"/>
      <w:numFmt w:val="decimal"/>
      <w:lvlText w:val="%1.%2.%3.%4.%5.%6.%7.%8.%9."/>
      <w:lvlJc w:val="left"/>
      <w:pPr>
        <w:tabs>
          <w:tab w:val="num" w:pos="6414"/>
        </w:tabs>
        <w:ind w:left="3894" w:hanging="1440"/>
      </w:pPr>
      <w:rPr>
        <w:rFonts w:hint="default"/>
      </w:rPr>
    </w:lvl>
  </w:abstractNum>
  <w:abstractNum w:abstractNumId="44" w15:restartNumberingAfterBreak="0">
    <w:nsid w:val="3362050E"/>
    <w:multiLevelType w:val="multilevel"/>
    <w:tmpl w:val="B4B40882"/>
    <w:name w:val="4"/>
    <w:styleLink w:val="41"/>
    <w:lvl w:ilvl="0">
      <w:start w:val="1"/>
      <w:numFmt w:val="decimal"/>
      <w:lvlText w:val="%1."/>
      <w:lvlJc w:val="left"/>
      <w:pPr>
        <w:ind w:left="1477" w:hanging="397"/>
      </w:pPr>
      <w:rPr>
        <w:rFonts w:hint="default"/>
      </w:rPr>
    </w:lvl>
    <w:lvl w:ilvl="1">
      <w:start w:val="1"/>
      <w:numFmt w:val="decimal"/>
      <w:lvlText w:val="%1.%2."/>
      <w:lvlJc w:val="left"/>
      <w:pPr>
        <w:tabs>
          <w:tab w:val="num" w:pos="1931"/>
        </w:tabs>
        <w:ind w:left="1931" w:hanging="567"/>
      </w:pPr>
      <w:rPr>
        <w:rFonts w:hint="default"/>
        <w:b/>
        <w:i w:val="0"/>
        <w:color w:val="auto"/>
        <w:sz w:val="24"/>
        <w:szCs w:val="24"/>
      </w:rPr>
    </w:lvl>
    <w:lvl w:ilvl="2">
      <w:start w:val="1"/>
      <w:numFmt w:val="decimal"/>
      <w:lvlText w:val="%1.%2.%3."/>
      <w:lvlJc w:val="left"/>
      <w:pPr>
        <w:tabs>
          <w:tab w:val="num" w:pos="2101"/>
        </w:tabs>
        <w:ind w:left="2101" w:hanging="737"/>
      </w:pPr>
      <w:rPr>
        <w:rFonts w:hint="default"/>
        <w:b/>
        <w:i w:val="0"/>
        <w:color w:val="auto"/>
        <w:sz w:val="22"/>
        <w:szCs w:val="22"/>
        <w:u w:val="none"/>
      </w:rPr>
    </w:lvl>
    <w:lvl w:ilvl="3">
      <w:start w:val="1"/>
      <w:numFmt w:val="decimal"/>
      <w:lvlText w:val="%1.%2.%3.%4."/>
      <w:lvlJc w:val="left"/>
      <w:pPr>
        <w:ind w:left="0" w:firstLine="0"/>
      </w:pPr>
      <w:rPr>
        <w:rFonts w:ascii="Arial" w:hAnsi="Arial" w:hint="default"/>
        <w:b/>
        <w:i w:val="0"/>
        <w:spacing w:val="-20"/>
        <w:w w:val="100"/>
        <w:position w:val="0"/>
        <w:sz w:val="22"/>
        <w:szCs w:val="24"/>
        <w:u w:val="none"/>
        <w:effect w:val="none"/>
      </w:rPr>
    </w:lvl>
    <w:lvl w:ilvl="4">
      <w:start w:val="1"/>
      <w:numFmt w:val="decimal"/>
      <w:lvlText w:val="%1.%2.%3.%4.%5."/>
      <w:lvlJc w:val="left"/>
      <w:pPr>
        <w:tabs>
          <w:tab w:val="num" w:pos="1589"/>
        </w:tabs>
        <w:ind w:left="158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4832"/>
        </w:tabs>
        <w:ind w:left="3248" w:hanging="936"/>
      </w:pPr>
      <w:rPr>
        <w:rFonts w:hint="default"/>
      </w:rPr>
    </w:lvl>
    <w:lvl w:ilvl="6">
      <w:start w:val="1"/>
      <w:numFmt w:val="decimal"/>
      <w:lvlText w:val="%1.%2.%3.%4.%5.%6.%7."/>
      <w:lvlJc w:val="left"/>
      <w:pPr>
        <w:tabs>
          <w:tab w:val="num" w:pos="5552"/>
        </w:tabs>
        <w:ind w:left="3752" w:hanging="1080"/>
      </w:pPr>
      <w:rPr>
        <w:rFonts w:hint="default"/>
      </w:rPr>
    </w:lvl>
    <w:lvl w:ilvl="7">
      <w:start w:val="1"/>
      <w:numFmt w:val="decimal"/>
      <w:lvlText w:val="%1.%2.%3.%4.%5.%6.%7.%8."/>
      <w:lvlJc w:val="left"/>
      <w:pPr>
        <w:tabs>
          <w:tab w:val="num" w:pos="6272"/>
        </w:tabs>
        <w:ind w:left="4256" w:hanging="1224"/>
      </w:pPr>
      <w:rPr>
        <w:rFonts w:hint="default"/>
      </w:rPr>
    </w:lvl>
    <w:lvl w:ilvl="8">
      <w:start w:val="1"/>
      <w:numFmt w:val="decimal"/>
      <w:lvlText w:val="%1.%2.%3.%4.%5.%6.%7.%8.%9."/>
      <w:lvlJc w:val="left"/>
      <w:pPr>
        <w:tabs>
          <w:tab w:val="num" w:pos="7352"/>
        </w:tabs>
        <w:ind w:left="4832" w:hanging="1440"/>
      </w:pPr>
      <w:rPr>
        <w:rFonts w:hint="default"/>
      </w:rPr>
    </w:lvl>
  </w:abstractNum>
  <w:abstractNum w:abstractNumId="45" w15:restartNumberingAfterBreak="0">
    <w:nsid w:val="336A2705"/>
    <w:multiLevelType w:val="multilevel"/>
    <w:tmpl w:val="BD78335E"/>
    <w:styleLink w:val="28"/>
    <w:lvl w:ilvl="0">
      <w:start w:val="1"/>
      <w:numFmt w:val="decimal"/>
      <w:lvlText w:val="6.4.%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4932203"/>
    <w:multiLevelType w:val="multilevel"/>
    <w:tmpl w:val="A68AA356"/>
    <w:styleLink w:val="24"/>
    <w:lvl w:ilvl="0">
      <w:start w:val="1"/>
      <w:numFmt w:val="decimal"/>
      <w:lvlText w:val="4.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A37E37"/>
    <w:multiLevelType w:val="multilevel"/>
    <w:tmpl w:val="1F847B72"/>
    <w:styleLink w:val="60"/>
    <w:lvl w:ilvl="0">
      <w:start w:val="1"/>
      <w:numFmt w:val="decimal"/>
      <w:lvlText w:val="4.%1."/>
      <w:lvlJc w:val="left"/>
      <w:pPr>
        <w:ind w:left="0" w:firstLine="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5C2D72"/>
    <w:multiLevelType w:val="multilevel"/>
    <w:tmpl w:val="2E5E37B2"/>
    <w:styleLink w:val="9"/>
    <w:lvl w:ilvl="0">
      <w:start w:val="1"/>
      <w:numFmt w:val="decimal"/>
      <w:lvlText w:val="%1."/>
      <w:lvlJc w:val="left"/>
      <w:pPr>
        <w:ind w:left="113" w:hanging="397"/>
      </w:pPr>
      <w:rPr>
        <w:rFonts w:hint="default"/>
      </w:rPr>
    </w:lvl>
    <w:lvl w:ilvl="1">
      <w:start w:val="1"/>
      <w:numFmt w:val="decimal"/>
      <w:lvlText w:val="%1.%2."/>
      <w:lvlJc w:val="left"/>
      <w:pPr>
        <w:tabs>
          <w:tab w:val="num" w:pos="567"/>
        </w:tabs>
        <w:ind w:left="567" w:hanging="567"/>
      </w:pPr>
      <w:rPr>
        <w:rFonts w:hint="default"/>
        <w:b/>
        <w:i w:val="0"/>
        <w:color w:val="auto"/>
        <w:sz w:val="24"/>
        <w:szCs w:val="24"/>
      </w:rPr>
    </w:lvl>
    <w:lvl w:ilvl="2">
      <w:start w:val="1"/>
      <w:numFmt w:val="decimal"/>
      <w:lvlText w:val="%1.%2.%3."/>
      <w:lvlJc w:val="left"/>
      <w:pPr>
        <w:ind w:left="0" w:firstLine="0"/>
      </w:pPr>
      <w:rPr>
        <w:rFonts w:hint="default"/>
      </w:rPr>
    </w:lvl>
    <w:lvl w:ilvl="3">
      <w:start w:val="1"/>
      <w:numFmt w:val="decimal"/>
      <w:lvlText w:val="%1.%2.%3.%4."/>
      <w:lvlJc w:val="left"/>
      <w:pPr>
        <w:tabs>
          <w:tab w:val="num" w:pos="55"/>
        </w:tabs>
        <w:ind w:left="55" w:hanging="907"/>
      </w:pPr>
      <w:rPr>
        <w:rFonts w:hint="default"/>
        <w:b/>
        <w:i w:val="0"/>
        <w:spacing w:val="-20"/>
        <w:w w:val="100"/>
        <w:position w:val="0"/>
        <w:sz w:val="24"/>
        <w:szCs w:val="24"/>
        <w:u w:val="none"/>
        <w:effect w:val="none"/>
      </w:rPr>
    </w:lvl>
    <w:lvl w:ilvl="4">
      <w:start w:val="1"/>
      <w:numFmt w:val="decimal"/>
      <w:lvlText w:val="%1.%2.%3.%4.%5."/>
      <w:lvlJc w:val="left"/>
      <w:pPr>
        <w:tabs>
          <w:tab w:val="num" w:pos="225"/>
        </w:tabs>
        <w:ind w:left="225"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468"/>
        </w:tabs>
        <w:ind w:left="1884" w:hanging="936"/>
      </w:pPr>
      <w:rPr>
        <w:rFonts w:hint="default"/>
      </w:rPr>
    </w:lvl>
    <w:lvl w:ilvl="6">
      <w:start w:val="1"/>
      <w:numFmt w:val="decimal"/>
      <w:lvlText w:val="%1.%2.%3.%4.%5.%6.%7."/>
      <w:lvlJc w:val="left"/>
      <w:pPr>
        <w:tabs>
          <w:tab w:val="num" w:pos="4188"/>
        </w:tabs>
        <w:ind w:left="2388" w:hanging="1080"/>
      </w:pPr>
      <w:rPr>
        <w:rFonts w:hint="default"/>
      </w:rPr>
    </w:lvl>
    <w:lvl w:ilvl="7">
      <w:start w:val="1"/>
      <w:numFmt w:val="decimal"/>
      <w:lvlText w:val="%1.%2.%3.%4.%5.%6.%7.%8."/>
      <w:lvlJc w:val="left"/>
      <w:pPr>
        <w:tabs>
          <w:tab w:val="num" w:pos="4908"/>
        </w:tabs>
        <w:ind w:left="2892" w:hanging="1224"/>
      </w:pPr>
      <w:rPr>
        <w:rFonts w:hint="default"/>
      </w:rPr>
    </w:lvl>
    <w:lvl w:ilvl="8">
      <w:start w:val="1"/>
      <w:numFmt w:val="decimal"/>
      <w:lvlText w:val="%1.%2.%3.%4.%5.%6.%7.%8.%9."/>
      <w:lvlJc w:val="left"/>
      <w:pPr>
        <w:tabs>
          <w:tab w:val="num" w:pos="5988"/>
        </w:tabs>
        <w:ind w:left="3468" w:hanging="1440"/>
      </w:pPr>
      <w:rPr>
        <w:rFonts w:hint="default"/>
      </w:rPr>
    </w:lvl>
  </w:abstractNum>
  <w:abstractNum w:abstractNumId="49" w15:restartNumberingAfterBreak="0">
    <w:nsid w:val="39610260"/>
    <w:multiLevelType w:val="multilevel"/>
    <w:tmpl w:val="4740ADDC"/>
    <w:styleLink w:val="68"/>
    <w:lvl w:ilvl="0">
      <w:start w:val="1"/>
      <w:numFmt w:val="decimal"/>
      <w:lvlText w:val="11.%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D0278E"/>
    <w:multiLevelType w:val="multilevel"/>
    <w:tmpl w:val="9C8AE280"/>
    <w:styleLink w:val="6"/>
    <w:lvl w:ilvl="0">
      <w:start w:val="1"/>
      <w:numFmt w:val="decimal"/>
      <w:lvlText w:val="%1."/>
      <w:lvlJc w:val="left"/>
      <w:pPr>
        <w:ind w:left="397" w:hanging="397"/>
      </w:pPr>
      <w:rPr>
        <w:rFonts w:hint="default"/>
      </w:rPr>
    </w:lvl>
    <w:lvl w:ilvl="1">
      <w:start w:val="1"/>
      <w:numFmt w:val="decimal"/>
      <w:lvlText w:val="%1.%2."/>
      <w:lvlJc w:val="left"/>
      <w:pPr>
        <w:tabs>
          <w:tab w:val="num" w:pos="851"/>
        </w:tabs>
        <w:ind w:left="851" w:hanging="567"/>
      </w:pPr>
      <w:rPr>
        <w:rFonts w:hint="default"/>
        <w:b/>
        <w:i w:val="0"/>
        <w:color w:val="auto"/>
        <w:sz w:val="24"/>
        <w:szCs w:val="24"/>
      </w:rPr>
    </w:lvl>
    <w:lvl w:ilvl="2">
      <w:start w:val="1"/>
      <w:numFmt w:val="decimal"/>
      <w:lvlText w:val="%1.%2.%3."/>
      <w:lvlJc w:val="left"/>
      <w:pPr>
        <w:tabs>
          <w:tab w:val="num" w:pos="1021"/>
        </w:tabs>
        <w:ind w:left="1021" w:hanging="737"/>
      </w:pPr>
      <w:rPr>
        <w:rFonts w:hint="default"/>
        <w:b/>
        <w:i w:val="0"/>
        <w:color w:val="auto"/>
        <w:sz w:val="22"/>
        <w:szCs w:val="22"/>
        <w:u w:val="none"/>
      </w:rPr>
    </w:lvl>
    <w:lvl w:ilvl="3">
      <w:start w:val="1"/>
      <w:numFmt w:val="decimal"/>
      <w:lvlText w:val="%1.%2.%3.%4."/>
      <w:lvlJc w:val="left"/>
      <w:pPr>
        <w:tabs>
          <w:tab w:val="num" w:pos="339"/>
        </w:tabs>
        <w:ind w:left="339" w:hanging="907"/>
      </w:pPr>
      <w:rPr>
        <w:rFonts w:hint="default"/>
        <w:b/>
        <w:i w:val="0"/>
        <w:spacing w:val="-20"/>
        <w:w w:val="100"/>
        <w:position w:val="0"/>
        <w:sz w:val="24"/>
        <w:szCs w:val="24"/>
        <w:u w:val="none"/>
        <w:effect w:val="none"/>
      </w:rPr>
    </w:lvl>
    <w:lvl w:ilvl="4">
      <w:start w:val="1"/>
      <w:numFmt w:val="decimal"/>
      <w:lvlText w:val="%1.%2.%3.%4.%5."/>
      <w:lvlJc w:val="left"/>
      <w:pPr>
        <w:tabs>
          <w:tab w:val="num" w:pos="509"/>
        </w:tabs>
        <w:ind w:left="50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752"/>
        </w:tabs>
        <w:ind w:left="2168" w:hanging="936"/>
      </w:pPr>
      <w:rPr>
        <w:rFonts w:hint="default"/>
      </w:rPr>
    </w:lvl>
    <w:lvl w:ilvl="6">
      <w:start w:val="1"/>
      <w:numFmt w:val="decimal"/>
      <w:lvlText w:val="%1.%2.%3.%4.%5.%6.%7."/>
      <w:lvlJc w:val="left"/>
      <w:pPr>
        <w:tabs>
          <w:tab w:val="num" w:pos="4472"/>
        </w:tabs>
        <w:ind w:left="2672" w:hanging="1080"/>
      </w:pPr>
      <w:rPr>
        <w:rFonts w:hint="default"/>
      </w:rPr>
    </w:lvl>
    <w:lvl w:ilvl="7">
      <w:start w:val="1"/>
      <w:numFmt w:val="decimal"/>
      <w:lvlText w:val="%1.%2.%3.%4.%5.%6.%7.%8."/>
      <w:lvlJc w:val="left"/>
      <w:pPr>
        <w:tabs>
          <w:tab w:val="num" w:pos="5192"/>
        </w:tabs>
        <w:ind w:left="3176" w:hanging="1224"/>
      </w:pPr>
      <w:rPr>
        <w:rFonts w:hint="default"/>
      </w:rPr>
    </w:lvl>
    <w:lvl w:ilvl="8">
      <w:start w:val="1"/>
      <w:numFmt w:val="decimal"/>
      <w:lvlText w:val="%1.%2.%3.%4.%5.%6.%7.%8.%9."/>
      <w:lvlJc w:val="left"/>
      <w:pPr>
        <w:tabs>
          <w:tab w:val="num" w:pos="6272"/>
        </w:tabs>
        <w:ind w:left="3752" w:hanging="1440"/>
      </w:pPr>
      <w:rPr>
        <w:rFonts w:hint="default"/>
      </w:rPr>
    </w:lvl>
  </w:abstractNum>
  <w:abstractNum w:abstractNumId="51" w15:restartNumberingAfterBreak="0">
    <w:nsid w:val="40425502"/>
    <w:multiLevelType w:val="multilevel"/>
    <w:tmpl w:val="698EC97A"/>
    <w:styleLink w:val="5"/>
    <w:lvl w:ilvl="0">
      <w:start w:val="1"/>
      <w:numFmt w:val="decimal"/>
      <w:lvlText w:val="%1."/>
      <w:lvlJc w:val="left"/>
      <w:pPr>
        <w:ind w:left="-738" w:hanging="397"/>
      </w:pPr>
      <w:rPr>
        <w:rFonts w:hint="default"/>
      </w:rPr>
    </w:lvl>
    <w:lvl w:ilvl="1">
      <w:start w:val="1"/>
      <w:numFmt w:val="decimal"/>
      <w:lvlText w:val="%1.%2."/>
      <w:lvlJc w:val="left"/>
      <w:pPr>
        <w:tabs>
          <w:tab w:val="num" w:pos="-284"/>
        </w:tabs>
        <w:ind w:left="-284" w:hanging="567"/>
      </w:pPr>
      <w:rPr>
        <w:rFonts w:hint="default"/>
        <w:b/>
        <w:i w:val="0"/>
        <w:color w:val="auto"/>
        <w:sz w:val="24"/>
        <w:szCs w:val="24"/>
      </w:rPr>
    </w:lvl>
    <w:lvl w:ilvl="2">
      <w:start w:val="1"/>
      <w:numFmt w:val="decimal"/>
      <w:lvlText w:val="%1.%2.%3."/>
      <w:lvlJc w:val="left"/>
      <w:pPr>
        <w:tabs>
          <w:tab w:val="num" w:pos="-114"/>
        </w:tabs>
        <w:ind w:left="-114" w:hanging="737"/>
      </w:pPr>
      <w:rPr>
        <w:rFonts w:hint="default"/>
        <w:b/>
        <w:i w:val="0"/>
        <w:color w:val="auto"/>
        <w:sz w:val="22"/>
        <w:szCs w:val="22"/>
        <w:u w:val="none"/>
      </w:rPr>
    </w:lvl>
    <w:lvl w:ilvl="3">
      <w:start w:val="1"/>
      <w:numFmt w:val="decimal"/>
      <w:lvlText w:val="%1.%2.%3.%4."/>
      <w:lvlJc w:val="left"/>
      <w:pPr>
        <w:ind w:left="-567" w:firstLine="567"/>
      </w:pPr>
      <w:rPr>
        <w:rFonts w:ascii="Arial" w:hAnsi="Arial" w:hint="default"/>
        <w:b/>
        <w:i w:val="0"/>
        <w:spacing w:val="-20"/>
        <w:w w:val="100"/>
        <w:position w:val="0"/>
        <w:sz w:val="22"/>
        <w:szCs w:val="24"/>
        <w:u w:val="none"/>
        <w:effect w:val="none"/>
      </w:rPr>
    </w:lvl>
    <w:lvl w:ilvl="4">
      <w:start w:val="1"/>
      <w:numFmt w:val="decimal"/>
      <w:lvlText w:val="%1.%2.%3.%4.%5."/>
      <w:lvlJc w:val="left"/>
      <w:pPr>
        <w:tabs>
          <w:tab w:val="num" w:pos="-626"/>
        </w:tabs>
        <w:ind w:left="-626"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2617"/>
        </w:tabs>
        <w:ind w:left="1033" w:hanging="936"/>
      </w:pPr>
      <w:rPr>
        <w:rFonts w:hint="default"/>
      </w:rPr>
    </w:lvl>
    <w:lvl w:ilvl="6">
      <w:start w:val="1"/>
      <w:numFmt w:val="decimal"/>
      <w:lvlText w:val="%1.%2.%3.%4.%5.%6.%7."/>
      <w:lvlJc w:val="left"/>
      <w:pPr>
        <w:tabs>
          <w:tab w:val="num" w:pos="3337"/>
        </w:tabs>
        <w:ind w:left="1537" w:hanging="1080"/>
      </w:pPr>
      <w:rPr>
        <w:rFonts w:hint="default"/>
      </w:rPr>
    </w:lvl>
    <w:lvl w:ilvl="7">
      <w:start w:val="1"/>
      <w:numFmt w:val="decimal"/>
      <w:lvlText w:val="%1.%2.%3.%4.%5.%6.%7.%8."/>
      <w:lvlJc w:val="left"/>
      <w:pPr>
        <w:tabs>
          <w:tab w:val="num" w:pos="4057"/>
        </w:tabs>
        <w:ind w:left="2041" w:hanging="1224"/>
      </w:pPr>
      <w:rPr>
        <w:rFonts w:hint="default"/>
      </w:rPr>
    </w:lvl>
    <w:lvl w:ilvl="8">
      <w:start w:val="1"/>
      <w:numFmt w:val="decimal"/>
      <w:lvlText w:val="%1.%2.%3.%4.%5.%6.%7.%8.%9."/>
      <w:lvlJc w:val="left"/>
      <w:pPr>
        <w:tabs>
          <w:tab w:val="num" w:pos="5137"/>
        </w:tabs>
        <w:ind w:left="2617" w:hanging="1440"/>
      </w:pPr>
      <w:rPr>
        <w:rFonts w:hint="default"/>
      </w:rPr>
    </w:lvl>
  </w:abstractNum>
  <w:abstractNum w:abstractNumId="52" w15:restartNumberingAfterBreak="0">
    <w:nsid w:val="40E12E29"/>
    <w:multiLevelType w:val="multilevel"/>
    <w:tmpl w:val="44329F8C"/>
    <w:styleLink w:val="64"/>
    <w:lvl w:ilvl="0">
      <w:start w:val="1"/>
      <w:numFmt w:val="decimal"/>
      <w:lvlText w:val="8.%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FC33EF"/>
    <w:multiLevelType w:val="multilevel"/>
    <w:tmpl w:val="4872C146"/>
    <w:styleLink w:val="26"/>
    <w:lvl w:ilvl="0">
      <w:start w:val="1"/>
      <w:numFmt w:val="decimal"/>
      <w:lvlText w:val="6.2.%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6C0F8E"/>
    <w:multiLevelType w:val="hybridMultilevel"/>
    <w:tmpl w:val="CF800B9C"/>
    <w:lvl w:ilvl="0" w:tplc="A43033DC">
      <w:start w:val="11"/>
      <w:numFmt w:val="decimal"/>
      <w:lvlText w:val="%1."/>
      <w:lvlJc w:val="left"/>
      <w:pPr>
        <w:ind w:left="720" w:hanging="360"/>
      </w:pPr>
      <w:rPr>
        <w:rFonts w:hint="default"/>
      </w:rPr>
    </w:lvl>
    <w:lvl w:ilvl="1" w:tplc="C8EED292">
      <w:start w:val="1"/>
      <w:numFmt w:val="lowerLetter"/>
      <w:lvlText w:val="%2."/>
      <w:lvlJc w:val="left"/>
      <w:pPr>
        <w:ind w:left="1440" w:hanging="360"/>
      </w:pPr>
    </w:lvl>
    <w:lvl w:ilvl="2" w:tplc="C00645BE">
      <w:start w:val="1"/>
      <w:numFmt w:val="lowerRoman"/>
      <w:lvlText w:val="%3."/>
      <w:lvlJc w:val="right"/>
      <w:pPr>
        <w:ind w:left="2160" w:hanging="180"/>
      </w:pPr>
    </w:lvl>
    <w:lvl w:ilvl="3" w:tplc="055877E2">
      <w:start w:val="1"/>
      <w:numFmt w:val="decimal"/>
      <w:lvlText w:val="%4."/>
      <w:lvlJc w:val="left"/>
      <w:pPr>
        <w:ind w:left="2880" w:hanging="360"/>
      </w:pPr>
    </w:lvl>
    <w:lvl w:ilvl="4" w:tplc="BF4E94EA">
      <w:start w:val="1"/>
      <w:numFmt w:val="lowerLetter"/>
      <w:lvlText w:val="%5."/>
      <w:lvlJc w:val="left"/>
      <w:pPr>
        <w:ind w:left="3600" w:hanging="360"/>
      </w:pPr>
    </w:lvl>
    <w:lvl w:ilvl="5" w:tplc="5D6C7E88">
      <w:start w:val="1"/>
      <w:numFmt w:val="lowerRoman"/>
      <w:lvlText w:val="%6."/>
      <w:lvlJc w:val="right"/>
      <w:pPr>
        <w:ind w:left="4320" w:hanging="180"/>
      </w:pPr>
    </w:lvl>
    <w:lvl w:ilvl="6" w:tplc="A814AE02">
      <w:start w:val="1"/>
      <w:numFmt w:val="decimal"/>
      <w:lvlText w:val="%7."/>
      <w:lvlJc w:val="left"/>
      <w:pPr>
        <w:ind w:left="5040" w:hanging="360"/>
      </w:pPr>
    </w:lvl>
    <w:lvl w:ilvl="7" w:tplc="2858074A">
      <w:start w:val="1"/>
      <w:numFmt w:val="lowerLetter"/>
      <w:lvlText w:val="%8."/>
      <w:lvlJc w:val="left"/>
      <w:pPr>
        <w:ind w:left="5760" w:hanging="360"/>
      </w:pPr>
    </w:lvl>
    <w:lvl w:ilvl="8" w:tplc="1FF8E4D4">
      <w:start w:val="1"/>
      <w:numFmt w:val="lowerRoman"/>
      <w:lvlText w:val="%9."/>
      <w:lvlJc w:val="right"/>
      <w:pPr>
        <w:ind w:left="6480" w:hanging="180"/>
      </w:pPr>
    </w:lvl>
  </w:abstractNum>
  <w:abstractNum w:abstractNumId="55" w15:restartNumberingAfterBreak="0">
    <w:nsid w:val="42213F69"/>
    <w:multiLevelType w:val="multilevel"/>
    <w:tmpl w:val="664A7D0C"/>
    <w:styleLink w:val="4AD"/>
    <w:lvl w:ilvl="0">
      <w:start w:val="1"/>
      <w:numFmt w:val="decimal"/>
      <w:lvlText w:val="%1."/>
      <w:lvlJc w:val="left"/>
      <w:pPr>
        <w:ind w:left="397" w:hanging="397"/>
      </w:pPr>
      <w:rPr>
        <w:rFonts w:hint="default"/>
      </w:rPr>
    </w:lvl>
    <w:lvl w:ilvl="1">
      <w:start w:val="1"/>
      <w:numFmt w:val="decimal"/>
      <w:lvlText w:val="%1.%2."/>
      <w:lvlJc w:val="left"/>
      <w:pPr>
        <w:tabs>
          <w:tab w:val="num" w:pos="851"/>
        </w:tabs>
        <w:ind w:left="851" w:hanging="567"/>
      </w:pPr>
      <w:rPr>
        <w:rFonts w:hint="default"/>
        <w:b/>
        <w:i w:val="0"/>
        <w:color w:val="auto"/>
        <w:sz w:val="24"/>
        <w:szCs w:val="24"/>
      </w:rPr>
    </w:lvl>
    <w:lvl w:ilvl="2">
      <w:start w:val="1"/>
      <w:numFmt w:val="decimal"/>
      <w:lvlText w:val="%1.%2.%3."/>
      <w:lvlJc w:val="left"/>
      <w:pPr>
        <w:tabs>
          <w:tab w:val="num" w:pos="1021"/>
        </w:tabs>
        <w:ind w:left="1021" w:hanging="737"/>
      </w:pPr>
      <w:rPr>
        <w:rFonts w:hint="default"/>
        <w:b/>
        <w:i w:val="0"/>
        <w:color w:val="auto"/>
        <w:sz w:val="22"/>
        <w:szCs w:val="22"/>
        <w:u w:val="none"/>
      </w:rPr>
    </w:lvl>
    <w:lvl w:ilvl="3">
      <w:start w:val="1"/>
      <w:numFmt w:val="decimal"/>
      <w:lvlText w:val="%1.%2.%3.%4."/>
      <w:lvlJc w:val="left"/>
      <w:pPr>
        <w:ind w:left="568" w:firstLine="567"/>
      </w:pPr>
      <w:rPr>
        <w:rFonts w:ascii="Arial" w:hAnsi="Arial" w:hint="default"/>
        <w:b/>
        <w:i w:val="0"/>
        <w:spacing w:val="-20"/>
        <w:w w:val="100"/>
        <w:position w:val="0"/>
        <w:sz w:val="22"/>
        <w:szCs w:val="24"/>
        <w:u w:val="none"/>
        <w:effect w:val="none"/>
      </w:rPr>
    </w:lvl>
    <w:lvl w:ilvl="4">
      <w:start w:val="1"/>
      <w:numFmt w:val="decimal"/>
      <w:lvlText w:val="%1.%2.%3.%4.%5."/>
      <w:lvlJc w:val="left"/>
      <w:pPr>
        <w:tabs>
          <w:tab w:val="num" w:pos="509"/>
        </w:tabs>
        <w:ind w:left="50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752"/>
        </w:tabs>
        <w:ind w:left="2168" w:hanging="936"/>
      </w:pPr>
      <w:rPr>
        <w:rFonts w:hint="default"/>
      </w:rPr>
    </w:lvl>
    <w:lvl w:ilvl="6">
      <w:start w:val="1"/>
      <w:numFmt w:val="decimal"/>
      <w:lvlText w:val="%1.%2.%3.%4.%5.%6.%7."/>
      <w:lvlJc w:val="left"/>
      <w:pPr>
        <w:tabs>
          <w:tab w:val="num" w:pos="4472"/>
        </w:tabs>
        <w:ind w:left="2672" w:hanging="1080"/>
      </w:pPr>
      <w:rPr>
        <w:rFonts w:hint="default"/>
      </w:rPr>
    </w:lvl>
    <w:lvl w:ilvl="7">
      <w:start w:val="1"/>
      <w:numFmt w:val="decimal"/>
      <w:lvlText w:val="%1.%2.%3.%4.%5.%6.%7.%8."/>
      <w:lvlJc w:val="left"/>
      <w:pPr>
        <w:tabs>
          <w:tab w:val="num" w:pos="5192"/>
        </w:tabs>
        <w:ind w:left="3176" w:hanging="1224"/>
      </w:pPr>
      <w:rPr>
        <w:rFonts w:hint="default"/>
      </w:rPr>
    </w:lvl>
    <w:lvl w:ilvl="8">
      <w:start w:val="1"/>
      <w:numFmt w:val="decimal"/>
      <w:lvlText w:val="%1.%2.%3.%4.%5.%6.%7.%8.%9."/>
      <w:lvlJc w:val="left"/>
      <w:pPr>
        <w:tabs>
          <w:tab w:val="num" w:pos="6272"/>
        </w:tabs>
        <w:ind w:left="3752" w:hanging="1440"/>
      </w:pPr>
      <w:rPr>
        <w:rFonts w:hint="default"/>
      </w:rPr>
    </w:lvl>
  </w:abstractNum>
  <w:abstractNum w:abstractNumId="56" w15:restartNumberingAfterBreak="0">
    <w:nsid w:val="42A20BC3"/>
    <w:multiLevelType w:val="hybridMultilevel"/>
    <w:tmpl w:val="E4ECDFF2"/>
    <w:lvl w:ilvl="0" w:tplc="B7CCABE8">
      <w:start w:val="1"/>
      <w:numFmt w:val="decimal"/>
      <w:lvlText w:val="3.2.%1."/>
      <w:lvlJc w:val="left"/>
      <w:pPr>
        <w:ind w:left="720" w:hanging="363"/>
      </w:pPr>
      <w:rPr>
        <w:rFonts w:hint="default"/>
      </w:rPr>
    </w:lvl>
    <w:lvl w:ilvl="1" w:tplc="04190019" w:tentative="1">
      <w:start w:val="1"/>
      <w:numFmt w:val="lowerLetter"/>
      <w:lvlText w:val="%2."/>
      <w:lvlJc w:val="left"/>
      <w:pPr>
        <w:ind w:left="1440" w:hanging="360"/>
      </w:pPr>
    </w:lvl>
    <w:lvl w:ilvl="2" w:tplc="F4526EDC">
      <w:start w:val="1"/>
      <w:numFmt w:val="bullet"/>
      <w:pStyle w:val="3AD"/>
      <w:lvlText w:val="•"/>
      <w:lvlJc w:val="left"/>
      <w:pPr>
        <w:ind w:left="2340" w:hanging="360"/>
      </w:pPr>
      <w:rPr>
        <w:rFonts w:ascii="Arial" w:hAnsi="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57D1852"/>
    <w:multiLevelType w:val="hybridMultilevel"/>
    <w:tmpl w:val="CD885CAE"/>
    <w:lvl w:ilvl="0" w:tplc="8346AB36">
      <w:start w:val="1"/>
      <w:numFmt w:val="decimal"/>
      <w:pStyle w:val="AD0"/>
      <w:lvlText w:val="%1."/>
      <w:lvlJc w:val="left"/>
      <w:pPr>
        <w:tabs>
          <w:tab w:val="num" w:pos="728"/>
        </w:tabs>
        <w:ind w:left="141" w:firstLine="29"/>
      </w:pPr>
      <w:rPr>
        <w:rFonts w:ascii="Arial" w:hAnsi="Arial"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6BA00C3"/>
    <w:multiLevelType w:val="multilevel"/>
    <w:tmpl w:val="4A6EF51E"/>
    <w:styleLink w:val="7"/>
    <w:lvl w:ilvl="0">
      <w:start w:val="1"/>
      <w:numFmt w:val="decimal"/>
      <w:lvlText w:val="%1."/>
      <w:lvlJc w:val="left"/>
      <w:pPr>
        <w:ind w:left="397" w:hanging="397"/>
      </w:pPr>
      <w:rPr>
        <w:rFonts w:hint="default"/>
      </w:rPr>
    </w:lvl>
    <w:lvl w:ilvl="1">
      <w:start w:val="1"/>
      <w:numFmt w:val="decimal"/>
      <w:lvlText w:val="%1.%2."/>
      <w:lvlJc w:val="left"/>
      <w:pPr>
        <w:tabs>
          <w:tab w:val="num" w:pos="851"/>
        </w:tabs>
        <w:ind w:left="851" w:hanging="567"/>
      </w:pPr>
      <w:rPr>
        <w:rFonts w:hint="default"/>
        <w:b/>
        <w:i w:val="0"/>
        <w:color w:val="auto"/>
        <w:sz w:val="24"/>
        <w:szCs w:val="24"/>
      </w:rPr>
    </w:lvl>
    <w:lvl w:ilvl="2">
      <w:start w:val="1"/>
      <w:numFmt w:val="decimal"/>
      <w:lvlText w:val="%1.%2.%3."/>
      <w:lvlJc w:val="left"/>
      <w:pPr>
        <w:tabs>
          <w:tab w:val="num" w:pos="1021"/>
        </w:tabs>
        <w:ind w:left="1021" w:hanging="737"/>
      </w:pPr>
      <w:rPr>
        <w:rFonts w:hint="default"/>
        <w:b/>
        <w:i w:val="0"/>
        <w:color w:val="auto"/>
        <w:sz w:val="22"/>
        <w:szCs w:val="22"/>
        <w:u w:val="none"/>
      </w:rPr>
    </w:lvl>
    <w:lvl w:ilvl="3">
      <w:start w:val="1"/>
      <w:numFmt w:val="decimal"/>
      <w:lvlText w:val="%1.%2.%3.%4."/>
      <w:lvlJc w:val="left"/>
      <w:pPr>
        <w:tabs>
          <w:tab w:val="num" w:pos="339"/>
        </w:tabs>
        <w:ind w:left="339" w:hanging="907"/>
      </w:pPr>
      <w:rPr>
        <w:rFonts w:hint="default"/>
        <w:b/>
        <w:i w:val="0"/>
        <w:spacing w:val="-20"/>
        <w:w w:val="100"/>
        <w:position w:val="0"/>
        <w:sz w:val="24"/>
        <w:szCs w:val="24"/>
        <w:u w:val="none"/>
        <w:effect w:val="none"/>
      </w:rPr>
    </w:lvl>
    <w:lvl w:ilvl="4">
      <w:start w:val="1"/>
      <w:numFmt w:val="decimal"/>
      <w:lvlText w:val="%1.%2.%3.%4.%5."/>
      <w:lvlJc w:val="left"/>
      <w:pPr>
        <w:tabs>
          <w:tab w:val="num" w:pos="509"/>
        </w:tabs>
        <w:ind w:left="50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752"/>
        </w:tabs>
        <w:ind w:left="2168" w:hanging="936"/>
      </w:pPr>
      <w:rPr>
        <w:rFonts w:hint="default"/>
      </w:rPr>
    </w:lvl>
    <w:lvl w:ilvl="6">
      <w:start w:val="1"/>
      <w:numFmt w:val="decimal"/>
      <w:lvlText w:val="%1.%2.%3.%4.%5.%6.%7."/>
      <w:lvlJc w:val="left"/>
      <w:pPr>
        <w:tabs>
          <w:tab w:val="num" w:pos="4472"/>
        </w:tabs>
        <w:ind w:left="2672" w:hanging="1080"/>
      </w:pPr>
      <w:rPr>
        <w:rFonts w:hint="default"/>
      </w:rPr>
    </w:lvl>
    <w:lvl w:ilvl="7">
      <w:start w:val="1"/>
      <w:numFmt w:val="decimal"/>
      <w:lvlText w:val="%1.%2.%3.%4.%5.%6.%7.%8."/>
      <w:lvlJc w:val="left"/>
      <w:pPr>
        <w:tabs>
          <w:tab w:val="num" w:pos="5192"/>
        </w:tabs>
        <w:ind w:left="3176" w:hanging="1224"/>
      </w:pPr>
      <w:rPr>
        <w:rFonts w:hint="default"/>
      </w:rPr>
    </w:lvl>
    <w:lvl w:ilvl="8">
      <w:start w:val="1"/>
      <w:numFmt w:val="decimal"/>
      <w:lvlText w:val="%1.%2.%3.%4.%5.%6.%7.%8.%9."/>
      <w:lvlJc w:val="left"/>
      <w:pPr>
        <w:tabs>
          <w:tab w:val="num" w:pos="6272"/>
        </w:tabs>
        <w:ind w:left="3752" w:hanging="1440"/>
      </w:pPr>
      <w:rPr>
        <w:rFonts w:hint="default"/>
      </w:rPr>
    </w:lvl>
  </w:abstractNum>
  <w:abstractNum w:abstractNumId="59" w15:restartNumberingAfterBreak="0">
    <w:nsid w:val="46C239D8"/>
    <w:multiLevelType w:val="multilevel"/>
    <w:tmpl w:val="938CEBF4"/>
    <w:styleLink w:val="29"/>
    <w:lvl w:ilvl="0">
      <w:start w:val="1"/>
      <w:numFmt w:val="decimal"/>
      <w:lvlText w:val="6.5.%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676132"/>
    <w:multiLevelType w:val="multilevel"/>
    <w:tmpl w:val="406854EA"/>
    <w:styleLink w:val="63"/>
    <w:lvl w:ilvl="0">
      <w:start w:val="1"/>
      <w:numFmt w:val="decimal"/>
      <w:lvlText w:val="7.%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173BA"/>
    <w:multiLevelType w:val="multilevel"/>
    <w:tmpl w:val="F06E64D2"/>
    <w:styleLink w:val="410"/>
    <w:lvl w:ilvl="0">
      <w:start w:val="1"/>
      <w:numFmt w:val="decimal"/>
      <w:lvlText w:val="4.7.%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723135"/>
    <w:multiLevelType w:val="hybridMultilevel"/>
    <w:tmpl w:val="D8F4AB74"/>
    <w:lvl w:ilvl="0" w:tplc="14CC30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4A9E5BA0"/>
    <w:multiLevelType w:val="multilevel"/>
    <w:tmpl w:val="7CE4A748"/>
    <w:styleLink w:val="69"/>
    <w:lvl w:ilvl="0">
      <w:start w:val="1"/>
      <w:numFmt w:val="decimal"/>
      <w:lvlText w:val="9.%1."/>
      <w:lvlJc w:val="left"/>
      <w:pPr>
        <w:ind w:left="0" w:firstLine="0"/>
      </w:pPr>
      <w:rPr>
        <w:rFonts w:ascii="Arial" w:hAnsi="Arial" w:hint="default"/>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AE02B1C"/>
    <w:multiLevelType w:val="multilevel"/>
    <w:tmpl w:val="914A562A"/>
    <w:styleLink w:val="58"/>
    <w:lvl w:ilvl="0">
      <w:start w:val="1"/>
      <w:numFmt w:val="decimal"/>
      <w:lvlText w:val="%1."/>
      <w:lvlJc w:val="left"/>
      <w:pPr>
        <w:tabs>
          <w:tab w:val="num" w:pos="558"/>
        </w:tabs>
        <w:ind w:left="-29" w:firstLine="29"/>
      </w:pPr>
      <w:rPr>
        <w:rFonts w:ascii="Arial" w:hAnsi="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C15746C"/>
    <w:multiLevelType w:val="multilevel"/>
    <w:tmpl w:val="938CEBF4"/>
    <w:styleLink w:val="49"/>
    <w:lvl w:ilvl="0">
      <w:start w:val="1"/>
      <w:numFmt w:val="decimal"/>
      <w:lvlText w:val="6.5.%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F6E6DD1"/>
    <w:multiLevelType w:val="multilevel"/>
    <w:tmpl w:val="D80E17DA"/>
    <w:styleLink w:val="35"/>
    <w:lvl w:ilvl="0">
      <w:start w:val="1"/>
      <w:numFmt w:val="decimal"/>
      <w:lvlText w:val="7.2.%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3327BFF"/>
    <w:multiLevelType w:val="hybridMultilevel"/>
    <w:tmpl w:val="763C49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53B57DA8"/>
    <w:multiLevelType w:val="multilevel"/>
    <w:tmpl w:val="417E130E"/>
    <w:styleLink w:val="130"/>
    <w:lvl w:ilvl="0">
      <w:start w:val="1"/>
      <w:numFmt w:val="bullet"/>
      <w:lvlText w:val=""/>
      <w:lvlJc w:val="left"/>
      <w:pPr>
        <w:tabs>
          <w:tab w:val="num" w:pos="1320"/>
        </w:tabs>
        <w:ind w:left="1320" w:firstLine="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BB5AE5"/>
    <w:multiLevelType w:val="multilevel"/>
    <w:tmpl w:val="3C82C360"/>
    <w:styleLink w:val="47"/>
    <w:lvl w:ilvl="0">
      <w:start w:val="1"/>
      <w:numFmt w:val="decimal"/>
      <w:lvlText w:val="6.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002C80"/>
    <w:multiLevelType w:val="multilevel"/>
    <w:tmpl w:val="BAC6F8B6"/>
    <w:styleLink w:val="39"/>
    <w:lvl w:ilvl="0">
      <w:start w:val="1"/>
      <w:numFmt w:val="decimal"/>
      <w:lvlText w:val="4.%1."/>
      <w:lvlJc w:val="left"/>
      <w:pPr>
        <w:ind w:left="360" w:hanging="36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5B71029"/>
    <w:multiLevelType w:val="hybridMultilevel"/>
    <w:tmpl w:val="993E88AE"/>
    <w:lvl w:ilvl="0" w:tplc="D6540D74">
      <w:start w:val="1"/>
      <w:numFmt w:val="bullet"/>
      <w:pStyle w:val="AD1"/>
      <w:lvlText w:val=""/>
      <w:lvlJc w:val="left"/>
      <w:pPr>
        <w:tabs>
          <w:tab w:val="num" w:pos="425"/>
        </w:tabs>
        <w:ind w:left="425" w:firstLine="0"/>
      </w:pPr>
      <w:rPr>
        <w:rFonts w:ascii="Symbol" w:hAnsi="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F4269B"/>
    <w:multiLevelType w:val="multilevel"/>
    <w:tmpl w:val="54FCB7A0"/>
    <w:styleLink w:val="38"/>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A17681"/>
    <w:multiLevelType w:val="multilevel"/>
    <w:tmpl w:val="1EAAD82C"/>
    <w:styleLink w:val="36"/>
    <w:lvl w:ilvl="0">
      <w:start w:val="1"/>
      <w:numFmt w:val="decimal"/>
      <w:lvlText w:val="7.%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A7E522D"/>
    <w:multiLevelType w:val="multilevel"/>
    <w:tmpl w:val="54FCB7A0"/>
    <w:styleLink w:val="54"/>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A856603"/>
    <w:multiLevelType w:val="hybridMultilevel"/>
    <w:tmpl w:val="89EC8F54"/>
    <w:lvl w:ilvl="0" w:tplc="E5F442E4">
      <w:start w:val="1"/>
      <w:numFmt w:val="bullet"/>
      <w:pStyle w:val="2AD"/>
      <w:lvlText w:val="o"/>
      <w:lvlJc w:val="left"/>
      <w:pPr>
        <w:ind w:left="1571" w:hanging="360"/>
      </w:pPr>
      <w:rPr>
        <w:rFonts w:ascii="Courier New" w:hAnsi="Courier New" w:cs="Courier New"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15:restartNumberingAfterBreak="0">
    <w:nsid w:val="5C38079C"/>
    <w:multiLevelType w:val="multilevel"/>
    <w:tmpl w:val="0419001D"/>
    <w:styleLink w:val="2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06E2BDB"/>
    <w:multiLevelType w:val="multilevel"/>
    <w:tmpl w:val="F650E146"/>
    <w:styleLink w:val="57"/>
    <w:lvl w:ilvl="0">
      <w:start w:val="1"/>
      <w:numFmt w:val="decimal"/>
      <w:lvlText w:val="%1."/>
      <w:lvlJc w:val="left"/>
      <w:pPr>
        <w:tabs>
          <w:tab w:val="num" w:pos="785"/>
        </w:tabs>
        <w:ind w:left="198" w:firstLine="227"/>
      </w:pPr>
      <w:rPr>
        <w:rFonts w:ascii="Arial" w:hAnsi="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63C4336F"/>
    <w:multiLevelType w:val="hybridMultilevel"/>
    <w:tmpl w:val="83943C02"/>
    <w:lvl w:ilvl="0" w:tplc="7106694C">
      <w:start w:val="1"/>
      <w:numFmt w:val="decimal"/>
      <w:pStyle w:val="51AD"/>
      <w:lvlText w:val="5.%1."/>
      <w:lvlJc w:val="left"/>
      <w:pPr>
        <w:ind w:left="0" w:firstLine="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5A8397C"/>
    <w:multiLevelType w:val="multilevel"/>
    <w:tmpl w:val="1EAAD82C"/>
    <w:styleLink w:val="51"/>
    <w:lvl w:ilvl="0">
      <w:start w:val="1"/>
      <w:numFmt w:val="decimal"/>
      <w:lvlText w:val="7.%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694137C"/>
    <w:multiLevelType w:val="multilevel"/>
    <w:tmpl w:val="DBB2DFF8"/>
    <w:styleLink w:val="44"/>
    <w:lvl w:ilvl="0">
      <w:start w:val="1"/>
      <w:numFmt w:val="decimal"/>
      <w:lvlText w:val="6.%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7741E26"/>
    <w:multiLevelType w:val="hybridMultilevel"/>
    <w:tmpl w:val="406854EA"/>
    <w:lvl w:ilvl="0" w:tplc="2138C34A">
      <w:start w:val="1"/>
      <w:numFmt w:val="decimal"/>
      <w:pStyle w:val="71AD"/>
      <w:lvlText w:val="7.%1."/>
      <w:lvlJc w:val="left"/>
      <w:pPr>
        <w:ind w:left="0" w:firstLine="0"/>
      </w:pPr>
      <w:rPr>
        <w:rFonts w:ascii="Arial" w:hAnsi="Arial"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85020D9"/>
    <w:multiLevelType w:val="multilevel"/>
    <w:tmpl w:val="BD78335E"/>
    <w:styleLink w:val="48"/>
    <w:lvl w:ilvl="0">
      <w:start w:val="1"/>
      <w:numFmt w:val="decimal"/>
      <w:lvlText w:val="6.4.%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ABC0AD1"/>
    <w:multiLevelType w:val="multilevel"/>
    <w:tmpl w:val="4872C146"/>
    <w:styleLink w:val="46"/>
    <w:lvl w:ilvl="0">
      <w:start w:val="1"/>
      <w:numFmt w:val="decimal"/>
      <w:lvlText w:val="6.2.%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B804BE0"/>
    <w:multiLevelType w:val="multilevel"/>
    <w:tmpl w:val="34EA7D84"/>
    <w:styleLink w:val="310"/>
    <w:lvl w:ilvl="0">
      <w:start w:val="1"/>
      <w:numFmt w:val="decimal"/>
      <w:lvlText w:val="6.10.%1."/>
      <w:lvlJc w:val="left"/>
      <w:pPr>
        <w:ind w:left="624" w:hanging="48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C4A1F14"/>
    <w:multiLevelType w:val="multilevel"/>
    <w:tmpl w:val="F558CDEE"/>
    <w:styleLink w:val="55"/>
    <w:lvl w:ilvl="0">
      <w:start w:val="1"/>
      <w:numFmt w:val="decimal"/>
      <w:lvlText w:val="10.%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D0E00F9"/>
    <w:multiLevelType w:val="multilevel"/>
    <w:tmpl w:val="C32AC594"/>
    <w:styleLink w:val="34"/>
    <w:lvl w:ilvl="0">
      <w:start w:val="1"/>
      <w:numFmt w:val="decimal"/>
      <w:lvlText w:val="7.1.%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FDA50FD"/>
    <w:multiLevelType w:val="multilevel"/>
    <w:tmpl w:val="19F6309C"/>
    <w:styleLink w:val="53"/>
    <w:lvl w:ilvl="0">
      <w:start w:val="1"/>
      <w:numFmt w:val="decimal"/>
      <w:lvlText w:val="8.%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857965"/>
    <w:multiLevelType w:val="hybridMultilevel"/>
    <w:tmpl w:val="6292EF36"/>
    <w:lvl w:ilvl="0" w:tplc="8BF01914">
      <w:start w:val="1"/>
      <w:numFmt w:val="bullet"/>
      <w:pStyle w:val="a1"/>
      <w:lvlText w:val="•"/>
      <w:lvlJc w:val="left"/>
      <w:pPr>
        <w:tabs>
          <w:tab w:val="num" w:pos="720"/>
        </w:tabs>
        <w:ind w:left="720" w:hanging="360"/>
      </w:pPr>
      <w:rPr>
        <w:rFonts w:ascii="Arial" w:hAnsi="Arial" w:hint="default"/>
      </w:rPr>
    </w:lvl>
    <w:lvl w:ilvl="1" w:tplc="8B022E62">
      <w:start w:val="1"/>
      <w:numFmt w:val="bullet"/>
      <w:lvlText w:val="•"/>
      <w:lvlJc w:val="left"/>
      <w:pPr>
        <w:tabs>
          <w:tab w:val="num" w:pos="1440"/>
        </w:tabs>
        <w:ind w:left="1440" w:hanging="360"/>
      </w:pPr>
      <w:rPr>
        <w:rFonts w:ascii="Arial" w:hAnsi="Arial" w:hint="default"/>
      </w:rPr>
    </w:lvl>
    <w:lvl w:ilvl="2" w:tplc="CAA6D4E0" w:tentative="1">
      <w:start w:val="1"/>
      <w:numFmt w:val="bullet"/>
      <w:lvlText w:val="•"/>
      <w:lvlJc w:val="left"/>
      <w:pPr>
        <w:tabs>
          <w:tab w:val="num" w:pos="2160"/>
        </w:tabs>
        <w:ind w:left="2160" w:hanging="360"/>
      </w:pPr>
      <w:rPr>
        <w:rFonts w:ascii="Arial" w:hAnsi="Arial" w:hint="default"/>
      </w:rPr>
    </w:lvl>
    <w:lvl w:ilvl="3" w:tplc="4A32C6B8" w:tentative="1">
      <w:start w:val="1"/>
      <w:numFmt w:val="bullet"/>
      <w:lvlText w:val="•"/>
      <w:lvlJc w:val="left"/>
      <w:pPr>
        <w:tabs>
          <w:tab w:val="num" w:pos="2880"/>
        </w:tabs>
        <w:ind w:left="2880" w:hanging="360"/>
      </w:pPr>
      <w:rPr>
        <w:rFonts w:ascii="Arial" w:hAnsi="Arial" w:hint="default"/>
      </w:rPr>
    </w:lvl>
    <w:lvl w:ilvl="4" w:tplc="1722C276" w:tentative="1">
      <w:start w:val="1"/>
      <w:numFmt w:val="bullet"/>
      <w:lvlText w:val="•"/>
      <w:lvlJc w:val="left"/>
      <w:pPr>
        <w:tabs>
          <w:tab w:val="num" w:pos="3600"/>
        </w:tabs>
        <w:ind w:left="3600" w:hanging="360"/>
      </w:pPr>
      <w:rPr>
        <w:rFonts w:ascii="Arial" w:hAnsi="Arial" w:hint="default"/>
      </w:rPr>
    </w:lvl>
    <w:lvl w:ilvl="5" w:tplc="E2FC5EFC" w:tentative="1">
      <w:start w:val="1"/>
      <w:numFmt w:val="bullet"/>
      <w:lvlText w:val="•"/>
      <w:lvlJc w:val="left"/>
      <w:pPr>
        <w:tabs>
          <w:tab w:val="num" w:pos="4320"/>
        </w:tabs>
        <w:ind w:left="4320" w:hanging="360"/>
      </w:pPr>
      <w:rPr>
        <w:rFonts w:ascii="Arial" w:hAnsi="Arial" w:hint="default"/>
      </w:rPr>
    </w:lvl>
    <w:lvl w:ilvl="6" w:tplc="668C9E7E" w:tentative="1">
      <w:start w:val="1"/>
      <w:numFmt w:val="bullet"/>
      <w:lvlText w:val="•"/>
      <w:lvlJc w:val="left"/>
      <w:pPr>
        <w:tabs>
          <w:tab w:val="num" w:pos="5040"/>
        </w:tabs>
        <w:ind w:left="5040" w:hanging="360"/>
      </w:pPr>
      <w:rPr>
        <w:rFonts w:ascii="Arial" w:hAnsi="Arial" w:hint="default"/>
      </w:rPr>
    </w:lvl>
    <w:lvl w:ilvl="7" w:tplc="F5429466" w:tentative="1">
      <w:start w:val="1"/>
      <w:numFmt w:val="bullet"/>
      <w:lvlText w:val="•"/>
      <w:lvlJc w:val="left"/>
      <w:pPr>
        <w:tabs>
          <w:tab w:val="num" w:pos="5760"/>
        </w:tabs>
        <w:ind w:left="5760" w:hanging="360"/>
      </w:pPr>
      <w:rPr>
        <w:rFonts w:ascii="Arial" w:hAnsi="Arial" w:hint="default"/>
      </w:rPr>
    </w:lvl>
    <w:lvl w:ilvl="8" w:tplc="9F26192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0BA6AE5"/>
    <w:multiLevelType w:val="hybridMultilevel"/>
    <w:tmpl w:val="3CFAA28A"/>
    <w:lvl w:ilvl="0" w:tplc="8416BC28">
      <w:start w:val="1"/>
      <w:numFmt w:val="decimal"/>
      <w:pStyle w:val="11AD"/>
      <w:lvlText w:val="1.%1."/>
      <w:lvlJc w:val="left"/>
      <w:pPr>
        <w:ind w:left="0" w:firstLine="0"/>
      </w:pPr>
      <w:rPr>
        <w:rFonts w:ascii="Arial" w:hAnsi="Arial"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1760C26"/>
    <w:multiLevelType w:val="multilevel"/>
    <w:tmpl w:val="0419001D"/>
    <w:styleLink w:val="6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3FF4CFF"/>
    <w:multiLevelType w:val="hybridMultilevel"/>
    <w:tmpl w:val="19509816"/>
    <w:lvl w:ilvl="0" w:tplc="572A5896">
      <w:start w:val="1"/>
      <w:numFmt w:val="russianLower"/>
      <w:pStyle w:val="AD2"/>
      <w:lvlText w:val="%1)"/>
      <w:lvlJc w:val="left"/>
      <w:pPr>
        <w:ind w:left="11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4C628BC"/>
    <w:multiLevelType w:val="multilevel"/>
    <w:tmpl w:val="0419001D"/>
    <w:styleLink w:v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7751E7A"/>
    <w:multiLevelType w:val="multilevel"/>
    <w:tmpl w:val="003AF974"/>
    <w:styleLink w:val="17"/>
    <w:lvl w:ilvl="0">
      <w:start w:val="1"/>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4" w15:restartNumberingAfterBreak="0">
    <w:nsid w:val="77F5558E"/>
    <w:multiLevelType w:val="hybridMultilevel"/>
    <w:tmpl w:val="2FE85D4A"/>
    <w:lvl w:ilvl="0" w:tplc="FC32D50A">
      <w:start w:val="1"/>
      <w:numFmt w:val="decimal"/>
      <w:pStyle w:val="21AD"/>
      <w:lvlText w:val="2.%1."/>
      <w:lvlJc w:val="left"/>
      <w:pPr>
        <w:ind w:left="0" w:firstLine="0"/>
      </w:pPr>
      <w:rPr>
        <w:rFonts w:ascii="Arial" w:hAnsi="Arial"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AE16AAF"/>
    <w:multiLevelType w:val="multilevel"/>
    <w:tmpl w:val="236A163A"/>
    <w:styleLink w:val="8"/>
    <w:lvl w:ilvl="0">
      <w:start w:val="1"/>
      <w:numFmt w:val="decimal"/>
      <w:lvlText w:val="%1."/>
      <w:lvlJc w:val="left"/>
      <w:pPr>
        <w:ind w:left="397" w:hanging="397"/>
      </w:pPr>
      <w:rPr>
        <w:rFonts w:hint="default"/>
      </w:rPr>
    </w:lvl>
    <w:lvl w:ilvl="1">
      <w:start w:val="1"/>
      <w:numFmt w:val="decimal"/>
      <w:lvlText w:val="%1.%2."/>
      <w:lvlJc w:val="left"/>
      <w:pPr>
        <w:tabs>
          <w:tab w:val="num" w:pos="851"/>
        </w:tabs>
        <w:ind w:left="851" w:hanging="567"/>
      </w:pPr>
      <w:rPr>
        <w:rFonts w:hint="default"/>
        <w:b/>
        <w:i w:val="0"/>
        <w:color w:val="auto"/>
        <w:sz w:val="24"/>
        <w:szCs w:val="24"/>
      </w:rPr>
    </w:lvl>
    <w:lvl w:ilvl="2">
      <w:start w:val="1"/>
      <w:numFmt w:val="decimal"/>
      <w:lvlText w:val="%1.%2.%3."/>
      <w:lvlJc w:val="left"/>
      <w:pPr>
        <w:tabs>
          <w:tab w:val="num" w:pos="1021"/>
        </w:tabs>
        <w:ind w:left="1021" w:hanging="737"/>
      </w:pPr>
    </w:lvl>
    <w:lvl w:ilvl="3">
      <w:start w:val="1"/>
      <w:numFmt w:val="decimal"/>
      <w:lvlText w:val="%1.%2.%3.%4."/>
      <w:lvlJc w:val="left"/>
      <w:pPr>
        <w:tabs>
          <w:tab w:val="num" w:pos="339"/>
        </w:tabs>
        <w:ind w:left="339" w:hanging="907"/>
      </w:pPr>
      <w:rPr>
        <w:rFonts w:hint="default"/>
        <w:b/>
        <w:i w:val="0"/>
        <w:spacing w:val="-20"/>
        <w:w w:val="100"/>
        <w:position w:val="0"/>
        <w:sz w:val="24"/>
        <w:szCs w:val="24"/>
        <w:u w:val="none"/>
        <w:effect w:val="none"/>
      </w:rPr>
    </w:lvl>
    <w:lvl w:ilvl="4">
      <w:start w:val="1"/>
      <w:numFmt w:val="decimal"/>
      <w:lvlText w:val="%1.%2.%3.%4.%5."/>
      <w:lvlJc w:val="left"/>
      <w:pPr>
        <w:tabs>
          <w:tab w:val="num" w:pos="509"/>
        </w:tabs>
        <w:ind w:left="509" w:hanging="1077"/>
      </w:pPr>
      <w:rPr>
        <w:rFonts w:ascii="Arial" w:hAnsi="Arial" w:hint="default"/>
        <w:b/>
        <w:i/>
        <w:spacing w:val="-20"/>
        <w:w w:val="100"/>
        <w:position w:val="0"/>
        <w:sz w:val="20"/>
        <w:szCs w:val="20"/>
        <w:u w:val="none"/>
        <w:effect w:val="none"/>
      </w:rPr>
    </w:lvl>
    <w:lvl w:ilvl="5">
      <w:start w:val="1"/>
      <w:numFmt w:val="decimal"/>
      <w:lvlText w:val="%1.%2.%3.%4.%5.%6."/>
      <w:lvlJc w:val="left"/>
      <w:pPr>
        <w:tabs>
          <w:tab w:val="num" w:pos="3752"/>
        </w:tabs>
        <w:ind w:left="2168" w:hanging="936"/>
      </w:pPr>
      <w:rPr>
        <w:rFonts w:hint="default"/>
      </w:rPr>
    </w:lvl>
    <w:lvl w:ilvl="6">
      <w:start w:val="1"/>
      <w:numFmt w:val="decimal"/>
      <w:lvlText w:val="%1.%2.%3.%4.%5.%6.%7."/>
      <w:lvlJc w:val="left"/>
      <w:pPr>
        <w:tabs>
          <w:tab w:val="num" w:pos="4472"/>
        </w:tabs>
        <w:ind w:left="2672" w:hanging="1080"/>
      </w:pPr>
      <w:rPr>
        <w:rFonts w:hint="default"/>
      </w:rPr>
    </w:lvl>
    <w:lvl w:ilvl="7">
      <w:start w:val="1"/>
      <w:numFmt w:val="decimal"/>
      <w:lvlText w:val="%1.%2.%3.%4.%5.%6.%7.%8."/>
      <w:lvlJc w:val="left"/>
      <w:pPr>
        <w:tabs>
          <w:tab w:val="num" w:pos="5192"/>
        </w:tabs>
        <w:ind w:left="3176" w:hanging="1224"/>
      </w:pPr>
      <w:rPr>
        <w:rFonts w:hint="default"/>
      </w:rPr>
    </w:lvl>
    <w:lvl w:ilvl="8">
      <w:start w:val="1"/>
      <w:numFmt w:val="decimal"/>
      <w:lvlText w:val="%1.%2.%3.%4.%5.%6.%7.%8.%9."/>
      <w:lvlJc w:val="left"/>
      <w:pPr>
        <w:tabs>
          <w:tab w:val="num" w:pos="6272"/>
        </w:tabs>
        <w:ind w:left="3752" w:hanging="1440"/>
      </w:pPr>
      <w:rPr>
        <w:rFonts w:hint="default"/>
      </w:rPr>
    </w:lvl>
  </w:abstractNum>
  <w:abstractNum w:abstractNumId="96" w15:restartNumberingAfterBreak="0">
    <w:nsid w:val="7B537B9C"/>
    <w:multiLevelType w:val="hybridMultilevel"/>
    <w:tmpl w:val="83C23F9C"/>
    <w:lvl w:ilvl="0" w:tplc="9C8E8198">
      <w:start w:val="1"/>
      <w:numFmt w:val="decimal"/>
      <w:pStyle w:val="61AD"/>
      <w:lvlText w:val="6.%1."/>
      <w:lvlJc w:val="left"/>
      <w:pPr>
        <w:ind w:left="0" w:firstLine="0"/>
      </w:pPr>
      <w:rPr>
        <w:rFonts w:ascii="Arial" w:hAnsi="Arial"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1"/>
  </w:num>
  <w:num w:numId="3">
    <w:abstractNumId w:val="57"/>
  </w:num>
  <w:num w:numId="4">
    <w:abstractNumId w:val="43"/>
  </w:num>
  <w:num w:numId="5">
    <w:abstractNumId w:val="35"/>
  </w:num>
  <w:num w:numId="6">
    <w:abstractNumId w:val="30"/>
  </w:num>
  <w:num w:numId="7">
    <w:abstractNumId w:val="75"/>
  </w:num>
  <w:num w:numId="8">
    <w:abstractNumId w:val="4"/>
  </w:num>
  <w:num w:numId="9">
    <w:abstractNumId w:val="51"/>
  </w:num>
  <w:num w:numId="10">
    <w:abstractNumId w:val="55"/>
  </w:num>
  <w:num w:numId="11">
    <w:abstractNumId w:val="44"/>
  </w:num>
  <w:num w:numId="12">
    <w:abstractNumId w:val="50"/>
  </w:num>
  <w:num w:numId="13">
    <w:abstractNumId w:val="58"/>
  </w:num>
  <w:num w:numId="14">
    <w:abstractNumId w:val="95"/>
  </w:num>
  <w:num w:numId="15">
    <w:abstractNumId w:val="48"/>
  </w:num>
  <w:num w:numId="16">
    <w:abstractNumId w:val="27"/>
  </w:num>
  <w:num w:numId="17">
    <w:abstractNumId w:val="21"/>
  </w:num>
  <w:num w:numId="18">
    <w:abstractNumId w:val="18"/>
  </w:num>
  <w:num w:numId="19">
    <w:abstractNumId w:val="68"/>
  </w:num>
  <w:num w:numId="20">
    <w:abstractNumId w:val="92"/>
  </w:num>
  <w:num w:numId="21">
    <w:abstractNumId w:val="91"/>
  </w:num>
  <w:num w:numId="22">
    <w:abstractNumId w:val="6"/>
  </w:num>
  <w:num w:numId="23">
    <w:abstractNumId w:val="34"/>
  </w:num>
  <w:num w:numId="24">
    <w:abstractNumId w:val="11"/>
  </w:num>
  <w:num w:numId="25">
    <w:abstractNumId w:val="42"/>
  </w:num>
  <w:num w:numId="26">
    <w:abstractNumId w:val="93"/>
  </w:num>
  <w:num w:numId="27">
    <w:abstractNumId w:val="37"/>
  </w:num>
  <w:num w:numId="28">
    <w:abstractNumId w:val="5"/>
  </w:num>
  <w:num w:numId="29">
    <w:abstractNumId w:val="8"/>
  </w:num>
  <w:num w:numId="30">
    <w:abstractNumId w:val="76"/>
  </w:num>
  <w:num w:numId="31">
    <w:abstractNumId w:val="23"/>
  </w:num>
  <w:num w:numId="32">
    <w:abstractNumId w:val="10"/>
  </w:num>
  <w:num w:numId="33">
    <w:abstractNumId w:val="46"/>
  </w:num>
  <w:num w:numId="34">
    <w:abstractNumId w:val="31"/>
  </w:num>
  <w:num w:numId="35">
    <w:abstractNumId w:val="53"/>
  </w:num>
  <w:num w:numId="36">
    <w:abstractNumId w:val="41"/>
  </w:num>
  <w:num w:numId="37">
    <w:abstractNumId w:val="45"/>
  </w:num>
  <w:num w:numId="38">
    <w:abstractNumId w:val="59"/>
  </w:num>
  <w:num w:numId="39">
    <w:abstractNumId w:val="39"/>
  </w:num>
  <w:num w:numId="40">
    <w:abstractNumId w:val="84"/>
  </w:num>
  <w:num w:numId="41">
    <w:abstractNumId w:val="22"/>
  </w:num>
  <w:num w:numId="42">
    <w:abstractNumId w:val="15"/>
  </w:num>
  <w:num w:numId="43">
    <w:abstractNumId w:val="86"/>
  </w:num>
  <w:num w:numId="44">
    <w:abstractNumId w:val="66"/>
  </w:num>
  <w:num w:numId="45">
    <w:abstractNumId w:val="73"/>
  </w:num>
  <w:num w:numId="46">
    <w:abstractNumId w:val="17"/>
  </w:num>
  <w:num w:numId="47">
    <w:abstractNumId w:val="72"/>
  </w:num>
  <w:num w:numId="48">
    <w:abstractNumId w:val="70"/>
  </w:num>
  <w:num w:numId="49">
    <w:abstractNumId w:val="20"/>
  </w:num>
  <w:num w:numId="50">
    <w:abstractNumId w:val="61"/>
  </w:num>
  <w:num w:numId="51">
    <w:abstractNumId w:val="14"/>
  </w:num>
  <w:num w:numId="52">
    <w:abstractNumId w:val="25"/>
  </w:num>
  <w:num w:numId="53">
    <w:abstractNumId w:val="80"/>
  </w:num>
  <w:num w:numId="54">
    <w:abstractNumId w:val="33"/>
  </w:num>
  <w:num w:numId="55">
    <w:abstractNumId w:val="83"/>
  </w:num>
  <w:num w:numId="56">
    <w:abstractNumId w:val="69"/>
  </w:num>
  <w:num w:numId="57">
    <w:abstractNumId w:val="82"/>
  </w:num>
  <w:num w:numId="58">
    <w:abstractNumId w:val="65"/>
  </w:num>
  <w:num w:numId="59">
    <w:abstractNumId w:val="9"/>
  </w:num>
  <w:num w:numId="60">
    <w:abstractNumId w:val="79"/>
  </w:num>
  <w:num w:numId="61">
    <w:abstractNumId w:val="24"/>
  </w:num>
  <w:num w:numId="62">
    <w:abstractNumId w:val="87"/>
  </w:num>
  <w:num w:numId="63">
    <w:abstractNumId w:val="74"/>
  </w:num>
  <w:num w:numId="64">
    <w:abstractNumId w:val="85"/>
  </w:num>
  <w:num w:numId="65">
    <w:abstractNumId w:val="29"/>
  </w:num>
  <w:num w:numId="66">
    <w:abstractNumId w:val="77"/>
  </w:num>
  <w:num w:numId="67">
    <w:abstractNumId w:val="88"/>
  </w:num>
  <w:num w:numId="68">
    <w:abstractNumId w:val="56"/>
  </w:num>
  <w:num w:numId="69">
    <w:abstractNumId w:val="0"/>
  </w:num>
  <w:num w:numId="70">
    <w:abstractNumId w:val="64"/>
  </w:num>
  <w:num w:numId="71">
    <w:abstractNumId w:val="2"/>
  </w:num>
  <w:num w:numId="72">
    <w:abstractNumId w:val="32"/>
  </w:num>
  <w:num w:numId="73">
    <w:abstractNumId w:val="36"/>
  </w:num>
  <w:num w:numId="74">
    <w:abstractNumId w:val="47"/>
  </w:num>
  <w:num w:numId="75">
    <w:abstractNumId w:val="78"/>
  </w:num>
  <w:num w:numId="76">
    <w:abstractNumId w:val="40"/>
  </w:num>
  <w:num w:numId="77">
    <w:abstractNumId w:val="96"/>
  </w:num>
  <w:num w:numId="78">
    <w:abstractNumId w:val="1"/>
  </w:num>
  <w:num w:numId="79">
    <w:abstractNumId w:val="81"/>
  </w:num>
  <w:num w:numId="80">
    <w:abstractNumId w:val="60"/>
  </w:num>
  <w:num w:numId="81">
    <w:abstractNumId w:val="26"/>
  </w:num>
  <w:num w:numId="82">
    <w:abstractNumId w:val="52"/>
  </w:num>
  <w:num w:numId="83">
    <w:abstractNumId w:val="94"/>
  </w:num>
  <w:num w:numId="84">
    <w:abstractNumId w:val="12"/>
  </w:num>
  <w:num w:numId="85">
    <w:abstractNumId w:val="89"/>
  </w:num>
  <w:num w:numId="86">
    <w:abstractNumId w:val="28"/>
  </w:num>
  <w:num w:numId="87">
    <w:abstractNumId w:val="3"/>
  </w:num>
  <w:num w:numId="88">
    <w:abstractNumId w:val="19"/>
  </w:num>
  <w:num w:numId="89">
    <w:abstractNumId w:val="90"/>
  </w:num>
  <w:num w:numId="90">
    <w:abstractNumId w:val="49"/>
  </w:num>
  <w:num w:numId="91">
    <w:abstractNumId w:val="63"/>
  </w:num>
  <w:num w:numId="92">
    <w:abstractNumId w:val="54"/>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ru-RU" w:vendorID="64" w:dllVersion="0"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6" w:nlCheck="1" w:checkStyle="0"/>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ACC"/>
    <w:rsid w:val="000022D0"/>
    <w:rsid w:val="00002F85"/>
    <w:rsid w:val="000045AF"/>
    <w:rsid w:val="00005EBD"/>
    <w:rsid w:val="00010B8C"/>
    <w:rsid w:val="000130C0"/>
    <w:rsid w:val="00017269"/>
    <w:rsid w:val="00020B1F"/>
    <w:rsid w:val="00021642"/>
    <w:rsid w:val="000236AF"/>
    <w:rsid w:val="00027124"/>
    <w:rsid w:val="00030D8E"/>
    <w:rsid w:val="00034745"/>
    <w:rsid w:val="0003677B"/>
    <w:rsid w:val="00041104"/>
    <w:rsid w:val="000447B8"/>
    <w:rsid w:val="00047D8E"/>
    <w:rsid w:val="00053154"/>
    <w:rsid w:val="000535E4"/>
    <w:rsid w:val="000556F2"/>
    <w:rsid w:val="000602DB"/>
    <w:rsid w:val="00061C71"/>
    <w:rsid w:val="00062685"/>
    <w:rsid w:val="00062888"/>
    <w:rsid w:val="00062CF2"/>
    <w:rsid w:val="0006677B"/>
    <w:rsid w:val="00066D12"/>
    <w:rsid w:val="00067BAC"/>
    <w:rsid w:val="000729D7"/>
    <w:rsid w:val="000748CF"/>
    <w:rsid w:val="00075BF1"/>
    <w:rsid w:val="000801E3"/>
    <w:rsid w:val="0008622B"/>
    <w:rsid w:val="0009034D"/>
    <w:rsid w:val="00090826"/>
    <w:rsid w:val="0009474D"/>
    <w:rsid w:val="00094AC2"/>
    <w:rsid w:val="00095067"/>
    <w:rsid w:val="000953D0"/>
    <w:rsid w:val="000A28C7"/>
    <w:rsid w:val="000A3D31"/>
    <w:rsid w:val="000A54DE"/>
    <w:rsid w:val="000A6251"/>
    <w:rsid w:val="000B193E"/>
    <w:rsid w:val="000B3E2C"/>
    <w:rsid w:val="000B48A5"/>
    <w:rsid w:val="000C02E6"/>
    <w:rsid w:val="000C1862"/>
    <w:rsid w:val="000C1BB9"/>
    <w:rsid w:val="000C24D8"/>
    <w:rsid w:val="000C61A2"/>
    <w:rsid w:val="000D0507"/>
    <w:rsid w:val="000D0924"/>
    <w:rsid w:val="000E0CE8"/>
    <w:rsid w:val="000E3217"/>
    <w:rsid w:val="000E431F"/>
    <w:rsid w:val="000E5D2E"/>
    <w:rsid w:val="000F1661"/>
    <w:rsid w:val="000F29EA"/>
    <w:rsid w:val="000F31F6"/>
    <w:rsid w:val="000F3AFC"/>
    <w:rsid w:val="000F6668"/>
    <w:rsid w:val="000F78A2"/>
    <w:rsid w:val="000F7FE6"/>
    <w:rsid w:val="000F7FE7"/>
    <w:rsid w:val="0010139D"/>
    <w:rsid w:val="0010503C"/>
    <w:rsid w:val="00106B4E"/>
    <w:rsid w:val="0010734C"/>
    <w:rsid w:val="001102A7"/>
    <w:rsid w:val="00113CD7"/>
    <w:rsid w:val="00115C9C"/>
    <w:rsid w:val="001174C4"/>
    <w:rsid w:val="00120CAE"/>
    <w:rsid w:val="00123916"/>
    <w:rsid w:val="0013057A"/>
    <w:rsid w:val="00130ED0"/>
    <w:rsid w:val="00131BEC"/>
    <w:rsid w:val="001368B1"/>
    <w:rsid w:val="00136E15"/>
    <w:rsid w:val="00137156"/>
    <w:rsid w:val="00137CF3"/>
    <w:rsid w:val="00140C6A"/>
    <w:rsid w:val="00141218"/>
    <w:rsid w:val="00141B45"/>
    <w:rsid w:val="00142861"/>
    <w:rsid w:val="00142A9C"/>
    <w:rsid w:val="001431DE"/>
    <w:rsid w:val="00146B22"/>
    <w:rsid w:val="0015593E"/>
    <w:rsid w:val="00161B99"/>
    <w:rsid w:val="001652A7"/>
    <w:rsid w:val="00166031"/>
    <w:rsid w:val="00167C53"/>
    <w:rsid w:val="00172306"/>
    <w:rsid w:val="00174E91"/>
    <w:rsid w:val="00175111"/>
    <w:rsid w:val="00177A32"/>
    <w:rsid w:val="00180629"/>
    <w:rsid w:val="00181253"/>
    <w:rsid w:val="001834F3"/>
    <w:rsid w:val="00187191"/>
    <w:rsid w:val="001872B2"/>
    <w:rsid w:val="00193A43"/>
    <w:rsid w:val="00194CCE"/>
    <w:rsid w:val="00197451"/>
    <w:rsid w:val="001A1990"/>
    <w:rsid w:val="001A3FCD"/>
    <w:rsid w:val="001A6C07"/>
    <w:rsid w:val="001B0189"/>
    <w:rsid w:val="001B1BC1"/>
    <w:rsid w:val="001B1D26"/>
    <w:rsid w:val="001B1D6F"/>
    <w:rsid w:val="001B6230"/>
    <w:rsid w:val="001C2E9A"/>
    <w:rsid w:val="001C6D12"/>
    <w:rsid w:val="001C6D4C"/>
    <w:rsid w:val="001D0016"/>
    <w:rsid w:val="001D6677"/>
    <w:rsid w:val="001D72D6"/>
    <w:rsid w:val="001D755C"/>
    <w:rsid w:val="001D7605"/>
    <w:rsid w:val="001E051A"/>
    <w:rsid w:val="001E107E"/>
    <w:rsid w:val="001E25C9"/>
    <w:rsid w:val="001E30A4"/>
    <w:rsid w:val="001E60AA"/>
    <w:rsid w:val="001E628E"/>
    <w:rsid w:val="001E723F"/>
    <w:rsid w:val="001E7DE9"/>
    <w:rsid w:val="001F0E8F"/>
    <w:rsid w:val="001F6206"/>
    <w:rsid w:val="001F6AE2"/>
    <w:rsid w:val="001F723D"/>
    <w:rsid w:val="00201A00"/>
    <w:rsid w:val="0020431B"/>
    <w:rsid w:val="00206826"/>
    <w:rsid w:val="00211846"/>
    <w:rsid w:val="00216F3C"/>
    <w:rsid w:val="002257FA"/>
    <w:rsid w:val="00232EB6"/>
    <w:rsid w:val="002424EE"/>
    <w:rsid w:val="0024331F"/>
    <w:rsid w:val="00253EC5"/>
    <w:rsid w:val="00254404"/>
    <w:rsid w:val="00254AE6"/>
    <w:rsid w:val="00256821"/>
    <w:rsid w:val="00256B74"/>
    <w:rsid w:val="00257136"/>
    <w:rsid w:val="002672F1"/>
    <w:rsid w:val="002678F8"/>
    <w:rsid w:val="00267E35"/>
    <w:rsid w:val="00282EB8"/>
    <w:rsid w:val="0028706B"/>
    <w:rsid w:val="00290194"/>
    <w:rsid w:val="002922AB"/>
    <w:rsid w:val="00292F37"/>
    <w:rsid w:val="00296082"/>
    <w:rsid w:val="002A32A4"/>
    <w:rsid w:val="002A5205"/>
    <w:rsid w:val="002B05A8"/>
    <w:rsid w:val="002B1C1C"/>
    <w:rsid w:val="002B5970"/>
    <w:rsid w:val="002B760C"/>
    <w:rsid w:val="002C451E"/>
    <w:rsid w:val="002C5ABF"/>
    <w:rsid w:val="002D156D"/>
    <w:rsid w:val="002D1E88"/>
    <w:rsid w:val="002D2346"/>
    <w:rsid w:val="002D49F9"/>
    <w:rsid w:val="002D5262"/>
    <w:rsid w:val="002D639F"/>
    <w:rsid w:val="002D6F33"/>
    <w:rsid w:val="002D743B"/>
    <w:rsid w:val="002E2286"/>
    <w:rsid w:val="002E4CEA"/>
    <w:rsid w:val="002F1317"/>
    <w:rsid w:val="002F408C"/>
    <w:rsid w:val="002F4299"/>
    <w:rsid w:val="002F47BF"/>
    <w:rsid w:val="002F5BDE"/>
    <w:rsid w:val="003017BD"/>
    <w:rsid w:val="003021CB"/>
    <w:rsid w:val="00304153"/>
    <w:rsid w:val="003120B5"/>
    <w:rsid w:val="0031224A"/>
    <w:rsid w:val="00315217"/>
    <w:rsid w:val="00321406"/>
    <w:rsid w:val="00323BE5"/>
    <w:rsid w:val="00332B80"/>
    <w:rsid w:val="0033427C"/>
    <w:rsid w:val="00340025"/>
    <w:rsid w:val="0034158C"/>
    <w:rsid w:val="0034337F"/>
    <w:rsid w:val="00347185"/>
    <w:rsid w:val="003504A0"/>
    <w:rsid w:val="003507A5"/>
    <w:rsid w:val="00350CB3"/>
    <w:rsid w:val="0035455D"/>
    <w:rsid w:val="00357152"/>
    <w:rsid w:val="00360ABB"/>
    <w:rsid w:val="0036151E"/>
    <w:rsid w:val="00364794"/>
    <w:rsid w:val="00364A2D"/>
    <w:rsid w:val="00366D4F"/>
    <w:rsid w:val="00366F1A"/>
    <w:rsid w:val="00370A86"/>
    <w:rsid w:val="00373BD2"/>
    <w:rsid w:val="003768C3"/>
    <w:rsid w:val="00380A69"/>
    <w:rsid w:val="003812CC"/>
    <w:rsid w:val="00382D30"/>
    <w:rsid w:val="00387AF1"/>
    <w:rsid w:val="003904E9"/>
    <w:rsid w:val="00390741"/>
    <w:rsid w:val="00391DC4"/>
    <w:rsid w:val="00392BA4"/>
    <w:rsid w:val="00393730"/>
    <w:rsid w:val="003A16DB"/>
    <w:rsid w:val="003A214D"/>
    <w:rsid w:val="003A67F2"/>
    <w:rsid w:val="003A6DDA"/>
    <w:rsid w:val="003B43B2"/>
    <w:rsid w:val="003B567F"/>
    <w:rsid w:val="003B7F3C"/>
    <w:rsid w:val="003C1516"/>
    <w:rsid w:val="003C1B91"/>
    <w:rsid w:val="003C2EE0"/>
    <w:rsid w:val="003C57F1"/>
    <w:rsid w:val="003D2B53"/>
    <w:rsid w:val="003D3F41"/>
    <w:rsid w:val="003D75A1"/>
    <w:rsid w:val="003D7A66"/>
    <w:rsid w:val="003D7F46"/>
    <w:rsid w:val="003E0269"/>
    <w:rsid w:val="003E1B8C"/>
    <w:rsid w:val="003E44A2"/>
    <w:rsid w:val="003E5E86"/>
    <w:rsid w:val="003F2B1F"/>
    <w:rsid w:val="003F3562"/>
    <w:rsid w:val="003F71F5"/>
    <w:rsid w:val="00403C24"/>
    <w:rsid w:val="00404C15"/>
    <w:rsid w:val="00405281"/>
    <w:rsid w:val="00405F0E"/>
    <w:rsid w:val="0041067B"/>
    <w:rsid w:val="004119FD"/>
    <w:rsid w:val="00411CE1"/>
    <w:rsid w:val="00414076"/>
    <w:rsid w:val="004141F7"/>
    <w:rsid w:val="004148A1"/>
    <w:rsid w:val="00417A8E"/>
    <w:rsid w:val="0042248F"/>
    <w:rsid w:val="00427965"/>
    <w:rsid w:val="0043004B"/>
    <w:rsid w:val="00431659"/>
    <w:rsid w:val="00431750"/>
    <w:rsid w:val="00433686"/>
    <w:rsid w:val="004339C4"/>
    <w:rsid w:val="00433CB9"/>
    <w:rsid w:val="00434E5E"/>
    <w:rsid w:val="00435C59"/>
    <w:rsid w:val="00441EF5"/>
    <w:rsid w:val="00442D43"/>
    <w:rsid w:val="004445B2"/>
    <w:rsid w:val="00445C21"/>
    <w:rsid w:val="0045347F"/>
    <w:rsid w:val="0046388D"/>
    <w:rsid w:val="00465450"/>
    <w:rsid w:val="00466C17"/>
    <w:rsid w:val="004709EE"/>
    <w:rsid w:val="004776F2"/>
    <w:rsid w:val="0048304A"/>
    <w:rsid w:val="004833EA"/>
    <w:rsid w:val="00484221"/>
    <w:rsid w:val="004851CB"/>
    <w:rsid w:val="0049368B"/>
    <w:rsid w:val="00494545"/>
    <w:rsid w:val="00496A90"/>
    <w:rsid w:val="00497D8A"/>
    <w:rsid w:val="004A0488"/>
    <w:rsid w:val="004A2BDE"/>
    <w:rsid w:val="004A2FA3"/>
    <w:rsid w:val="004A316E"/>
    <w:rsid w:val="004B11A0"/>
    <w:rsid w:val="004D619B"/>
    <w:rsid w:val="004E281A"/>
    <w:rsid w:val="004E7774"/>
    <w:rsid w:val="004F39AA"/>
    <w:rsid w:val="00500B94"/>
    <w:rsid w:val="0050198E"/>
    <w:rsid w:val="005025FA"/>
    <w:rsid w:val="00504990"/>
    <w:rsid w:val="00506A62"/>
    <w:rsid w:val="0051187A"/>
    <w:rsid w:val="005123CB"/>
    <w:rsid w:val="00513884"/>
    <w:rsid w:val="00514111"/>
    <w:rsid w:val="0051614C"/>
    <w:rsid w:val="005211C9"/>
    <w:rsid w:val="00522532"/>
    <w:rsid w:val="00522886"/>
    <w:rsid w:val="00530DBB"/>
    <w:rsid w:val="00534F16"/>
    <w:rsid w:val="00535B29"/>
    <w:rsid w:val="00536F19"/>
    <w:rsid w:val="00537733"/>
    <w:rsid w:val="005438B7"/>
    <w:rsid w:val="00544930"/>
    <w:rsid w:val="00546366"/>
    <w:rsid w:val="0055139B"/>
    <w:rsid w:val="00551B92"/>
    <w:rsid w:val="00552D1C"/>
    <w:rsid w:val="0055405E"/>
    <w:rsid w:val="00554435"/>
    <w:rsid w:val="00555EA8"/>
    <w:rsid w:val="00562A54"/>
    <w:rsid w:val="0056308D"/>
    <w:rsid w:val="0056563D"/>
    <w:rsid w:val="00570273"/>
    <w:rsid w:val="00571729"/>
    <w:rsid w:val="0057351E"/>
    <w:rsid w:val="00573C2C"/>
    <w:rsid w:val="0057691B"/>
    <w:rsid w:val="0057754F"/>
    <w:rsid w:val="00577746"/>
    <w:rsid w:val="0058047B"/>
    <w:rsid w:val="00583044"/>
    <w:rsid w:val="005843D3"/>
    <w:rsid w:val="00585B85"/>
    <w:rsid w:val="005863BA"/>
    <w:rsid w:val="005903B6"/>
    <w:rsid w:val="0059132D"/>
    <w:rsid w:val="0059629F"/>
    <w:rsid w:val="0059643D"/>
    <w:rsid w:val="00596C9D"/>
    <w:rsid w:val="00597A45"/>
    <w:rsid w:val="00597DF0"/>
    <w:rsid w:val="005A3826"/>
    <w:rsid w:val="005A5A7F"/>
    <w:rsid w:val="005A64D2"/>
    <w:rsid w:val="005A72D9"/>
    <w:rsid w:val="005A79AC"/>
    <w:rsid w:val="005B0609"/>
    <w:rsid w:val="005B42E5"/>
    <w:rsid w:val="005B6B9F"/>
    <w:rsid w:val="005B7748"/>
    <w:rsid w:val="005C48AA"/>
    <w:rsid w:val="005C4CD1"/>
    <w:rsid w:val="005C5DB6"/>
    <w:rsid w:val="005C5E4E"/>
    <w:rsid w:val="005C7ACF"/>
    <w:rsid w:val="005D0B99"/>
    <w:rsid w:val="005D29C4"/>
    <w:rsid w:val="005D315F"/>
    <w:rsid w:val="005D3216"/>
    <w:rsid w:val="005D68EB"/>
    <w:rsid w:val="005D7899"/>
    <w:rsid w:val="005E40FC"/>
    <w:rsid w:val="005E64C9"/>
    <w:rsid w:val="005E72C2"/>
    <w:rsid w:val="005F1359"/>
    <w:rsid w:val="005F3638"/>
    <w:rsid w:val="005F61A3"/>
    <w:rsid w:val="00601099"/>
    <w:rsid w:val="00601832"/>
    <w:rsid w:val="006037ED"/>
    <w:rsid w:val="00603904"/>
    <w:rsid w:val="00603EC0"/>
    <w:rsid w:val="006045CA"/>
    <w:rsid w:val="00610F56"/>
    <w:rsid w:val="00612399"/>
    <w:rsid w:val="006129B2"/>
    <w:rsid w:val="00613AE6"/>
    <w:rsid w:val="00615DCB"/>
    <w:rsid w:val="00616614"/>
    <w:rsid w:val="00617AA7"/>
    <w:rsid w:val="00622410"/>
    <w:rsid w:val="006251FC"/>
    <w:rsid w:val="006263EE"/>
    <w:rsid w:val="00633060"/>
    <w:rsid w:val="00633917"/>
    <w:rsid w:val="0064319D"/>
    <w:rsid w:val="006447F3"/>
    <w:rsid w:val="006463D2"/>
    <w:rsid w:val="0064680A"/>
    <w:rsid w:val="00650579"/>
    <w:rsid w:val="006519D9"/>
    <w:rsid w:val="00652B65"/>
    <w:rsid w:val="00655422"/>
    <w:rsid w:val="00655E20"/>
    <w:rsid w:val="0065628E"/>
    <w:rsid w:val="00656DD2"/>
    <w:rsid w:val="0066078E"/>
    <w:rsid w:val="00666822"/>
    <w:rsid w:val="006707B9"/>
    <w:rsid w:val="00671EC9"/>
    <w:rsid w:val="006721F9"/>
    <w:rsid w:val="00672291"/>
    <w:rsid w:val="00673E6B"/>
    <w:rsid w:val="006760CC"/>
    <w:rsid w:val="006825BC"/>
    <w:rsid w:val="00682C01"/>
    <w:rsid w:val="00684357"/>
    <w:rsid w:val="00687DF9"/>
    <w:rsid w:val="00690E01"/>
    <w:rsid w:val="00692279"/>
    <w:rsid w:val="006925DD"/>
    <w:rsid w:val="00695400"/>
    <w:rsid w:val="00696F90"/>
    <w:rsid w:val="006A0D2C"/>
    <w:rsid w:val="006A57DB"/>
    <w:rsid w:val="006A63E4"/>
    <w:rsid w:val="006A6502"/>
    <w:rsid w:val="006A6A38"/>
    <w:rsid w:val="006A7C84"/>
    <w:rsid w:val="006A7D2D"/>
    <w:rsid w:val="006B1A87"/>
    <w:rsid w:val="006B3A89"/>
    <w:rsid w:val="006B3E8C"/>
    <w:rsid w:val="006C128F"/>
    <w:rsid w:val="006C2F4C"/>
    <w:rsid w:val="006C5192"/>
    <w:rsid w:val="006C6269"/>
    <w:rsid w:val="006C70D7"/>
    <w:rsid w:val="006C7735"/>
    <w:rsid w:val="006C7C79"/>
    <w:rsid w:val="006D38E5"/>
    <w:rsid w:val="006D4342"/>
    <w:rsid w:val="006D6351"/>
    <w:rsid w:val="006D783C"/>
    <w:rsid w:val="006E0F74"/>
    <w:rsid w:val="006E1973"/>
    <w:rsid w:val="006E387E"/>
    <w:rsid w:val="006E6E2E"/>
    <w:rsid w:val="006F368C"/>
    <w:rsid w:val="006F73B9"/>
    <w:rsid w:val="006F7AF0"/>
    <w:rsid w:val="0070012A"/>
    <w:rsid w:val="00703C47"/>
    <w:rsid w:val="00704765"/>
    <w:rsid w:val="007049A8"/>
    <w:rsid w:val="00704C3E"/>
    <w:rsid w:val="00706D91"/>
    <w:rsid w:val="00706F9C"/>
    <w:rsid w:val="00707256"/>
    <w:rsid w:val="007114A2"/>
    <w:rsid w:val="00713A59"/>
    <w:rsid w:val="0071447C"/>
    <w:rsid w:val="00717273"/>
    <w:rsid w:val="00721067"/>
    <w:rsid w:val="007219E8"/>
    <w:rsid w:val="00721E68"/>
    <w:rsid w:val="00727E98"/>
    <w:rsid w:val="00727FF9"/>
    <w:rsid w:val="0073083C"/>
    <w:rsid w:val="00731AFF"/>
    <w:rsid w:val="00731BC3"/>
    <w:rsid w:val="007320B5"/>
    <w:rsid w:val="0073211B"/>
    <w:rsid w:val="007324AF"/>
    <w:rsid w:val="007362BB"/>
    <w:rsid w:val="00736D7D"/>
    <w:rsid w:val="00736DAB"/>
    <w:rsid w:val="0073718A"/>
    <w:rsid w:val="00737655"/>
    <w:rsid w:val="00741A8A"/>
    <w:rsid w:val="007435EA"/>
    <w:rsid w:val="007439D6"/>
    <w:rsid w:val="0074572D"/>
    <w:rsid w:val="00746691"/>
    <w:rsid w:val="00747DAE"/>
    <w:rsid w:val="007513D4"/>
    <w:rsid w:val="00752CA1"/>
    <w:rsid w:val="00754ABE"/>
    <w:rsid w:val="00763C0F"/>
    <w:rsid w:val="00764815"/>
    <w:rsid w:val="007653D0"/>
    <w:rsid w:val="007714B5"/>
    <w:rsid w:val="00773B45"/>
    <w:rsid w:val="0077514D"/>
    <w:rsid w:val="00775E86"/>
    <w:rsid w:val="007837B7"/>
    <w:rsid w:val="00785B7D"/>
    <w:rsid w:val="007870BD"/>
    <w:rsid w:val="0079016E"/>
    <w:rsid w:val="00796A35"/>
    <w:rsid w:val="00797573"/>
    <w:rsid w:val="007A0B66"/>
    <w:rsid w:val="007A4955"/>
    <w:rsid w:val="007A4BB3"/>
    <w:rsid w:val="007A4F70"/>
    <w:rsid w:val="007A50F9"/>
    <w:rsid w:val="007A52D7"/>
    <w:rsid w:val="007A6963"/>
    <w:rsid w:val="007A72F5"/>
    <w:rsid w:val="007A7E04"/>
    <w:rsid w:val="007B0718"/>
    <w:rsid w:val="007B1AA5"/>
    <w:rsid w:val="007B575C"/>
    <w:rsid w:val="007C1B9F"/>
    <w:rsid w:val="007C266B"/>
    <w:rsid w:val="007C4B48"/>
    <w:rsid w:val="007C5DBF"/>
    <w:rsid w:val="007D22B7"/>
    <w:rsid w:val="007E110C"/>
    <w:rsid w:val="007E459C"/>
    <w:rsid w:val="007E54B3"/>
    <w:rsid w:val="007E6262"/>
    <w:rsid w:val="007E7452"/>
    <w:rsid w:val="007F0C2F"/>
    <w:rsid w:val="007F25E5"/>
    <w:rsid w:val="007F2639"/>
    <w:rsid w:val="007F3073"/>
    <w:rsid w:val="007F442F"/>
    <w:rsid w:val="007F5385"/>
    <w:rsid w:val="007F556F"/>
    <w:rsid w:val="007F5E9C"/>
    <w:rsid w:val="007F6D90"/>
    <w:rsid w:val="007F73BB"/>
    <w:rsid w:val="007F7C9B"/>
    <w:rsid w:val="0080321C"/>
    <w:rsid w:val="00803C62"/>
    <w:rsid w:val="00805DB3"/>
    <w:rsid w:val="0081278A"/>
    <w:rsid w:val="0081428E"/>
    <w:rsid w:val="00816B90"/>
    <w:rsid w:val="00822463"/>
    <w:rsid w:val="0082350A"/>
    <w:rsid w:val="00823CB2"/>
    <w:rsid w:val="00824EB8"/>
    <w:rsid w:val="00830CB3"/>
    <w:rsid w:val="00830DC1"/>
    <w:rsid w:val="00831ADE"/>
    <w:rsid w:val="00833DFE"/>
    <w:rsid w:val="008346F6"/>
    <w:rsid w:val="00837E73"/>
    <w:rsid w:val="008402CF"/>
    <w:rsid w:val="008414C7"/>
    <w:rsid w:val="00842B46"/>
    <w:rsid w:val="00845663"/>
    <w:rsid w:val="0084588D"/>
    <w:rsid w:val="00846915"/>
    <w:rsid w:val="00846C6A"/>
    <w:rsid w:val="008474EB"/>
    <w:rsid w:val="0085275D"/>
    <w:rsid w:val="0085539B"/>
    <w:rsid w:val="00855762"/>
    <w:rsid w:val="00856B98"/>
    <w:rsid w:val="00860D44"/>
    <w:rsid w:val="008712CC"/>
    <w:rsid w:val="0087269E"/>
    <w:rsid w:val="00873B0D"/>
    <w:rsid w:val="00873C87"/>
    <w:rsid w:val="00874AE4"/>
    <w:rsid w:val="0088237F"/>
    <w:rsid w:val="00884CB5"/>
    <w:rsid w:val="0089265A"/>
    <w:rsid w:val="008A1945"/>
    <w:rsid w:val="008A6DE8"/>
    <w:rsid w:val="008A73E9"/>
    <w:rsid w:val="008A7DD9"/>
    <w:rsid w:val="008B12B0"/>
    <w:rsid w:val="008B3F38"/>
    <w:rsid w:val="008B5CB1"/>
    <w:rsid w:val="008B6751"/>
    <w:rsid w:val="008C2D2D"/>
    <w:rsid w:val="008C2F6E"/>
    <w:rsid w:val="008C5068"/>
    <w:rsid w:val="008C5286"/>
    <w:rsid w:val="008C5416"/>
    <w:rsid w:val="008D065E"/>
    <w:rsid w:val="008D0D45"/>
    <w:rsid w:val="008D1580"/>
    <w:rsid w:val="008D2DFD"/>
    <w:rsid w:val="008D47C4"/>
    <w:rsid w:val="008D5CAB"/>
    <w:rsid w:val="008D635C"/>
    <w:rsid w:val="008E64FC"/>
    <w:rsid w:val="008E6C16"/>
    <w:rsid w:val="008E75F1"/>
    <w:rsid w:val="008E7C9A"/>
    <w:rsid w:val="008F05BA"/>
    <w:rsid w:val="008F07E1"/>
    <w:rsid w:val="00900A54"/>
    <w:rsid w:val="009019F4"/>
    <w:rsid w:val="00902E74"/>
    <w:rsid w:val="00916099"/>
    <w:rsid w:val="00920071"/>
    <w:rsid w:val="00920998"/>
    <w:rsid w:val="0092397A"/>
    <w:rsid w:val="00923C9E"/>
    <w:rsid w:val="009256A5"/>
    <w:rsid w:val="009267DE"/>
    <w:rsid w:val="0093231E"/>
    <w:rsid w:val="00932E4E"/>
    <w:rsid w:val="00934A91"/>
    <w:rsid w:val="009356DB"/>
    <w:rsid w:val="00941F93"/>
    <w:rsid w:val="00943949"/>
    <w:rsid w:val="0094416A"/>
    <w:rsid w:val="00945092"/>
    <w:rsid w:val="0094619C"/>
    <w:rsid w:val="009469C9"/>
    <w:rsid w:val="00946B1D"/>
    <w:rsid w:val="00947993"/>
    <w:rsid w:val="009520ED"/>
    <w:rsid w:val="00955023"/>
    <w:rsid w:val="00955480"/>
    <w:rsid w:val="0095552F"/>
    <w:rsid w:val="00960FDF"/>
    <w:rsid w:val="009658D6"/>
    <w:rsid w:val="00966643"/>
    <w:rsid w:val="00971987"/>
    <w:rsid w:val="00971E71"/>
    <w:rsid w:val="009803C5"/>
    <w:rsid w:val="00983503"/>
    <w:rsid w:val="009841FC"/>
    <w:rsid w:val="00994FCA"/>
    <w:rsid w:val="0099536C"/>
    <w:rsid w:val="009A02D8"/>
    <w:rsid w:val="009A3EC2"/>
    <w:rsid w:val="009A77C6"/>
    <w:rsid w:val="009A7C2A"/>
    <w:rsid w:val="009A7E4C"/>
    <w:rsid w:val="009B180B"/>
    <w:rsid w:val="009B24F3"/>
    <w:rsid w:val="009B356A"/>
    <w:rsid w:val="009B59B5"/>
    <w:rsid w:val="009B6010"/>
    <w:rsid w:val="009B673D"/>
    <w:rsid w:val="009C32D5"/>
    <w:rsid w:val="009D250F"/>
    <w:rsid w:val="009D4F68"/>
    <w:rsid w:val="009D54A2"/>
    <w:rsid w:val="009E44E6"/>
    <w:rsid w:val="009E617B"/>
    <w:rsid w:val="009F20EC"/>
    <w:rsid w:val="009F6AD6"/>
    <w:rsid w:val="00A04AAF"/>
    <w:rsid w:val="00A04C62"/>
    <w:rsid w:val="00A074F7"/>
    <w:rsid w:val="00A10A8A"/>
    <w:rsid w:val="00A139F0"/>
    <w:rsid w:val="00A13DC0"/>
    <w:rsid w:val="00A147C0"/>
    <w:rsid w:val="00A1493A"/>
    <w:rsid w:val="00A15B0B"/>
    <w:rsid w:val="00A15DA9"/>
    <w:rsid w:val="00A27122"/>
    <w:rsid w:val="00A30657"/>
    <w:rsid w:val="00A3187F"/>
    <w:rsid w:val="00A33033"/>
    <w:rsid w:val="00A35274"/>
    <w:rsid w:val="00A35EF5"/>
    <w:rsid w:val="00A37C45"/>
    <w:rsid w:val="00A4078E"/>
    <w:rsid w:val="00A414E3"/>
    <w:rsid w:val="00A42DEE"/>
    <w:rsid w:val="00A529F9"/>
    <w:rsid w:val="00A56C7E"/>
    <w:rsid w:val="00A57B10"/>
    <w:rsid w:val="00A624FB"/>
    <w:rsid w:val="00A64487"/>
    <w:rsid w:val="00A64D14"/>
    <w:rsid w:val="00A6632F"/>
    <w:rsid w:val="00A7013A"/>
    <w:rsid w:val="00A704E4"/>
    <w:rsid w:val="00A71B91"/>
    <w:rsid w:val="00A71C43"/>
    <w:rsid w:val="00A7279A"/>
    <w:rsid w:val="00A7568F"/>
    <w:rsid w:val="00A7570F"/>
    <w:rsid w:val="00A76288"/>
    <w:rsid w:val="00A777C6"/>
    <w:rsid w:val="00A77814"/>
    <w:rsid w:val="00A77AA9"/>
    <w:rsid w:val="00A81028"/>
    <w:rsid w:val="00A84FDD"/>
    <w:rsid w:val="00A866AC"/>
    <w:rsid w:val="00A93303"/>
    <w:rsid w:val="00A97544"/>
    <w:rsid w:val="00AA15FE"/>
    <w:rsid w:val="00AA19D7"/>
    <w:rsid w:val="00AA3170"/>
    <w:rsid w:val="00AA4AB8"/>
    <w:rsid w:val="00AA5719"/>
    <w:rsid w:val="00AA7796"/>
    <w:rsid w:val="00AB0A3A"/>
    <w:rsid w:val="00AB566D"/>
    <w:rsid w:val="00AB6230"/>
    <w:rsid w:val="00AC553E"/>
    <w:rsid w:val="00AD042B"/>
    <w:rsid w:val="00AD20D0"/>
    <w:rsid w:val="00AD358C"/>
    <w:rsid w:val="00AD36B3"/>
    <w:rsid w:val="00AD3D68"/>
    <w:rsid w:val="00AD57D3"/>
    <w:rsid w:val="00AD6A50"/>
    <w:rsid w:val="00AE0E93"/>
    <w:rsid w:val="00AE1643"/>
    <w:rsid w:val="00AE1972"/>
    <w:rsid w:val="00AE1AFF"/>
    <w:rsid w:val="00AE21C7"/>
    <w:rsid w:val="00AE4D9A"/>
    <w:rsid w:val="00AE53AA"/>
    <w:rsid w:val="00AF3B0C"/>
    <w:rsid w:val="00AF5D4F"/>
    <w:rsid w:val="00AF6383"/>
    <w:rsid w:val="00B01116"/>
    <w:rsid w:val="00B02897"/>
    <w:rsid w:val="00B034AF"/>
    <w:rsid w:val="00B04CD9"/>
    <w:rsid w:val="00B06062"/>
    <w:rsid w:val="00B077B3"/>
    <w:rsid w:val="00B11964"/>
    <w:rsid w:val="00B11D9C"/>
    <w:rsid w:val="00B12473"/>
    <w:rsid w:val="00B12F35"/>
    <w:rsid w:val="00B13A71"/>
    <w:rsid w:val="00B141A0"/>
    <w:rsid w:val="00B175DD"/>
    <w:rsid w:val="00B177D0"/>
    <w:rsid w:val="00B22B00"/>
    <w:rsid w:val="00B22FA2"/>
    <w:rsid w:val="00B23441"/>
    <w:rsid w:val="00B23B2C"/>
    <w:rsid w:val="00B25E3C"/>
    <w:rsid w:val="00B2755E"/>
    <w:rsid w:val="00B3281A"/>
    <w:rsid w:val="00B33292"/>
    <w:rsid w:val="00B339B4"/>
    <w:rsid w:val="00B40DBA"/>
    <w:rsid w:val="00B41C32"/>
    <w:rsid w:val="00B43C57"/>
    <w:rsid w:val="00B457AB"/>
    <w:rsid w:val="00B457EB"/>
    <w:rsid w:val="00B45D4F"/>
    <w:rsid w:val="00B4744D"/>
    <w:rsid w:val="00B507E5"/>
    <w:rsid w:val="00B5309D"/>
    <w:rsid w:val="00B55614"/>
    <w:rsid w:val="00B558F3"/>
    <w:rsid w:val="00B56389"/>
    <w:rsid w:val="00B563D5"/>
    <w:rsid w:val="00B57D88"/>
    <w:rsid w:val="00B604A6"/>
    <w:rsid w:val="00B61F8B"/>
    <w:rsid w:val="00B62377"/>
    <w:rsid w:val="00B62798"/>
    <w:rsid w:val="00B63132"/>
    <w:rsid w:val="00B63B80"/>
    <w:rsid w:val="00B6469A"/>
    <w:rsid w:val="00B66BF6"/>
    <w:rsid w:val="00B670CE"/>
    <w:rsid w:val="00B7144C"/>
    <w:rsid w:val="00B7155F"/>
    <w:rsid w:val="00B75A47"/>
    <w:rsid w:val="00B776D5"/>
    <w:rsid w:val="00B77AFD"/>
    <w:rsid w:val="00B81CC9"/>
    <w:rsid w:val="00B81CF1"/>
    <w:rsid w:val="00B84ED9"/>
    <w:rsid w:val="00B87468"/>
    <w:rsid w:val="00B91327"/>
    <w:rsid w:val="00B951A5"/>
    <w:rsid w:val="00B95D8E"/>
    <w:rsid w:val="00BA3F3E"/>
    <w:rsid w:val="00BA45A9"/>
    <w:rsid w:val="00BA66CE"/>
    <w:rsid w:val="00BA6C89"/>
    <w:rsid w:val="00BA789A"/>
    <w:rsid w:val="00BB11B7"/>
    <w:rsid w:val="00BB1916"/>
    <w:rsid w:val="00BB1C73"/>
    <w:rsid w:val="00BB335F"/>
    <w:rsid w:val="00BB3CDB"/>
    <w:rsid w:val="00BB4F26"/>
    <w:rsid w:val="00BC593A"/>
    <w:rsid w:val="00BC5AC1"/>
    <w:rsid w:val="00BC685D"/>
    <w:rsid w:val="00BD34AD"/>
    <w:rsid w:val="00BD612E"/>
    <w:rsid w:val="00BD65F3"/>
    <w:rsid w:val="00BE0C89"/>
    <w:rsid w:val="00BE3C6D"/>
    <w:rsid w:val="00BE4F04"/>
    <w:rsid w:val="00BF2E04"/>
    <w:rsid w:val="00BF3718"/>
    <w:rsid w:val="00BF3A4D"/>
    <w:rsid w:val="00BF4261"/>
    <w:rsid w:val="00BF5721"/>
    <w:rsid w:val="00BF5B09"/>
    <w:rsid w:val="00BF6894"/>
    <w:rsid w:val="00BF75F7"/>
    <w:rsid w:val="00C0255C"/>
    <w:rsid w:val="00C03644"/>
    <w:rsid w:val="00C11134"/>
    <w:rsid w:val="00C1457D"/>
    <w:rsid w:val="00C16A1C"/>
    <w:rsid w:val="00C17110"/>
    <w:rsid w:val="00C20121"/>
    <w:rsid w:val="00C2498B"/>
    <w:rsid w:val="00C2649A"/>
    <w:rsid w:val="00C26F51"/>
    <w:rsid w:val="00C3206C"/>
    <w:rsid w:val="00C32A42"/>
    <w:rsid w:val="00C3441E"/>
    <w:rsid w:val="00C34DF3"/>
    <w:rsid w:val="00C364BE"/>
    <w:rsid w:val="00C4018A"/>
    <w:rsid w:val="00C41C0D"/>
    <w:rsid w:val="00C42D0A"/>
    <w:rsid w:val="00C42DFD"/>
    <w:rsid w:val="00C45E94"/>
    <w:rsid w:val="00C51190"/>
    <w:rsid w:val="00C51790"/>
    <w:rsid w:val="00C5689F"/>
    <w:rsid w:val="00C66514"/>
    <w:rsid w:val="00C715E8"/>
    <w:rsid w:val="00C737BF"/>
    <w:rsid w:val="00C73995"/>
    <w:rsid w:val="00C73B2E"/>
    <w:rsid w:val="00C80A91"/>
    <w:rsid w:val="00C8330C"/>
    <w:rsid w:val="00C84E8B"/>
    <w:rsid w:val="00C90044"/>
    <w:rsid w:val="00C90C80"/>
    <w:rsid w:val="00C923DC"/>
    <w:rsid w:val="00C94D44"/>
    <w:rsid w:val="00C95DAD"/>
    <w:rsid w:val="00C97887"/>
    <w:rsid w:val="00CA00C2"/>
    <w:rsid w:val="00CB2D32"/>
    <w:rsid w:val="00CB30F0"/>
    <w:rsid w:val="00CB440D"/>
    <w:rsid w:val="00CC1EC8"/>
    <w:rsid w:val="00CC3074"/>
    <w:rsid w:val="00CC3323"/>
    <w:rsid w:val="00CD3288"/>
    <w:rsid w:val="00CD5A6B"/>
    <w:rsid w:val="00CE148D"/>
    <w:rsid w:val="00CE4DFC"/>
    <w:rsid w:val="00CE7975"/>
    <w:rsid w:val="00CE7A9C"/>
    <w:rsid w:val="00CE7F11"/>
    <w:rsid w:val="00CF27C8"/>
    <w:rsid w:val="00CF7A0E"/>
    <w:rsid w:val="00D005AA"/>
    <w:rsid w:val="00D01F4F"/>
    <w:rsid w:val="00D04EB9"/>
    <w:rsid w:val="00D077C6"/>
    <w:rsid w:val="00D13384"/>
    <w:rsid w:val="00D15DC9"/>
    <w:rsid w:val="00D15DE5"/>
    <w:rsid w:val="00D16545"/>
    <w:rsid w:val="00D1671D"/>
    <w:rsid w:val="00D20975"/>
    <w:rsid w:val="00D2109F"/>
    <w:rsid w:val="00D3007C"/>
    <w:rsid w:val="00D3244E"/>
    <w:rsid w:val="00D32894"/>
    <w:rsid w:val="00D32991"/>
    <w:rsid w:val="00D32A48"/>
    <w:rsid w:val="00D33639"/>
    <w:rsid w:val="00D33E8B"/>
    <w:rsid w:val="00D34F06"/>
    <w:rsid w:val="00D36695"/>
    <w:rsid w:val="00D376B0"/>
    <w:rsid w:val="00D37EA9"/>
    <w:rsid w:val="00D40993"/>
    <w:rsid w:val="00D4659D"/>
    <w:rsid w:val="00D46CC6"/>
    <w:rsid w:val="00D471D8"/>
    <w:rsid w:val="00D52AC1"/>
    <w:rsid w:val="00D57460"/>
    <w:rsid w:val="00D5760A"/>
    <w:rsid w:val="00D57F0C"/>
    <w:rsid w:val="00D62597"/>
    <w:rsid w:val="00D64913"/>
    <w:rsid w:val="00D7520F"/>
    <w:rsid w:val="00D76016"/>
    <w:rsid w:val="00D76333"/>
    <w:rsid w:val="00D76B44"/>
    <w:rsid w:val="00D76BCC"/>
    <w:rsid w:val="00D778EC"/>
    <w:rsid w:val="00D80F73"/>
    <w:rsid w:val="00D841D2"/>
    <w:rsid w:val="00D8663C"/>
    <w:rsid w:val="00D87522"/>
    <w:rsid w:val="00D91FB2"/>
    <w:rsid w:val="00D95B0B"/>
    <w:rsid w:val="00DA1851"/>
    <w:rsid w:val="00DA30FC"/>
    <w:rsid w:val="00DA372D"/>
    <w:rsid w:val="00DB0CA2"/>
    <w:rsid w:val="00DB1AF2"/>
    <w:rsid w:val="00DB5E57"/>
    <w:rsid w:val="00DB633B"/>
    <w:rsid w:val="00DB793D"/>
    <w:rsid w:val="00DC0FAD"/>
    <w:rsid w:val="00DC6909"/>
    <w:rsid w:val="00DC69E4"/>
    <w:rsid w:val="00DD223A"/>
    <w:rsid w:val="00DD5612"/>
    <w:rsid w:val="00DD5E16"/>
    <w:rsid w:val="00DD7761"/>
    <w:rsid w:val="00DE3D6A"/>
    <w:rsid w:val="00DE3DE6"/>
    <w:rsid w:val="00DE4E39"/>
    <w:rsid w:val="00DF21C4"/>
    <w:rsid w:val="00DF21E9"/>
    <w:rsid w:val="00DF24E6"/>
    <w:rsid w:val="00DF2BCF"/>
    <w:rsid w:val="00DF3D34"/>
    <w:rsid w:val="00DF5D64"/>
    <w:rsid w:val="00E001D9"/>
    <w:rsid w:val="00E03706"/>
    <w:rsid w:val="00E03EA2"/>
    <w:rsid w:val="00E06458"/>
    <w:rsid w:val="00E07166"/>
    <w:rsid w:val="00E11CBD"/>
    <w:rsid w:val="00E1337E"/>
    <w:rsid w:val="00E14356"/>
    <w:rsid w:val="00E157E9"/>
    <w:rsid w:val="00E15C6C"/>
    <w:rsid w:val="00E169EA"/>
    <w:rsid w:val="00E1718C"/>
    <w:rsid w:val="00E26841"/>
    <w:rsid w:val="00E3262E"/>
    <w:rsid w:val="00E3343D"/>
    <w:rsid w:val="00E3366B"/>
    <w:rsid w:val="00E348EA"/>
    <w:rsid w:val="00E359B9"/>
    <w:rsid w:val="00E4254C"/>
    <w:rsid w:val="00E4301F"/>
    <w:rsid w:val="00E4329C"/>
    <w:rsid w:val="00E512AD"/>
    <w:rsid w:val="00E515FA"/>
    <w:rsid w:val="00E54C04"/>
    <w:rsid w:val="00E601A4"/>
    <w:rsid w:val="00E6059F"/>
    <w:rsid w:val="00E64ACC"/>
    <w:rsid w:val="00E71B99"/>
    <w:rsid w:val="00E75C80"/>
    <w:rsid w:val="00E76672"/>
    <w:rsid w:val="00E76675"/>
    <w:rsid w:val="00E8122C"/>
    <w:rsid w:val="00E81AD1"/>
    <w:rsid w:val="00E83DA0"/>
    <w:rsid w:val="00E84E3A"/>
    <w:rsid w:val="00E85E6F"/>
    <w:rsid w:val="00E93DAB"/>
    <w:rsid w:val="00E97063"/>
    <w:rsid w:val="00EA038E"/>
    <w:rsid w:val="00EA122A"/>
    <w:rsid w:val="00EA1A32"/>
    <w:rsid w:val="00EA3655"/>
    <w:rsid w:val="00EA4720"/>
    <w:rsid w:val="00EA4F3B"/>
    <w:rsid w:val="00EA5601"/>
    <w:rsid w:val="00EA6F4D"/>
    <w:rsid w:val="00EA793E"/>
    <w:rsid w:val="00EB25A1"/>
    <w:rsid w:val="00EB2CDE"/>
    <w:rsid w:val="00EB43B3"/>
    <w:rsid w:val="00EB44F0"/>
    <w:rsid w:val="00EB5058"/>
    <w:rsid w:val="00EB573D"/>
    <w:rsid w:val="00EC4F0A"/>
    <w:rsid w:val="00ED10B1"/>
    <w:rsid w:val="00ED116F"/>
    <w:rsid w:val="00ED2E2E"/>
    <w:rsid w:val="00ED3CFF"/>
    <w:rsid w:val="00ED424A"/>
    <w:rsid w:val="00EE336D"/>
    <w:rsid w:val="00EE3480"/>
    <w:rsid w:val="00EE391E"/>
    <w:rsid w:val="00EE3FF0"/>
    <w:rsid w:val="00EE4B66"/>
    <w:rsid w:val="00EE727E"/>
    <w:rsid w:val="00EF48A6"/>
    <w:rsid w:val="00EF48FD"/>
    <w:rsid w:val="00EF5769"/>
    <w:rsid w:val="00EF7859"/>
    <w:rsid w:val="00F00832"/>
    <w:rsid w:val="00F01E17"/>
    <w:rsid w:val="00F033CA"/>
    <w:rsid w:val="00F10825"/>
    <w:rsid w:val="00F10A59"/>
    <w:rsid w:val="00F126E5"/>
    <w:rsid w:val="00F2195D"/>
    <w:rsid w:val="00F24641"/>
    <w:rsid w:val="00F260E4"/>
    <w:rsid w:val="00F26BCD"/>
    <w:rsid w:val="00F27206"/>
    <w:rsid w:val="00F279D5"/>
    <w:rsid w:val="00F30470"/>
    <w:rsid w:val="00F3214C"/>
    <w:rsid w:val="00F33967"/>
    <w:rsid w:val="00F407D7"/>
    <w:rsid w:val="00F41F59"/>
    <w:rsid w:val="00F47FA7"/>
    <w:rsid w:val="00F524D0"/>
    <w:rsid w:val="00F530B4"/>
    <w:rsid w:val="00F54A62"/>
    <w:rsid w:val="00F5634B"/>
    <w:rsid w:val="00F6142F"/>
    <w:rsid w:val="00F618E7"/>
    <w:rsid w:val="00F62DB4"/>
    <w:rsid w:val="00F639F5"/>
    <w:rsid w:val="00F64DC1"/>
    <w:rsid w:val="00F660B3"/>
    <w:rsid w:val="00F6653D"/>
    <w:rsid w:val="00F67EF3"/>
    <w:rsid w:val="00F7304C"/>
    <w:rsid w:val="00F76646"/>
    <w:rsid w:val="00F803D3"/>
    <w:rsid w:val="00F83946"/>
    <w:rsid w:val="00F83AB2"/>
    <w:rsid w:val="00F904EB"/>
    <w:rsid w:val="00F93A36"/>
    <w:rsid w:val="00F96AB6"/>
    <w:rsid w:val="00FA5DCB"/>
    <w:rsid w:val="00FA5FE9"/>
    <w:rsid w:val="00FA7A4F"/>
    <w:rsid w:val="00FB1E2C"/>
    <w:rsid w:val="00FB5A2F"/>
    <w:rsid w:val="00FB7BDB"/>
    <w:rsid w:val="00FC1D94"/>
    <w:rsid w:val="00FC2FD3"/>
    <w:rsid w:val="00FC3C04"/>
    <w:rsid w:val="00FC3E88"/>
    <w:rsid w:val="00FC489D"/>
    <w:rsid w:val="00FC5C99"/>
    <w:rsid w:val="00FC5CA9"/>
    <w:rsid w:val="00FD14B1"/>
    <w:rsid w:val="00FD34D5"/>
    <w:rsid w:val="00FD5597"/>
    <w:rsid w:val="00FD57AE"/>
    <w:rsid w:val="00FD609C"/>
    <w:rsid w:val="00FD652D"/>
    <w:rsid w:val="00FE323E"/>
    <w:rsid w:val="00FE5210"/>
    <w:rsid w:val="00FF0463"/>
    <w:rsid w:val="00FF2620"/>
    <w:rsid w:val="00FF4493"/>
    <w:rsid w:val="00FF4E82"/>
    <w:rsid w:val="00FF5638"/>
    <w:rsid w:val="00FF71BC"/>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2961"/>
  <w15:docId w15:val="{C7E34C12-CBAA-497F-97B4-0A3B34F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D7605"/>
    <w:rPr>
      <w:rFonts w:ascii="Times New Roman" w:eastAsia="Times New Roman" w:hAnsi="Times New Roman" w:cs="Times New Roman"/>
      <w:lang w:eastAsia="ru-RU"/>
    </w:rPr>
  </w:style>
  <w:style w:type="paragraph" w:styleId="1">
    <w:name w:val="heading 1"/>
    <w:aliases w:val="Заголовок 1 AD"/>
    <w:basedOn w:val="a2"/>
    <w:next w:val="a3"/>
    <w:link w:val="1a"/>
    <w:uiPriority w:val="9"/>
    <w:qFormat/>
    <w:rsid w:val="00120CAE"/>
    <w:pPr>
      <w:keepNext/>
      <w:keepLines/>
      <w:numPr>
        <w:numId w:val="1"/>
      </w:numPr>
      <w:tabs>
        <w:tab w:val="left" w:pos="284"/>
        <w:tab w:val="left" w:pos="880"/>
      </w:tabs>
      <w:suppressAutoHyphens/>
      <w:spacing w:before="360" w:after="240"/>
      <w:outlineLvl w:val="0"/>
    </w:pPr>
    <w:rPr>
      <w:rFonts w:ascii="Arial" w:hAnsi="Arial"/>
      <w:b/>
      <w:kern w:val="28"/>
      <w:sz w:val="28"/>
      <w:szCs w:val="28"/>
    </w:rPr>
  </w:style>
  <w:style w:type="paragraph" w:styleId="2">
    <w:name w:val="heading 2"/>
    <w:aliases w:val="Заголовок 2 AD"/>
    <w:basedOn w:val="a2"/>
    <w:next w:val="a3"/>
    <w:link w:val="2a"/>
    <w:uiPriority w:val="9"/>
    <w:unhideWhenUsed/>
    <w:qFormat/>
    <w:rsid w:val="00166031"/>
    <w:pPr>
      <w:keepNext/>
      <w:keepLines/>
      <w:numPr>
        <w:ilvl w:val="1"/>
        <w:numId w:val="1"/>
      </w:numPr>
      <w:tabs>
        <w:tab w:val="left" w:pos="567"/>
      </w:tabs>
      <w:suppressAutoHyphens/>
      <w:spacing w:before="240" w:after="240" w:line="320" w:lineRule="atLeast"/>
      <w:jc w:val="both"/>
      <w:outlineLvl w:val="1"/>
    </w:pPr>
    <w:rPr>
      <w:rFonts w:ascii="Arial" w:hAnsi="Arial"/>
      <w:b/>
      <w:kern w:val="28"/>
    </w:rPr>
  </w:style>
  <w:style w:type="paragraph" w:styleId="3">
    <w:name w:val="heading 3"/>
    <w:aliases w:val="Заголовок 3 AD"/>
    <w:basedOn w:val="a2"/>
    <w:next w:val="a3"/>
    <w:link w:val="3a"/>
    <w:uiPriority w:val="9"/>
    <w:unhideWhenUsed/>
    <w:qFormat/>
    <w:rsid w:val="00C73B2E"/>
    <w:pPr>
      <w:keepNext/>
      <w:keepLines/>
      <w:numPr>
        <w:ilvl w:val="2"/>
        <w:numId w:val="1"/>
      </w:numPr>
      <w:suppressAutoHyphens/>
      <w:spacing w:before="240" w:after="240"/>
      <w:jc w:val="both"/>
      <w:outlineLvl w:val="2"/>
    </w:pPr>
    <w:rPr>
      <w:rFonts w:ascii="Arial" w:hAnsi="Arial"/>
      <w:b/>
      <w:kern w:val="28"/>
      <w:sz w:val="22"/>
      <w:szCs w:val="22"/>
    </w:rPr>
  </w:style>
  <w:style w:type="paragraph" w:styleId="4a">
    <w:name w:val="heading 4"/>
    <w:basedOn w:val="a2"/>
    <w:next w:val="a3"/>
    <w:link w:val="4b"/>
    <w:uiPriority w:val="9"/>
    <w:unhideWhenUsed/>
    <w:qFormat/>
    <w:rsid w:val="003B43B2"/>
    <w:pPr>
      <w:keepNext/>
      <w:keepLines/>
      <w:spacing w:before="240" w:after="120"/>
      <w:jc w:val="both"/>
      <w:outlineLvl w:val="3"/>
    </w:pPr>
    <w:rPr>
      <w:rFonts w:ascii="Arial" w:eastAsiaTheme="majorEastAsia" w:hAnsi="Arial" w:cstheme="majorBidi"/>
      <w:b/>
      <w:iCs/>
      <w:color w:val="000000" w:themeColor="text1"/>
      <w:sz w:val="22"/>
      <w:szCs w:val="22"/>
    </w:rPr>
  </w:style>
  <w:style w:type="paragraph" w:styleId="5a">
    <w:name w:val="heading 5"/>
    <w:basedOn w:val="a2"/>
    <w:next w:val="a2"/>
    <w:link w:val="5b"/>
    <w:uiPriority w:val="9"/>
    <w:unhideWhenUsed/>
    <w:qFormat/>
    <w:rsid w:val="00A4078E"/>
    <w:pPr>
      <w:keepNext/>
      <w:keepLines/>
      <w:spacing w:before="40" w:line="240" w:lineRule="atLeast"/>
      <w:jc w:val="both"/>
      <w:outlineLvl w:val="4"/>
    </w:pPr>
    <w:rPr>
      <w:rFonts w:asciiTheme="majorHAnsi" w:eastAsiaTheme="majorEastAsia" w:hAnsiTheme="majorHAnsi" w:cstheme="majorBidi"/>
      <w:color w:val="2F5496" w:themeColor="accent1" w:themeShade="BF"/>
      <w:sz w:val="2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aliases w:val="Абзац AD"/>
    <w:link w:val="a7"/>
    <w:rsid w:val="004E281A"/>
    <w:pPr>
      <w:keepLines/>
      <w:spacing w:before="120" w:after="120" w:line="288" w:lineRule="auto"/>
      <w:ind w:left="-142" w:firstLine="425"/>
    </w:pPr>
    <w:rPr>
      <w:rFonts w:ascii="Arial" w:eastAsia="Times New Roman" w:hAnsi="Arial" w:cs="Times New Roman"/>
      <w:sz w:val="20"/>
      <w:szCs w:val="22"/>
      <w:lang w:eastAsia="ru-RU"/>
    </w:rPr>
  </w:style>
  <w:style w:type="character" w:customStyle="1" w:styleId="a7">
    <w:name w:val="Основной текст Знак"/>
    <w:aliases w:val="Абзац AD Знак"/>
    <w:basedOn w:val="a4"/>
    <w:link w:val="a3"/>
    <w:rsid w:val="004E281A"/>
    <w:rPr>
      <w:rFonts w:ascii="Arial" w:eastAsia="Times New Roman" w:hAnsi="Arial" w:cs="Times New Roman"/>
      <w:sz w:val="20"/>
      <w:szCs w:val="22"/>
      <w:lang w:eastAsia="ru-RU"/>
    </w:rPr>
  </w:style>
  <w:style w:type="paragraph" w:customStyle="1" w:styleId="AD3">
    <w:name w:val="Название документа AD"/>
    <w:basedOn w:val="a2"/>
    <w:next w:val="a2"/>
    <w:rsid w:val="00136E15"/>
    <w:pPr>
      <w:keepNext/>
      <w:keepLines/>
      <w:suppressAutoHyphens/>
      <w:spacing w:before="240" w:after="240" w:line="480" w:lineRule="atLeast"/>
    </w:pPr>
    <w:rPr>
      <w:rFonts w:ascii="Arial" w:hAnsi="Arial"/>
      <w:b/>
      <w:kern w:val="28"/>
      <w:sz w:val="28"/>
      <w:szCs w:val="28"/>
    </w:rPr>
  </w:style>
  <w:style w:type="paragraph" w:customStyle="1" w:styleId="AD4">
    <w:name w:val="Нижний колонтитул курсив AD"/>
    <w:basedOn w:val="AD5"/>
    <w:qFormat/>
    <w:rsid w:val="000801E3"/>
    <w:pPr>
      <w:jc w:val="left"/>
    </w:pPr>
    <w:rPr>
      <w:i/>
    </w:rPr>
  </w:style>
  <w:style w:type="paragraph" w:customStyle="1" w:styleId="AD5">
    <w:name w:val="Нижний колонтитул AD"/>
    <w:basedOn w:val="a2"/>
    <w:next w:val="a2"/>
    <w:rsid w:val="000E431F"/>
    <w:pPr>
      <w:snapToGrid w:val="0"/>
      <w:spacing w:before="120"/>
      <w:contextualSpacing/>
      <w:jc w:val="both"/>
    </w:pPr>
    <w:rPr>
      <w:rFonts w:ascii="Arial" w:hAnsi="Arial"/>
      <w:kern w:val="20"/>
      <w:sz w:val="16"/>
      <w:szCs w:val="16"/>
    </w:rPr>
  </w:style>
  <w:style w:type="paragraph" w:customStyle="1" w:styleId="2AD">
    <w:name w:val="Маркированный список 2 AD"/>
    <w:basedOn w:val="AD1"/>
    <w:qFormat/>
    <w:rsid w:val="001A3FCD"/>
    <w:pPr>
      <w:numPr>
        <w:numId w:val="7"/>
      </w:numPr>
      <w:tabs>
        <w:tab w:val="num" w:pos="851"/>
        <w:tab w:val="left" w:pos="1650"/>
      </w:tabs>
      <w:ind w:left="1570" w:hanging="357"/>
    </w:pPr>
  </w:style>
  <w:style w:type="paragraph" w:customStyle="1" w:styleId="AD6">
    <w:name w:val="Название регламента AD"/>
    <w:basedOn w:val="a2"/>
    <w:next w:val="a2"/>
    <w:rsid w:val="000236AF"/>
    <w:pPr>
      <w:spacing w:before="480" w:after="480" w:line="640" w:lineRule="exact"/>
    </w:pPr>
    <w:rPr>
      <w:rFonts w:ascii="Arial" w:hAnsi="Arial"/>
      <w:b/>
      <w:spacing w:val="-20"/>
      <w:sz w:val="40"/>
      <w:szCs w:val="60"/>
    </w:rPr>
  </w:style>
  <w:style w:type="paragraph" w:customStyle="1" w:styleId="AD7">
    <w:name w:val="Шапка таблицы AD"/>
    <w:basedOn w:val="a2"/>
    <w:rsid w:val="00B558F3"/>
    <w:pPr>
      <w:keepNext/>
      <w:keepLines/>
      <w:spacing w:before="120" w:after="120" w:line="240" w:lineRule="atLeast"/>
      <w:jc w:val="center"/>
    </w:pPr>
    <w:rPr>
      <w:rFonts w:ascii="Arial" w:hAnsi="Arial"/>
      <w:b/>
      <w:bCs/>
      <w:spacing w:val="-5"/>
      <w:kern w:val="20"/>
      <w:sz w:val="20"/>
      <w:szCs w:val="20"/>
    </w:rPr>
  </w:style>
  <w:style w:type="paragraph" w:styleId="1b">
    <w:name w:val="toc 1"/>
    <w:basedOn w:val="a2"/>
    <w:next w:val="a2"/>
    <w:uiPriority w:val="39"/>
    <w:rsid w:val="00E64ACC"/>
    <w:pPr>
      <w:spacing w:before="360" w:after="360" w:line="240" w:lineRule="atLeast"/>
    </w:pPr>
    <w:rPr>
      <w:rFonts w:asciiTheme="minorHAnsi" w:hAnsiTheme="minorHAnsi" w:cstheme="minorHAnsi"/>
      <w:b/>
      <w:bCs/>
      <w:caps/>
      <w:sz w:val="22"/>
      <w:szCs w:val="22"/>
      <w:u w:val="single"/>
    </w:rPr>
  </w:style>
  <w:style w:type="paragraph" w:styleId="2b">
    <w:name w:val="toc 2"/>
    <w:basedOn w:val="a2"/>
    <w:next w:val="a2"/>
    <w:uiPriority w:val="39"/>
    <w:rsid w:val="00E64ACC"/>
    <w:pPr>
      <w:spacing w:line="240" w:lineRule="atLeast"/>
    </w:pPr>
    <w:rPr>
      <w:rFonts w:asciiTheme="minorHAnsi" w:hAnsiTheme="minorHAnsi" w:cstheme="minorHAnsi"/>
      <w:b/>
      <w:bCs/>
      <w:smallCaps/>
      <w:sz w:val="22"/>
      <w:szCs w:val="22"/>
    </w:rPr>
  </w:style>
  <w:style w:type="paragraph" w:styleId="3b">
    <w:name w:val="toc 3"/>
    <w:basedOn w:val="a2"/>
    <w:next w:val="a2"/>
    <w:uiPriority w:val="39"/>
    <w:rsid w:val="00E64ACC"/>
    <w:pPr>
      <w:spacing w:line="240" w:lineRule="atLeast"/>
    </w:pPr>
    <w:rPr>
      <w:rFonts w:asciiTheme="minorHAnsi" w:hAnsiTheme="minorHAnsi" w:cstheme="minorHAnsi"/>
      <w:smallCaps/>
      <w:sz w:val="22"/>
      <w:szCs w:val="22"/>
    </w:rPr>
  </w:style>
  <w:style w:type="numbering" w:customStyle="1" w:styleId="4AD">
    <w:name w:val="Заголовок 4 AD"/>
    <w:basedOn w:val="a6"/>
    <w:uiPriority w:val="99"/>
    <w:rsid w:val="00F5634B"/>
    <w:pPr>
      <w:numPr>
        <w:numId w:val="10"/>
      </w:numPr>
    </w:pPr>
  </w:style>
  <w:style w:type="paragraph" w:styleId="a8">
    <w:name w:val="header"/>
    <w:aliases w:val="Верхний колонтитул AD"/>
    <w:basedOn w:val="a2"/>
    <w:link w:val="a9"/>
    <w:uiPriority w:val="99"/>
    <w:rsid w:val="00D8663C"/>
    <w:pPr>
      <w:tabs>
        <w:tab w:val="center" w:pos="4677"/>
        <w:tab w:val="right" w:pos="9355"/>
      </w:tabs>
      <w:spacing w:after="360"/>
      <w:jc w:val="both"/>
    </w:pPr>
    <w:rPr>
      <w:rFonts w:ascii="Arial" w:hAnsi="Arial"/>
      <w:spacing w:val="-5"/>
      <w:kern w:val="20"/>
      <w:sz w:val="20"/>
      <w:szCs w:val="20"/>
    </w:rPr>
  </w:style>
  <w:style w:type="character" w:customStyle="1" w:styleId="a9">
    <w:name w:val="Верхний колонтитул Знак"/>
    <w:aliases w:val="Верхний колонтитул AD Знак"/>
    <w:basedOn w:val="a4"/>
    <w:link w:val="a8"/>
    <w:uiPriority w:val="99"/>
    <w:rsid w:val="00D8663C"/>
    <w:rPr>
      <w:rFonts w:ascii="Arial" w:eastAsia="Times New Roman" w:hAnsi="Arial" w:cs="Times New Roman"/>
      <w:spacing w:val="-5"/>
      <w:kern w:val="20"/>
      <w:sz w:val="20"/>
      <w:szCs w:val="20"/>
      <w:lang w:eastAsia="ru-RU"/>
    </w:rPr>
  </w:style>
  <w:style w:type="paragraph" w:styleId="aa">
    <w:name w:val="TOC Heading"/>
    <w:aliases w:val="Заголовок оглавления AD"/>
    <w:basedOn w:val="AD3"/>
    <w:next w:val="a2"/>
    <w:uiPriority w:val="39"/>
    <w:unhideWhenUsed/>
    <w:qFormat/>
    <w:rsid w:val="00290194"/>
    <w:pPr>
      <w:suppressAutoHyphens w:val="0"/>
      <w:spacing w:after="360" w:line="276" w:lineRule="auto"/>
    </w:pPr>
    <w:rPr>
      <w:rFonts w:eastAsiaTheme="majorEastAsia" w:cstheme="majorBidi"/>
      <w:bCs/>
      <w:color w:val="000000" w:themeColor="text1"/>
      <w:kern w:val="0"/>
    </w:rPr>
  </w:style>
  <w:style w:type="numbering" w:customStyle="1" w:styleId="30">
    <w:name w:val="Текущий список3"/>
    <w:uiPriority w:val="99"/>
    <w:rsid w:val="001A3FCD"/>
    <w:pPr>
      <w:numPr>
        <w:numId w:val="6"/>
      </w:numPr>
    </w:pPr>
  </w:style>
  <w:style w:type="numbering" w:customStyle="1" w:styleId="41">
    <w:name w:val="Стиль4"/>
    <w:basedOn w:val="4AD"/>
    <w:uiPriority w:val="99"/>
    <w:rsid w:val="009A02D8"/>
    <w:pPr>
      <w:numPr>
        <w:numId w:val="11"/>
      </w:numPr>
    </w:pPr>
  </w:style>
  <w:style w:type="character" w:customStyle="1" w:styleId="4b">
    <w:name w:val="Заголовок 4 Знак"/>
    <w:basedOn w:val="a4"/>
    <w:link w:val="4a"/>
    <w:uiPriority w:val="9"/>
    <w:rsid w:val="003B43B2"/>
    <w:rPr>
      <w:rFonts w:ascii="Arial" w:eastAsiaTheme="majorEastAsia" w:hAnsi="Arial" w:cstheme="majorBidi"/>
      <w:b/>
      <w:iCs/>
      <w:color w:val="000000" w:themeColor="text1"/>
      <w:sz w:val="22"/>
      <w:szCs w:val="22"/>
      <w:lang w:eastAsia="ru-RU"/>
    </w:rPr>
  </w:style>
  <w:style w:type="character" w:customStyle="1" w:styleId="1a">
    <w:name w:val="Заголовок 1 Знак"/>
    <w:aliases w:val="Заголовок 1 AD Знак"/>
    <w:basedOn w:val="a4"/>
    <w:link w:val="1"/>
    <w:uiPriority w:val="9"/>
    <w:rsid w:val="00120CAE"/>
    <w:rPr>
      <w:rFonts w:ascii="Arial" w:eastAsia="Times New Roman" w:hAnsi="Arial" w:cs="Times New Roman"/>
      <w:b/>
      <w:kern w:val="28"/>
      <w:sz w:val="28"/>
      <w:szCs w:val="28"/>
      <w:lang w:eastAsia="ru-RU"/>
    </w:rPr>
  </w:style>
  <w:style w:type="character" w:styleId="ab">
    <w:name w:val="Hyperlink"/>
    <w:uiPriority w:val="99"/>
    <w:rsid w:val="00E64ACC"/>
    <w:rPr>
      <w:color w:val="003864"/>
      <w:u w:val="single"/>
    </w:rPr>
  </w:style>
  <w:style w:type="character" w:styleId="ac">
    <w:name w:val="page number"/>
    <w:aliases w:val="Номер страницы AD"/>
    <w:rsid w:val="00E64ACC"/>
    <w:rPr>
      <w:rFonts w:ascii="Arial" w:hAnsi="Arial"/>
      <w:sz w:val="16"/>
    </w:rPr>
  </w:style>
  <w:style w:type="paragraph" w:customStyle="1" w:styleId="AD1">
    <w:name w:val="Маркированный список AD"/>
    <w:basedOn w:val="a2"/>
    <w:rsid w:val="0087269E"/>
    <w:pPr>
      <w:keepLines/>
      <w:numPr>
        <w:numId w:val="2"/>
      </w:numPr>
      <w:spacing w:before="120" w:after="120" w:line="288" w:lineRule="auto"/>
      <w:jc w:val="both"/>
    </w:pPr>
    <w:rPr>
      <w:rFonts w:ascii="Arial" w:hAnsi="Arial"/>
      <w:spacing w:val="-5"/>
      <w:kern w:val="20"/>
      <w:sz w:val="20"/>
      <w:szCs w:val="20"/>
    </w:rPr>
  </w:style>
  <w:style w:type="paragraph" w:customStyle="1" w:styleId="AD8">
    <w:name w:val="Шапка справа AD"/>
    <w:basedOn w:val="a2"/>
    <w:rsid w:val="00E64ACC"/>
    <w:pPr>
      <w:spacing w:before="240" w:after="240" w:line="240" w:lineRule="atLeast"/>
      <w:jc w:val="right"/>
    </w:pPr>
    <w:rPr>
      <w:rFonts w:ascii="Arial" w:hAnsi="Arial"/>
      <w:sz w:val="20"/>
      <w:szCs w:val="22"/>
    </w:rPr>
  </w:style>
  <w:style w:type="paragraph" w:customStyle="1" w:styleId="AD0">
    <w:name w:val="Список нумерованный в тексте AD"/>
    <w:basedOn w:val="a2"/>
    <w:rsid w:val="00364794"/>
    <w:pPr>
      <w:numPr>
        <w:numId w:val="3"/>
      </w:numPr>
      <w:spacing w:before="120" w:after="120" w:line="312" w:lineRule="auto"/>
      <w:jc w:val="both"/>
    </w:pPr>
    <w:rPr>
      <w:rFonts w:ascii="Arial" w:hAnsi="Arial"/>
      <w:sz w:val="20"/>
      <w:szCs w:val="22"/>
      <w:lang w:val="en-US"/>
    </w:rPr>
  </w:style>
  <w:style w:type="character" w:styleId="ae">
    <w:name w:val="annotation reference"/>
    <w:uiPriority w:val="99"/>
    <w:semiHidden/>
    <w:rsid w:val="00E64ACC"/>
    <w:rPr>
      <w:sz w:val="16"/>
      <w:szCs w:val="16"/>
    </w:rPr>
  </w:style>
  <w:style w:type="paragraph" w:styleId="af">
    <w:name w:val="annotation text"/>
    <w:basedOn w:val="a2"/>
    <w:link w:val="af0"/>
    <w:uiPriority w:val="99"/>
    <w:rsid w:val="00E64ACC"/>
    <w:pPr>
      <w:spacing w:after="240" w:line="240" w:lineRule="atLeast"/>
      <w:jc w:val="both"/>
    </w:pPr>
    <w:rPr>
      <w:rFonts w:ascii="Arial" w:hAnsi="Arial"/>
      <w:sz w:val="20"/>
      <w:szCs w:val="20"/>
    </w:rPr>
  </w:style>
  <w:style w:type="character" w:customStyle="1" w:styleId="af0">
    <w:name w:val="Текст примечания Знак"/>
    <w:basedOn w:val="a4"/>
    <w:link w:val="af"/>
    <w:uiPriority w:val="99"/>
    <w:rsid w:val="00E64ACC"/>
    <w:rPr>
      <w:rFonts w:ascii="Arial" w:eastAsia="Times New Roman" w:hAnsi="Arial" w:cs="Times New Roman"/>
      <w:sz w:val="20"/>
      <w:szCs w:val="20"/>
      <w:lang w:eastAsia="ru-RU"/>
    </w:rPr>
  </w:style>
  <w:style w:type="numbering" w:customStyle="1" w:styleId="13">
    <w:name w:val="Текущий список1"/>
    <w:uiPriority w:val="99"/>
    <w:rsid w:val="000801E3"/>
    <w:pPr>
      <w:numPr>
        <w:numId w:val="4"/>
      </w:numPr>
    </w:pPr>
  </w:style>
  <w:style w:type="paragraph" w:customStyle="1" w:styleId="AD9">
    <w:name w:val="Строки таблицы AD"/>
    <w:basedOn w:val="AD8"/>
    <w:qFormat/>
    <w:rsid w:val="000236AF"/>
    <w:pPr>
      <w:spacing w:before="120" w:after="120"/>
      <w:ind w:left="57" w:right="57"/>
      <w:jc w:val="left"/>
    </w:pPr>
  </w:style>
  <w:style w:type="paragraph" w:customStyle="1" w:styleId="ADa">
    <w:name w:val="Строки таблицы по ширине AD"/>
    <w:basedOn w:val="AD9"/>
    <w:qFormat/>
    <w:rsid w:val="00B558F3"/>
    <w:pPr>
      <w:jc w:val="both"/>
    </w:pPr>
  </w:style>
  <w:style w:type="numbering" w:customStyle="1" w:styleId="21">
    <w:name w:val="Текущий список2"/>
    <w:uiPriority w:val="99"/>
    <w:rsid w:val="000801E3"/>
    <w:pPr>
      <w:numPr>
        <w:numId w:val="5"/>
      </w:numPr>
    </w:pPr>
  </w:style>
  <w:style w:type="paragraph" w:styleId="4c">
    <w:name w:val="toc 4"/>
    <w:basedOn w:val="a2"/>
    <w:next w:val="a2"/>
    <w:autoRedefine/>
    <w:uiPriority w:val="39"/>
    <w:semiHidden/>
    <w:unhideWhenUsed/>
    <w:rsid w:val="000801E3"/>
    <w:pPr>
      <w:spacing w:line="240" w:lineRule="atLeast"/>
    </w:pPr>
    <w:rPr>
      <w:rFonts w:asciiTheme="minorHAnsi" w:hAnsiTheme="minorHAnsi" w:cstheme="minorHAnsi"/>
      <w:sz w:val="22"/>
      <w:szCs w:val="22"/>
    </w:rPr>
  </w:style>
  <w:style w:type="paragraph" w:styleId="5c">
    <w:name w:val="toc 5"/>
    <w:basedOn w:val="a2"/>
    <w:next w:val="a2"/>
    <w:autoRedefine/>
    <w:uiPriority w:val="39"/>
    <w:semiHidden/>
    <w:unhideWhenUsed/>
    <w:rsid w:val="000801E3"/>
    <w:pPr>
      <w:spacing w:line="240" w:lineRule="atLeast"/>
    </w:pPr>
    <w:rPr>
      <w:rFonts w:asciiTheme="minorHAnsi" w:hAnsiTheme="minorHAnsi" w:cstheme="minorHAnsi"/>
      <w:sz w:val="22"/>
      <w:szCs w:val="22"/>
    </w:rPr>
  </w:style>
  <w:style w:type="paragraph" w:styleId="6a">
    <w:name w:val="toc 6"/>
    <w:basedOn w:val="a2"/>
    <w:next w:val="a2"/>
    <w:autoRedefine/>
    <w:uiPriority w:val="39"/>
    <w:semiHidden/>
    <w:unhideWhenUsed/>
    <w:rsid w:val="000801E3"/>
    <w:pPr>
      <w:spacing w:line="240" w:lineRule="atLeast"/>
    </w:pPr>
    <w:rPr>
      <w:rFonts w:asciiTheme="minorHAnsi" w:hAnsiTheme="minorHAnsi" w:cstheme="minorHAnsi"/>
      <w:sz w:val="22"/>
      <w:szCs w:val="22"/>
    </w:rPr>
  </w:style>
  <w:style w:type="paragraph" w:styleId="70">
    <w:name w:val="toc 7"/>
    <w:basedOn w:val="a2"/>
    <w:next w:val="a2"/>
    <w:autoRedefine/>
    <w:uiPriority w:val="39"/>
    <w:semiHidden/>
    <w:unhideWhenUsed/>
    <w:rsid w:val="000801E3"/>
    <w:pPr>
      <w:spacing w:line="240" w:lineRule="atLeast"/>
    </w:pPr>
    <w:rPr>
      <w:rFonts w:asciiTheme="minorHAnsi" w:hAnsiTheme="minorHAnsi" w:cstheme="minorHAnsi"/>
      <w:sz w:val="22"/>
      <w:szCs w:val="22"/>
    </w:rPr>
  </w:style>
  <w:style w:type="paragraph" w:styleId="80">
    <w:name w:val="toc 8"/>
    <w:basedOn w:val="a2"/>
    <w:next w:val="a2"/>
    <w:autoRedefine/>
    <w:uiPriority w:val="39"/>
    <w:semiHidden/>
    <w:unhideWhenUsed/>
    <w:rsid w:val="000801E3"/>
    <w:pPr>
      <w:spacing w:line="240" w:lineRule="atLeast"/>
    </w:pPr>
    <w:rPr>
      <w:rFonts w:asciiTheme="minorHAnsi" w:hAnsiTheme="minorHAnsi" w:cstheme="minorHAnsi"/>
      <w:sz w:val="22"/>
      <w:szCs w:val="22"/>
    </w:rPr>
  </w:style>
  <w:style w:type="paragraph" w:styleId="90">
    <w:name w:val="toc 9"/>
    <w:basedOn w:val="a2"/>
    <w:next w:val="a2"/>
    <w:autoRedefine/>
    <w:uiPriority w:val="39"/>
    <w:semiHidden/>
    <w:unhideWhenUsed/>
    <w:rsid w:val="000801E3"/>
    <w:pPr>
      <w:spacing w:line="240" w:lineRule="atLeast"/>
    </w:pPr>
    <w:rPr>
      <w:rFonts w:asciiTheme="minorHAnsi" w:hAnsiTheme="minorHAnsi" w:cstheme="minorHAnsi"/>
      <w:sz w:val="22"/>
      <w:szCs w:val="22"/>
    </w:rPr>
  </w:style>
  <w:style w:type="paragraph" w:customStyle="1" w:styleId="ADb">
    <w:name w:val="Строка после таблицы AD"/>
    <w:basedOn w:val="a3"/>
    <w:qFormat/>
    <w:rsid w:val="0041067B"/>
    <w:pPr>
      <w:spacing w:before="240"/>
    </w:pPr>
  </w:style>
  <w:style w:type="character" w:customStyle="1" w:styleId="2a">
    <w:name w:val="Заголовок 2 Знак"/>
    <w:aliases w:val="Заголовок 2 AD Знак"/>
    <w:basedOn w:val="a4"/>
    <w:link w:val="2"/>
    <w:uiPriority w:val="9"/>
    <w:rsid w:val="00166031"/>
    <w:rPr>
      <w:rFonts w:ascii="Arial" w:eastAsia="Times New Roman" w:hAnsi="Arial" w:cs="Times New Roman"/>
      <w:b/>
      <w:kern w:val="28"/>
      <w:lang w:eastAsia="ru-RU"/>
    </w:rPr>
  </w:style>
  <w:style w:type="character" w:customStyle="1" w:styleId="3a">
    <w:name w:val="Заголовок 3 Знак"/>
    <w:aliases w:val="Заголовок 3 AD Знак"/>
    <w:basedOn w:val="a4"/>
    <w:link w:val="3"/>
    <w:uiPriority w:val="9"/>
    <w:rsid w:val="00C73B2E"/>
    <w:rPr>
      <w:rFonts w:ascii="Arial" w:eastAsia="Times New Roman" w:hAnsi="Arial" w:cs="Times New Roman"/>
      <w:b/>
      <w:kern w:val="28"/>
      <w:sz w:val="22"/>
      <w:szCs w:val="22"/>
      <w:lang w:eastAsia="ru-RU"/>
    </w:rPr>
  </w:style>
  <w:style w:type="numbering" w:customStyle="1" w:styleId="4">
    <w:name w:val="Текущий список4"/>
    <w:uiPriority w:val="99"/>
    <w:rsid w:val="00010B8C"/>
    <w:pPr>
      <w:numPr>
        <w:numId w:val="8"/>
      </w:numPr>
    </w:pPr>
  </w:style>
  <w:style w:type="numbering" w:customStyle="1" w:styleId="5">
    <w:name w:val="Текущий список5"/>
    <w:uiPriority w:val="99"/>
    <w:rsid w:val="00F279D5"/>
    <w:pPr>
      <w:numPr>
        <w:numId w:val="9"/>
      </w:numPr>
    </w:pPr>
  </w:style>
  <w:style w:type="character" w:customStyle="1" w:styleId="5b">
    <w:name w:val="Заголовок 5 Знак"/>
    <w:basedOn w:val="a4"/>
    <w:link w:val="5a"/>
    <w:uiPriority w:val="9"/>
    <w:rsid w:val="00A4078E"/>
    <w:rPr>
      <w:rFonts w:asciiTheme="majorHAnsi" w:eastAsiaTheme="majorEastAsia" w:hAnsiTheme="majorHAnsi" w:cstheme="majorBidi"/>
      <w:color w:val="2F5496" w:themeColor="accent1" w:themeShade="BF"/>
      <w:sz w:val="20"/>
      <w:szCs w:val="22"/>
      <w:lang w:eastAsia="ru-RU"/>
    </w:rPr>
  </w:style>
  <w:style w:type="numbering" w:customStyle="1" w:styleId="6">
    <w:name w:val="Текущий список6"/>
    <w:uiPriority w:val="99"/>
    <w:rsid w:val="009A02D8"/>
    <w:pPr>
      <w:numPr>
        <w:numId w:val="12"/>
      </w:numPr>
    </w:pPr>
  </w:style>
  <w:style w:type="numbering" w:customStyle="1" w:styleId="7">
    <w:name w:val="Текущий список7"/>
    <w:uiPriority w:val="99"/>
    <w:rsid w:val="00633917"/>
    <w:pPr>
      <w:numPr>
        <w:numId w:val="13"/>
      </w:numPr>
    </w:pPr>
  </w:style>
  <w:style w:type="numbering" w:customStyle="1" w:styleId="8">
    <w:name w:val="Текущий список8"/>
    <w:uiPriority w:val="99"/>
    <w:rsid w:val="00633917"/>
    <w:pPr>
      <w:numPr>
        <w:numId w:val="14"/>
      </w:numPr>
    </w:pPr>
  </w:style>
  <w:style w:type="numbering" w:customStyle="1" w:styleId="9">
    <w:name w:val="Текущий список9"/>
    <w:uiPriority w:val="99"/>
    <w:rsid w:val="00633917"/>
    <w:pPr>
      <w:numPr>
        <w:numId w:val="15"/>
      </w:numPr>
    </w:pPr>
  </w:style>
  <w:style w:type="numbering" w:customStyle="1" w:styleId="10">
    <w:name w:val="Текущий список10"/>
    <w:uiPriority w:val="99"/>
    <w:rsid w:val="00A4078E"/>
    <w:pPr>
      <w:numPr>
        <w:numId w:val="16"/>
      </w:numPr>
    </w:pPr>
  </w:style>
  <w:style w:type="numbering" w:customStyle="1" w:styleId="11">
    <w:name w:val="Текущий список11"/>
    <w:uiPriority w:val="99"/>
    <w:rsid w:val="00A4078E"/>
    <w:pPr>
      <w:numPr>
        <w:numId w:val="17"/>
      </w:numPr>
    </w:pPr>
  </w:style>
  <w:style w:type="paragraph" w:styleId="af1">
    <w:name w:val="footer"/>
    <w:basedOn w:val="a2"/>
    <w:link w:val="af2"/>
    <w:unhideWhenUsed/>
    <w:rsid w:val="00137156"/>
    <w:pPr>
      <w:tabs>
        <w:tab w:val="center" w:pos="4677"/>
        <w:tab w:val="right" w:pos="9355"/>
      </w:tabs>
      <w:jc w:val="both"/>
    </w:pPr>
    <w:rPr>
      <w:rFonts w:ascii="Arial" w:hAnsi="Arial"/>
      <w:sz w:val="20"/>
      <w:szCs w:val="22"/>
    </w:rPr>
  </w:style>
  <w:style w:type="numbering" w:customStyle="1" w:styleId="12">
    <w:name w:val="Текущий список12"/>
    <w:uiPriority w:val="99"/>
    <w:rsid w:val="00137156"/>
    <w:pPr>
      <w:numPr>
        <w:numId w:val="18"/>
      </w:numPr>
    </w:pPr>
  </w:style>
  <w:style w:type="character" w:customStyle="1" w:styleId="af2">
    <w:name w:val="Нижний колонтитул Знак"/>
    <w:basedOn w:val="a4"/>
    <w:link w:val="af1"/>
    <w:rsid w:val="00137156"/>
    <w:rPr>
      <w:rFonts w:ascii="Arial" w:eastAsia="Times New Roman" w:hAnsi="Arial" w:cs="Times New Roman"/>
      <w:sz w:val="20"/>
      <w:szCs w:val="22"/>
      <w:lang w:eastAsia="ru-RU"/>
    </w:rPr>
  </w:style>
  <w:style w:type="character" w:customStyle="1" w:styleId="1c">
    <w:name w:val="Неразрешенное упоминание1"/>
    <w:basedOn w:val="a4"/>
    <w:uiPriority w:val="99"/>
    <w:semiHidden/>
    <w:unhideWhenUsed/>
    <w:rsid w:val="00C3206C"/>
    <w:rPr>
      <w:color w:val="605E5C"/>
      <w:shd w:val="clear" w:color="auto" w:fill="E1DFDD"/>
    </w:rPr>
  </w:style>
  <w:style w:type="numbering" w:customStyle="1" w:styleId="130">
    <w:name w:val="Текущий список13"/>
    <w:uiPriority w:val="99"/>
    <w:rsid w:val="007714B5"/>
    <w:pPr>
      <w:numPr>
        <w:numId w:val="19"/>
      </w:numPr>
    </w:pPr>
  </w:style>
  <w:style w:type="paragraph" w:customStyle="1" w:styleId="AD2">
    <w:name w:val="Нумерованный а) AD"/>
    <w:basedOn w:val="AD0"/>
    <w:qFormat/>
    <w:rsid w:val="003E5E86"/>
    <w:pPr>
      <w:keepLines/>
      <w:numPr>
        <w:numId w:val="21"/>
      </w:numPr>
      <w:spacing w:line="240" w:lineRule="auto"/>
      <w:ind w:left="782" w:hanging="357"/>
    </w:pPr>
  </w:style>
  <w:style w:type="character" w:styleId="af3">
    <w:name w:val="FollowedHyperlink"/>
    <w:basedOn w:val="a4"/>
    <w:uiPriority w:val="99"/>
    <w:semiHidden/>
    <w:unhideWhenUsed/>
    <w:qFormat/>
    <w:rsid w:val="00C45E94"/>
    <w:rPr>
      <w:color w:val="954F72" w:themeColor="followedHyperlink"/>
      <w:u w:val="single"/>
    </w:rPr>
  </w:style>
  <w:style w:type="numbering" w:customStyle="1" w:styleId="14">
    <w:name w:val="Текущий список14"/>
    <w:uiPriority w:val="99"/>
    <w:rsid w:val="00A866AC"/>
    <w:pPr>
      <w:numPr>
        <w:numId w:val="20"/>
      </w:numPr>
    </w:pPr>
  </w:style>
  <w:style w:type="paragraph" w:customStyle="1" w:styleId="AD">
    <w:name w:val="Название таблицы AD"/>
    <w:basedOn w:val="a2"/>
    <w:qFormat/>
    <w:rsid w:val="00D005AA"/>
    <w:pPr>
      <w:keepNext/>
      <w:numPr>
        <w:numId w:val="22"/>
      </w:numPr>
      <w:spacing w:after="240" w:line="240" w:lineRule="atLeast"/>
      <w:jc w:val="right"/>
    </w:pPr>
    <w:rPr>
      <w:rFonts w:ascii="Arial" w:hAnsi="Arial"/>
      <w:sz w:val="20"/>
      <w:szCs w:val="22"/>
    </w:rPr>
  </w:style>
  <w:style w:type="table" w:customStyle="1" w:styleId="TableNormal">
    <w:name w:val="Table Normal"/>
    <w:uiPriority w:val="2"/>
    <w:qFormat/>
    <w:rsid w:val="00D5760A"/>
    <w:pPr>
      <w:spacing w:after="160" w:line="259"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customStyle="1" w:styleId="a0">
    <w:name w:val="Нумерованный"/>
    <w:basedOn w:val="a2"/>
    <w:qFormat/>
    <w:rsid w:val="000C02E6"/>
    <w:pPr>
      <w:numPr>
        <w:numId w:val="23"/>
      </w:numPr>
      <w:spacing w:after="120" w:line="259" w:lineRule="auto"/>
    </w:pPr>
    <w:rPr>
      <w:rFonts w:ascii="Calibri" w:eastAsia="Calibri" w:hAnsi="Calibri" w:cs="Calibri"/>
      <w:sz w:val="22"/>
      <w:szCs w:val="22"/>
    </w:rPr>
  </w:style>
  <w:style w:type="numbering" w:customStyle="1" w:styleId="56">
    <w:name w:val="Текущий список56"/>
    <w:uiPriority w:val="99"/>
    <w:rsid w:val="00211846"/>
    <w:pPr>
      <w:numPr>
        <w:numId w:val="65"/>
      </w:numPr>
    </w:pPr>
  </w:style>
  <w:style w:type="numbering" w:customStyle="1" w:styleId="57">
    <w:name w:val="Текущий список57"/>
    <w:uiPriority w:val="99"/>
    <w:rsid w:val="00C26F51"/>
    <w:pPr>
      <w:numPr>
        <w:numId w:val="66"/>
      </w:numPr>
    </w:pPr>
  </w:style>
  <w:style w:type="paragraph" w:styleId="af4">
    <w:name w:val="List Paragraph"/>
    <w:basedOn w:val="a2"/>
    <w:uiPriority w:val="34"/>
    <w:qFormat/>
    <w:rsid w:val="00EF48A6"/>
    <w:pPr>
      <w:ind w:left="720"/>
      <w:contextualSpacing/>
    </w:pPr>
    <w:rPr>
      <w:rFonts w:ascii="Arial" w:hAnsi="Arial"/>
      <w:sz w:val="20"/>
      <w:szCs w:val="20"/>
    </w:rPr>
  </w:style>
  <w:style w:type="numbering" w:customStyle="1" w:styleId="15">
    <w:name w:val="Текущий список15"/>
    <w:uiPriority w:val="99"/>
    <w:rsid w:val="00A704E4"/>
    <w:pPr>
      <w:numPr>
        <w:numId w:val="24"/>
      </w:numPr>
    </w:pPr>
  </w:style>
  <w:style w:type="numbering" w:customStyle="1" w:styleId="16">
    <w:name w:val="Текущий список16"/>
    <w:uiPriority w:val="99"/>
    <w:rsid w:val="00597DF0"/>
    <w:pPr>
      <w:numPr>
        <w:numId w:val="25"/>
      </w:numPr>
    </w:pPr>
  </w:style>
  <w:style w:type="numbering" w:customStyle="1" w:styleId="17">
    <w:name w:val="Текущий список17"/>
    <w:uiPriority w:val="99"/>
    <w:rsid w:val="00971E71"/>
    <w:pPr>
      <w:numPr>
        <w:numId w:val="26"/>
      </w:numPr>
    </w:pPr>
  </w:style>
  <w:style w:type="numbering" w:customStyle="1" w:styleId="18">
    <w:name w:val="Текущий список18"/>
    <w:uiPriority w:val="99"/>
    <w:rsid w:val="00971E71"/>
    <w:pPr>
      <w:numPr>
        <w:numId w:val="27"/>
      </w:numPr>
    </w:pPr>
  </w:style>
  <w:style w:type="numbering" w:customStyle="1" w:styleId="19">
    <w:name w:val="Текущий список19"/>
    <w:uiPriority w:val="99"/>
    <w:rsid w:val="00E03706"/>
    <w:pPr>
      <w:numPr>
        <w:numId w:val="28"/>
      </w:numPr>
    </w:pPr>
  </w:style>
  <w:style w:type="numbering" w:customStyle="1" w:styleId="20">
    <w:name w:val="Текущий список20"/>
    <w:uiPriority w:val="99"/>
    <w:rsid w:val="00B40DBA"/>
    <w:pPr>
      <w:numPr>
        <w:numId w:val="29"/>
      </w:numPr>
    </w:pPr>
  </w:style>
  <w:style w:type="numbering" w:customStyle="1" w:styleId="210">
    <w:name w:val="Текущий список21"/>
    <w:uiPriority w:val="99"/>
    <w:rsid w:val="00256B74"/>
    <w:pPr>
      <w:numPr>
        <w:numId w:val="30"/>
      </w:numPr>
    </w:pPr>
  </w:style>
  <w:style w:type="numbering" w:customStyle="1" w:styleId="22">
    <w:name w:val="Текущий список22"/>
    <w:uiPriority w:val="99"/>
    <w:rsid w:val="00B61F8B"/>
    <w:pPr>
      <w:numPr>
        <w:numId w:val="31"/>
      </w:numPr>
    </w:pPr>
  </w:style>
  <w:style w:type="numbering" w:customStyle="1" w:styleId="23">
    <w:name w:val="Текущий список23"/>
    <w:uiPriority w:val="99"/>
    <w:rsid w:val="00B457EB"/>
    <w:pPr>
      <w:numPr>
        <w:numId w:val="32"/>
      </w:numPr>
    </w:pPr>
  </w:style>
  <w:style w:type="numbering" w:customStyle="1" w:styleId="24">
    <w:name w:val="Текущий список24"/>
    <w:uiPriority w:val="99"/>
    <w:rsid w:val="008C2F6E"/>
    <w:pPr>
      <w:numPr>
        <w:numId w:val="33"/>
      </w:numPr>
    </w:pPr>
  </w:style>
  <w:style w:type="numbering" w:customStyle="1" w:styleId="25">
    <w:name w:val="Текущий список25"/>
    <w:uiPriority w:val="99"/>
    <w:rsid w:val="00350CB3"/>
    <w:pPr>
      <w:numPr>
        <w:numId w:val="34"/>
      </w:numPr>
    </w:pPr>
  </w:style>
  <w:style w:type="numbering" w:customStyle="1" w:styleId="26">
    <w:name w:val="Текущий список26"/>
    <w:uiPriority w:val="99"/>
    <w:rsid w:val="00DF21E9"/>
    <w:pPr>
      <w:numPr>
        <w:numId w:val="35"/>
      </w:numPr>
    </w:pPr>
  </w:style>
  <w:style w:type="numbering" w:customStyle="1" w:styleId="27">
    <w:name w:val="Текущий список27"/>
    <w:uiPriority w:val="99"/>
    <w:rsid w:val="001431DE"/>
    <w:pPr>
      <w:numPr>
        <w:numId w:val="36"/>
      </w:numPr>
    </w:pPr>
  </w:style>
  <w:style w:type="numbering" w:customStyle="1" w:styleId="28">
    <w:name w:val="Текущий список28"/>
    <w:uiPriority w:val="99"/>
    <w:rsid w:val="009256A5"/>
    <w:pPr>
      <w:numPr>
        <w:numId w:val="37"/>
      </w:numPr>
    </w:pPr>
  </w:style>
  <w:style w:type="numbering" w:customStyle="1" w:styleId="29">
    <w:name w:val="Текущий список29"/>
    <w:uiPriority w:val="99"/>
    <w:rsid w:val="00971987"/>
    <w:pPr>
      <w:numPr>
        <w:numId w:val="38"/>
      </w:numPr>
    </w:pPr>
  </w:style>
  <w:style w:type="numbering" w:customStyle="1" w:styleId="300">
    <w:name w:val="Текущий список30"/>
    <w:uiPriority w:val="99"/>
    <w:rsid w:val="00F6142F"/>
    <w:pPr>
      <w:numPr>
        <w:numId w:val="39"/>
      </w:numPr>
    </w:pPr>
  </w:style>
  <w:style w:type="numbering" w:customStyle="1" w:styleId="310">
    <w:name w:val="Текущий список31"/>
    <w:uiPriority w:val="99"/>
    <w:rsid w:val="00F6142F"/>
    <w:pPr>
      <w:numPr>
        <w:numId w:val="40"/>
      </w:numPr>
    </w:pPr>
  </w:style>
  <w:style w:type="numbering" w:customStyle="1" w:styleId="32">
    <w:name w:val="Текущий список32"/>
    <w:uiPriority w:val="99"/>
    <w:rsid w:val="00BD65F3"/>
    <w:pPr>
      <w:numPr>
        <w:numId w:val="41"/>
      </w:numPr>
    </w:pPr>
  </w:style>
  <w:style w:type="numbering" w:customStyle="1" w:styleId="33">
    <w:name w:val="Текущий список33"/>
    <w:uiPriority w:val="99"/>
    <w:rsid w:val="00D4659D"/>
    <w:pPr>
      <w:numPr>
        <w:numId w:val="42"/>
      </w:numPr>
    </w:pPr>
  </w:style>
  <w:style w:type="numbering" w:customStyle="1" w:styleId="34">
    <w:name w:val="Текущий список34"/>
    <w:uiPriority w:val="99"/>
    <w:rsid w:val="00617AA7"/>
    <w:pPr>
      <w:numPr>
        <w:numId w:val="43"/>
      </w:numPr>
    </w:pPr>
  </w:style>
  <w:style w:type="numbering" w:customStyle="1" w:styleId="35">
    <w:name w:val="Текущий список35"/>
    <w:uiPriority w:val="99"/>
    <w:rsid w:val="00A7013A"/>
    <w:pPr>
      <w:numPr>
        <w:numId w:val="44"/>
      </w:numPr>
    </w:pPr>
  </w:style>
  <w:style w:type="numbering" w:customStyle="1" w:styleId="36">
    <w:name w:val="Текущий список36"/>
    <w:uiPriority w:val="99"/>
    <w:rsid w:val="005C48AA"/>
    <w:pPr>
      <w:numPr>
        <w:numId w:val="45"/>
      </w:numPr>
    </w:pPr>
  </w:style>
  <w:style w:type="numbering" w:customStyle="1" w:styleId="37">
    <w:name w:val="Текущий список37"/>
    <w:uiPriority w:val="99"/>
    <w:rsid w:val="008B12B0"/>
    <w:pPr>
      <w:numPr>
        <w:numId w:val="46"/>
      </w:numPr>
    </w:pPr>
  </w:style>
  <w:style w:type="numbering" w:customStyle="1" w:styleId="38">
    <w:name w:val="Текущий список38"/>
    <w:uiPriority w:val="99"/>
    <w:rsid w:val="00442D43"/>
    <w:pPr>
      <w:numPr>
        <w:numId w:val="47"/>
      </w:numPr>
    </w:pPr>
  </w:style>
  <w:style w:type="numbering" w:customStyle="1" w:styleId="39">
    <w:name w:val="Текущий список39"/>
    <w:uiPriority w:val="99"/>
    <w:rsid w:val="00D32991"/>
    <w:pPr>
      <w:numPr>
        <w:numId w:val="48"/>
      </w:numPr>
    </w:pPr>
  </w:style>
  <w:style w:type="numbering" w:customStyle="1" w:styleId="40">
    <w:name w:val="Текущий список40"/>
    <w:uiPriority w:val="99"/>
    <w:rsid w:val="00D32991"/>
    <w:pPr>
      <w:numPr>
        <w:numId w:val="49"/>
      </w:numPr>
    </w:pPr>
  </w:style>
  <w:style w:type="numbering" w:customStyle="1" w:styleId="410">
    <w:name w:val="Текущий список41"/>
    <w:uiPriority w:val="99"/>
    <w:rsid w:val="0048304A"/>
    <w:pPr>
      <w:numPr>
        <w:numId w:val="50"/>
      </w:numPr>
    </w:pPr>
  </w:style>
  <w:style w:type="numbering" w:customStyle="1" w:styleId="42">
    <w:name w:val="Текущий список42"/>
    <w:uiPriority w:val="99"/>
    <w:rsid w:val="0048304A"/>
    <w:pPr>
      <w:numPr>
        <w:numId w:val="51"/>
      </w:numPr>
    </w:pPr>
  </w:style>
  <w:style w:type="numbering" w:customStyle="1" w:styleId="43">
    <w:name w:val="Текущий список43"/>
    <w:uiPriority w:val="99"/>
    <w:rsid w:val="0048304A"/>
    <w:pPr>
      <w:numPr>
        <w:numId w:val="52"/>
      </w:numPr>
    </w:pPr>
  </w:style>
  <w:style w:type="numbering" w:customStyle="1" w:styleId="44">
    <w:name w:val="Текущий список44"/>
    <w:uiPriority w:val="99"/>
    <w:rsid w:val="0048304A"/>
    <w:pPr>
      <w:numPr>
        <w:numId w:val="53"/>
      </w:numPr>
    </w:pPr>
  </w:style>
  <w:style w:type="numbering" w:customStyle="1" w:styleId="45">
    <w:name w:val="Текущий список45"/>
    <w:uiPriority w:val="99"/>
    <w:rsid w:val="0048304A"/>
    <w:pPr>
      <w:numPr>
        <w:numId w:val="54"/>
      </w:numPr>
    </w:pPr>
  </w:style>
  <w:style w:type="numbering" w:customStyle="1" w:styleId="46">
    <w:name w:val="Текущий список46"/>
    <w:uiPriority w:val="99"/>
    <w:rsid w:val="00E83DA0"/>
    <w:pPr>
      <w:numPr>
        <w:numId w:val="55"/>
      </w:numPr>
    </w:pPr>
  </w:style>
  <w:style w:type="numbering" w:customStyle="1" w:styleId="47">
    <w:name w:val="Текущий список47"/>
    <w:uiPriority w:val="99"/>
    <w:rsid w:val="00E83DA0"/>
    <w:pPr>
      <w:numPr>
        <w:numId w:val="56"/>
      </w:numPr>
    </w:pPr>
  </w:style>
  <w:style w:type="numbering" w:customStyle="1" w:styleId="48">
    <w:name w:val="Текущий список48"/>
    <w:uiPriority w:val="99"/>
    <w:rsid w:val="00E83DA0"/>
    <w:pPr>
      <w:numPr>
        <w:numId w:val="57"/>
      </w:numPr>
    </w:pPr>
  </w:style>
  <w:style w:type="numbering" w:customStyle="1" w:styleId="49">
    <w:name w:val="Текущий список49"/>
    <w:uiPriority w:val="99"/>
    <w:rsid w:val="00522886"/>
    <w:pPr>
      <w:numPr>
        <w:numId w:val="58"/>
      </w:numPr>
    </w:pPr>
  </w:style>
  <w:style w:type="numbering" w:customStyle="1" w:styleId="50">
    <w:name w:val="Текущий список50"/>
    <w:uiPriority w:val="99"/>
    <w:rsid w:val="00522886"/>
    <w:pPr>
      <w:numPr>
        <w:numId w:val="59"/>
      </w:numPr>
    </w:pPr>
  </w:style>
  <w:style w:type="numbering" w:customStyle="1" w:styleId="51">
    <w:name w:val="Текущий список51"/>
    <w:uiPriority w:val="99"/>
    <w:rsid w:val="00041104"/>
    <w:pPr>
      <w:numPr>
        <w:numId w:val="60"/>
      </w:numPr>
    </w:pPr>
  </w:style>
  <w:style w:type="numbering" w:customStyle="1" w:styleId="52">
    <w:name w:val="Текущий список52"/>
    <w:uiPriority w:val="99"/>
    <w:rsid w:val="00041104"/>
    <w:pPr>
      <w:numPr>
        <w:numId w:val="61"/>
      </w:numPr>
    </w:pPr>
  </w:style>
  <w:style w:type="numbering" w:customStyle="1" w:styleId="53">
    <w:name w:val="Текущий список53"/>
    <w:uiPriority w:val="99"/>
    <w:rsid w:val="00041104"/>
    <w:pPr>
      <w:numPr>
        <w:numId w:val="62"/>
      </w:numPr>
    </w:pPr>
  </w:style>
  <w:style w:type="numbering" w:customStyle="1" w:styleId="54">
    <w:name w:val="Текущий список54"/>
    <w:uiPriority w:val="99"/>
    <w:rsid w:val="00041104"/>
    <w:pPr>
      <w:numPr>
        <w:numId w:val="63"/>
      </w:numPr>
    </w:pPr>
  </w:style>
  <w:style w:type="numbering" w:customStyle="1" w:styleId="55">
    <w:name w:val="Текущий список55"/>
    <w:uiPriority w:val="99"/>
    <w:rsid w:val="00041104"/>
    <w:pPr>
      <w:numPr>
        <w:numId w:val="64"/>
      </w:numPr>
    </w:pPr>
  </w:style>
  <w:style w:type="paragraph" w:styleId="af5">
    <w:name w:val="Balloon Text"/>
    <w:basedOn w:val="a2"/>
    <w:link w:val="af6"/>
    <w:uiPriority w:val="99"/>
    <w:semiHidden/>
    <w:unhideWhenUsed/>
    <w:rsid w:val="00357152"/>
    <w:pPr>
      <w:jc w:val="both"/>
    </w:pPr>
    <w:rPr>
      <w:rFonts w:ascii="Tahoma" w:hAnsi="Tahoma" w:cs="Tahoma"/>
      <w:sz w:val="16"/>
      <w:szCs w:val="16"/>
    </w:rPr>
  </w:style>
  <w:style w:type="character" w:customStyle="1" w:styleId="af6">
    <w:name w:val="Текст выноски Знак"/>
    <w:basedOn w:val="a4"/>
    <w:link w:val="af5"/>
    <w:uiPriority w:val="99"/>
    <w:semiHidden/>
    <w:rsid w:val="00357152"/>
    <w:rPr>
      <w:rFonts w:ascii="Tahoma" w:eastAsia="Times New Roman" w:hAnsi="Tahoma" w:cs="Tahoma"/>
      <w:sz w:val="16"/>
      <w:szCs w:val="16"/>
      <w:lang w:eastAsia="ru-RU"/>
    </w:rPr>
  </w:style>
  <w:style w:type="paragraph" w:styleId="af7">
    <w:name w:val="Normal (Web)"/>
    <w:basedOn w:val="a2"/>
    <w:uiPriority w:val="99"/>
    <w:unhideWhenUsed/>
    <w:rsid w:val="00B457AB"/>
    <w:pPr>
      <w:spacing w:before="100" w:beforeAutospacing="1" w:after="100" w:afterAutospacing="1"/>
    </w:pPr>
  </w:style>
  <w:style w:type="paragraph" w:customStyle="1" w:styleId="a1">
    <w:name w:val="Маркированный"/>
    <w:basedOn w:val="a2"/>
    <w:qFormat/>
    <w:rsid w:val="00BF5B09"/>
    <w:pPr>
      <w:numPr>
        <w:numId w:val="67"/>
      </w:numPr>
      <w:spacing w:after="160" w:line="259" w:lineRule="auto"/>
    </w:pPr>
    <w:rPr>
      <w:rFonts w:ascii="Calibri" w:eastAsia="Calibri" w:hAnsi="Calibri" w:cs="Calibri"/>
      <w:sz w:val="22"/>
      <w:szCs w:val="22"/>
    </w:rPr>
  </w:style>
  <w:style w:type="paragraph" w:customStyle="1" w:styleId="af8">
    <w:name w:val="Текст письма"/>
    <w:basedOn w:val="a3"/>
    <w:qFormat/>
    <w:rsid w:val="00833DFE"/>
    <w:pPr>
      <w:ind w:left="567" w:firstLine="0"/>
    </w:pPr>
    <w:rPr>
      <w:i/>
      <w:iCs/>
    </w:rPr>
  </w:style>
  <w:style w:type="paragraph" w:customStyle="1" w:styleId="3AD">
    <w:name w:val="Маркированный список 3 AD"/>
    <w:basedOn w:val="a3"/>
    <w:qFormat/>
    <w:rsid w:val="009B180B"/>
    <w:pPr>
      <w:numPr>
        <w:ilvl w:val="2"/>
        <w:numId w:val="68"/>
      </w:numPr>
    </w:pPr>
  </w:style>
  <w:style w:type="paragraph" w:customStyle="1" w:styleId="af9">
    <w:name w:val="Заголовок таблицы"/>
    <w:basedOn w:val="a2"/>
    <w:qFormat/>
    <w:rsid w:val="00431659"/>
    <w:pPr>
      <w:keepLines/>
      <w:autoSpaceDE w:val="0"/>
      <w:autoSpaceDN w:val="0"/>
      <w:adjustRightInd w:val="0"/>
      <w:spacing w:before="120" w:after="120"/>
      <w:jc w:val="center"/>
    </w:pPr>
    <w:rPr>
      <w:rFonts w:asciiTheme="minorHAnsi" w:eastAsiaTheme="minorHAnsi" w:hAnsiTheme="minorHAnsi" w:cs="Helvetica"/>
      <w:b/>
      <w:sz w:val="22"/>
      <w:szCs w:val="32"/>
      <w:lang w:eastAsia="en-US"/>
    </w:rPr>
  </w:style>
  <w:style w:type="paragraph" w:customStyle="1" w:styleId="a">
    <w:name w:val="Маркированный список_таблица"/>
    <w:qFormat/>
    <w:rsid w:val="00431659"/>
    <w:pPr>
      <w:widowControl w:val="0"/>
      <w:numPr>
        <w:numId w:val="69"/>
      </w:numPr>
      <w:tabs>
        <w:tab w:val="left" w:pos="220"/>
        <w:tab w:val="left" w:pos="720"/>
      </w:tabs>
      <w:autoSpaceDE w:val="0"/>
      <w:autoSpaceDN w:val="0"/>
      <w:adjustRightInd w:val="0"/>
      <w:spacing w:before="120" w:after="120"/>
      <w:ind w:left="357" w:hanging="357"/>
      <w:contextualSpacing/>
    </w:pPr>
    <w:rPr>
      <w:rFonts w:cs="SourceSansPro-Regular"/>
      <w:color w:val="000000" w:themeColor="text1"/>
      <w:sz w:val="20"/>
      <w:szCs w:val="32"/>
      <w:lang w:val="en-US"/>
    </w:rPr>
  </w:style>
  <w:style w:type="table" w:styleId="afa">
    <w:name w:val="Table Grid"/>
    <w:basedOn w:val="a5"/>
    <w:uiPriority w:val="39"/>
    <w:rsid w:val="00994FCA"/>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5"/>
    <w:next w:val="afa"/>
    <w:uiPriority w:val="39"/>
    <w:rsid w:val="00DA18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Приложения"/>
    <w:basedOn w:val="1"/>
    <w:next w:val="a3"/>
    <w:qFormat/>
    <w:rsid w:val="00F62DB4"/>
    <w:pPr>
      <w:pageBreakBefore/>
      <w:numPr>
        <w:numId w:val="0"/>
      </w:numPr>
      <w:ind w:left="-284"/>
    </w:pPr>
  </w:style>
  <w:style w:type="paragraph" w:styleId="afc">
    <w:name w:val="annotation subject"/>
    <w:basedOn w:val="af"/>
    <w:next w:val="af"/>
    <w:link w:val="afd"/>
    <w:uiPriority w:val="99"/>
    <w:semiHidden/>
    <w:unhideWhenUsed/>
    <w:rsid w:val="00E4301F"/>
    <w:pPr>
      <w:spacing w:line="240" w:lineRule="auto"/>
    </w:pPr>
    <w:rPr>
      <w:b/>
      <w:bCs/>
    </w:rPr>
  </w:style>
  <w:style w:type="character" w:customStyle="1" w:styleId="afd">
    <w:name w:val="Тема примечания Знак"/>
    <w:basedOn w:val="af0"/>
    <w:link w:val="afc"/>
    <w:uiPriority w:val="99"/>
    <w:semiHidden/>
    <w:rsid w:val="00E4301F"/>
    <w:rPr>
      <w:rFonts w:ascii="Arial" w:eastAsia="Times New Roman" w:hAnsi="Arial" w:cs="Times New Roman"/>
      <w:b/>
      <w:bCs/>
      <w:sz w:val="20"/>
      <w:szCs w:val="20"/>
      <w:lang w:eastAsia="ru-RU"/>
    </w:rPr>
  </w:style>
  <w:style w:type="paragraph" w:styleId="afe">
    <w:name w:val="Revision"/>
    <w:hidden/>
    <w:uiPriority w:val="99"/>
    <w:semiHidden/>
    <w:rsid w:val="00FE5210"/>
    <w:rPr>
      <w:rFonts w:ascii="Arial" w:eastAsia="Arial" w:hAnsi="Arial" w:cs="Arial"/>
      <w:sz w:val="22"/>
      <w:szCs w:val="22"/>
      <w:lang w:eastAsia="ru-RU" w:bidi="ru-RU"/>
    </w:rPr>
  </w:style>
  <w:style w:type="numbering" w:customStyle="1" w:styleId="58">
    <w:name w:val="Текущий список58"/>
    <w:uiPriority w:val="99"/>
    <w:rsid w:val="00364794"/>
    <w:pPr>
      <w:numPr>
        <w:numId w:val="70"/>
      </w:numPr>
    </w:pPr>
  </w:style>
  <w:style w:type="paragraph" w:customStyle="1" w:styleId="TableParagraph">
    <w:name w:val="Table Paragraph"/>
    <w:basedOn w:val="a2"/>
    <w:uiPriority w:val="1"/>
    <w:qFormat/>
    <w:rsid w:val="005211C9"/>
    <w:pPr>
      <w:widowControl w:val="0"/>
      <w:autoSpaceDE w:val="0"/>
      <w:autoSpaceDN w:val="0"/>
    </w:pPr>
    <w:rPr>
      <w:rFonts w:ascii="Arial" w:eastAsia="Arial" w:hAnsi="Arial" w:cs="Arial"/>
      <w:sz w:val="22"/>
      <w:szCs w:val="22"/>
      <w:lang w:bidi="ru-RU"/>
    </w:rPr>
  </w:style>
  <w:style w:type="paragraph" w:styleId="aff">
    <w:name w:val="endnote text"/>
    <w:basedOn w:val="a2"/>
    <w:link w:val="aff0"/>
    <w:uiPriority w:val="99"/>
    <w:semiHidden/>
    <w:unhideWhenUsed/>
    <w:rsid w:val="009F6AD6"/>
    <w:rPr>
      <w:sz w:val="20"/>
      <w:szCs w:val="20"/>
    </w:rPr>
  </w:style>
  <w:style w:type="character" w:customStyle="1" w:styleId="aff0">
    <w:name w:val="Текст концевой сноски Знак"/>
    <w:basedOn w:val="a4"/>
    <w:link w:val="aff"/>
    <w:uiPriority w:val="99"/>
    <w:semiHidden/>
    <w:rsid w:val="009F6AD6"/>
    <w:rPr>
      <w:rFonts w:ascii="Times New Roman" w:eastAsia="Times New Roman" w:hAnsi="Times New Roman" w:cs="Times New Roman"/>
      <w:sz w:val="20"/>
      <w:szCs w:val="20"/>
      <w:lang w:eastAsia="ru-RU"/>
    </w:rPr>
  </w:style>
  <w:style w:type="character" w:styleId="aff1">
    <w:name w:val="endnote reference"/>
    <w:basedOn w:val="a4"/>
    <w:uiPriority w:val="99"/>
    <w:semiHidden/>
    <w:unhideWhenUsed/>
    <w:rsid w:val="009F6AD6"/>
    <w:rPr>
      <w:vertAlign w:val="superscript"/>
    </w:rPr>
  </w:style>
  <w:style w:type="paragraph" w:styleId="aff2">
    <w:name w:val="footnote text"/>
    <w:basedOn w:val="a2"/>
    <w:link w:val="aff3"/>
    <w:uiPriority w:val="99"/>
    <w:semiHidden/>
    <w:unhideWhenUsed/>
    <w:rsid w:val="009F6AD6"/>
    <w:rPr>
      <w:sz w:val="20"/>
      <w:szCs w:val="20"/>
    </w:rPr>
  </w:style>
  <w:style w:type="character" w:customStyle="1" w:styleId="aff3">
    <w:name w:val="Текст сноски Знак"/>
    <w:basedOn w:val="a4"/>
    <w:link w:val="aff2"/>
    <w:uiPriority w:val="99"/>
    <w:semiHidden/>
    <w:rsid w:val="009F6AD6"/>
    <w:rPr>
      <w:rFonts w:ascii="Times New Roman" w:eastAsia="Times New Roman" w:hAnsi="Times New Roman" w:cs="Times New Roman"/>
      <w:sz w:val="20"/>
      <w:szCs w:val="20"/>
      <w:lang w:eastAsia="ru-RU"/>
    </w:rPr>
  </w:style>
  <w:style w:type="character" w:styleId="aff4">
    <w:name w:val="footnote reference"/>
    <w:basedOn w:val="a4"/>
    <w:uiPriority w:val="99"/>
    <w:semiHidden/>
    <w:unhideWhenUsed/>
    <w:rsid w:val="009F6AD6"/>
    <w:rPr>
      <w:vertAlign w:val="superscript"/>
    </w:rPr>
  </w:style>
  <w:style w:type="paragraph" w:customStyle="1" w:styleId="31">
    <w:name w:val="Нумерованный абзац 3.1"/>
    <w:aliases w:val="AD"/>
    <w:basedOn w:val="a3"/>
    <w:qFormat/>
    <w:rsid w:val="00AC553E"/>
    <w:pPr>
      <w:numPr>
        <w:numId w:val="71"/>
      </w:numPr>
    </w:pPr>
  </w:style>
  <w:style w:type="character" w:customStyle="1" w:styleId="ConsPlusNormal">
    <w:name w:val="ConsPlusNormal Знак"/>
    <w:link w:val="ConsPlusNormal0"/>
    <w:locked/>
    <w:rsid w:val="00943949"/>
    <w:rPr>
      <w:rFonts w:ascii="Arial" w:hAnsi="Arial" w:cs="Arial"/>
    </w:rPr>
  </w:style>
  <w:style w:type="paragraph" w:customStyle="1" w:styleId="ConsPlusNormal0">
    <w:name w:val="ConsPlusNormal"/>
    <w:link w:val="ConsPlusNormal"/>
    <w:rsid w:val="00943949"/>
    <w:pPr>
      <w:autoSpaceDE w:val="0"/>
      <w:autoSpaceDN w:val="0"/>
      <w:adjustRightInd w:val="0"/>
      <w:ind w:firstLine="720"/>
    </w:pPr>
    <w:rPr>
      <w:rFonts w:ascii="Arial" w:hAnsi="Arial" w:cs="Arial"/>
    </w:rPr>
  </w:style>
  <w:style w:type="paragraph" w:customStyle="1" w:styleId="41AD">
    <w:name w:val="Нумерованный абзац 4.1 AD"/>
    <w:basedOn w:val="31"/>
    <w:qFormat/>
    <w:rsid w:val="00E169EA"/>
    <w:pPr>
      <w:numPr>
        <w:numId w:val="73"/>
      </w:numPr>
    </w:pPr>
  </w:style>
  <w:style w:type="paragraph" w:customStyle="1" w:styleId="51AD">
    <w:name w:val="Нумерованный абзац 5.1 AD"/>
    <w:basedOn w:val="41AD"/>
    <w:qFormat/>
    <w:rsid w:val="006B1A87"/>
    <w:pPr>
      <w:numPr>
        <w:numId w:val="75"/>
      </w:numPr>
    </w:pPr>
  </w:style>
  <w:style w:type="numbering" w:customStyle="1" w:styleId="59">
    <w:name w:val="Текущий список59"/>
    <w:uiPriority w:val="99"/>
    <w:rsid w:val="00E169EA"/>
    <w:pPr>
      <w:numPr>
        <w:numId w:val="72"/>
      </w:numPr>
    </w:pPr>
  </w:style>
  <w:style w:type="paragraph" w:customStyle="1" w:styleId="Style9">
    <w:name w:val="Style9"/>
    <w:basedOn w:val="a2"/>
    <w:rsid w:val="006B1A87"/>
    <w:pPr>
      <w:widowControl w:val="0"/>
      <w:autoSpaceDE w:val="0"/>
      <w:autoSpaceDN w:val="0"/>
      <w:adjustRightInd w:val="0"/>
      <w:spacing w:line="276" w:lineRule="exact"/>
      <w:ind w:firstLine="557"/>
      <w:jc w:val="both"/>
    </w:pPr>
  </w:style>
  <w:style w:type="numbering" w:customStyle="1" w:styleId="60">
    <w:name w:val="Текущий список60"/>
    <w:uiPriority w:val="99"/>
    <w:rsid w:val="006B1A87"/>
    <w:pPr>
      <w:numPr>
        <w:numId w:val="74"/>
      </w:numPr>
    </w:pPr>
  </w:style>
  <w:style w:type="paragraph" w:customStyle="1" w:styleId="Style7">
    <w:name w:val="Style7"/>
    <w:basedOn w:val="a2"/>
    <w:rsid w:val="006B1A87"/>
    <w:pPr>
      <w:widowControl w:val="0"/>
      <w:autoSpaceDE w:val="0"/>
      <w:autoSpaceDN w:val="0"/>
      <w:adjustRightInd w:val="0"/>
      <w:spacing w:line="278" w:lineRule="exact"/>
      <w:ind w:firstLine="907"/>
    </w:pPr>
  </w:style>
  <w:style w:type="character" w:customStyle="1" w:styleId="FontStyle13">
    <w:name w:val="Font Style13"/>
    <w:rsid w:val="006B1A87"/>
    <w:rPr>
      <w:rFonts w:ascii="Times New Roman" w:hAnsi="Times New Roman" w:cs="Times New Roman" w:hint="default"/>
      <w:color w:val="000000"/>
      <w:sz w:val="22"/>
      <w:szCs w:val="22"/>
    </w:rPr>
  </w:style>
  <w:style w:type="paragraph" w:customStyle="1" w:styleId="61AD">
    <w:name w:val="Нумерованный абзац 6.1 AD"/>
    <w:basedOn w:val="51AD"/>
    <w:qFormat/>
    <w:rsid w:val="00296082"/>
    <w:pPr>
      <w:numPr>
        <w:numId w:val="77"/>
      </w:numPr>
    </w:pPr>
  </w:style>
  <w:style w:type="paragraph" w:customStyle="1" w:styleId="71AD">
    <w:name w:val="Нумерованный абзац 7.1 AD"/>
    <w:basedOn w:val="61AD"/>
    <w:qFormat/>
    <w:rsid w:val="006251FC"/>
    <w:pPr>
      <w:numPr>
        <w:numId w:val="79"/>
      </w:numPr>
    </w:pPr>
  </w:style>
  <w:style w:type="numbering" w:customStyle="1" w:styleId="61">
    <w:name w:val="Текущий список61"/>
    <w:uiPriority w:val="99"/>
    <w:rsid w:val="00296082"/>
    <w:pPr>
      <w:numPr>
        <w:numId w:val="76"/>
      </w:numPr>
    </w:pPr>
  </w:style>
  <w:style w:type="paragraph" w:customStyle="1" w:styleId="Style5">
    <w:name w:val="Style5"/>
    <w:basedOn w:val="a2"/>
    <w:rsid w:val="006251FC"/>
    <w:pPr>
      <w:widowControl w:val="0"/>
      <w:autoSpaceDE w:val="0"/>
      <w:autoSpaceDN w:val="0"/>
      <w:adjustRightInd w:val="0"/>
      <w:spacing w:line="226" w:lineRule="exact"/>
      <w:jc w:val="both"/>
    </w:pPr>
  </w:style>
  <w:style w:type="numbering" w:customStyle="1" w:styleId="62">
    <w:name w:val="Текущий список62"/>
    <w:uiPriority w:val="99"/>
    <w:rsid w:val="006251FC"/>
    <w:pPr>
      <w:numPr>
        <w:numId w:val="78"/>
      </w:numPr>
    </w:pPr>
  </w:style>
  <w:style w:type="character" w:customStyle="1" w:styleId="FontStyle15">
    <w:name w:val="Font Style15"/>
    <w:rsid w:val="006251FC"/>
    <w:rPr>
      <w:rFonts w:ascii="Times New Roman" w:hAnsi="Times New Roman" w:cs="Times New Roman" w:hint="default"/>
      <w:color w:val="000000"/>
      <w:sz w:val="18"/>
      <w:szCs w:val="18"/>
    </w:rPr>
  </w:style>
  <w:style w:type="paragraph" w:customStyle="1" w:styleId="81AD">
    <w:name w:val="Нумерованный абзац 8.1 AD"/>
    <w:basedOn w:val="71AD"/>
    <w:qFormat/>
    <w:rsid w:val="00535B29"/>
    <w:pPr>
      <w:numPr>
        <w:numId w:val="81"/>
      </w:numPr>
    </w:pPr>
  </w:style>
  <w:style w:type="paragraph" w:customStyle="1" w:styleId="21AD">
    <w:name w:val="Нумерованный абзац 2.1 AD"/>
    <w:basedOn w:val="81AD"/>
    <w:qFormat/>
    <w:rsid w:val="00061C71"/>
    <w:pPr>
      <w:numPr>
        <w:numId w:val="83"/>
      </w:numPr>
    </w:pPr>
  </w:style>
  <w:style w:type="numbering" w:customStyle="1" w:styleId="63">
    <w:name w:val="Текущий список63"/>
    <w:uiPriority w:val="99"/>
    <w:rsid w:val="00535B29"/>
    <w:pPr>
      <w:numPr>
        <w:numId w:val="80"/>
      </w:numPr>
    </w:pPr>
  </w:style>
  <w:style w:type="paragraph" w:customStyle="1" w:styleId="11AD">
    <w:name w:val="Нумерованный абзац 1.1 AD"/>
    <w:basedOn w:val="21AD"/>
    <w:qFormat/>
    <w:rsid w:val="006E387E"/>
    <w:pPr>
      <w:numPr>
        <w:numId w:val="85"/>
      </w:numPr>
    </w:pPr>
  </w:style>
  <w:style w:type="numbering" w:customStyle="1" w:styleId="64">
    <w:name w:val="Текущий список64"/>
    <w:uiPriority w:val="99"/>
    <w:rsid w:val="00535B29"/>
    <w:pPr>
      <w:numPr>
        <w:numId w:val="82"/>
      </w:numPr>
    </w:pPr>
  </w:style>
  <w:style w:type="paragraph" w:customStyle="1" w:styleId="111AD">
    <w:name w:val="Нумерованный абзац 1.1.1 AD"/>
    <w:basedOn w:val="11AD"/>
    <w:qFormat/>
    <w:rsid w:val="007E459C"/>
    <w:pPr>
      <w:numPr>
        <w:numId w:val="87"/>
      </w:numPr>
    </w:pPr>
  </w:style>
  <w:style w:type="numbering" w:customStyle="1" w:styleId="65">
    <w:name w:val="Текущий список65"/>
    <w:uiPriority w:val="99"/>
    <w:rsid w:val="002A5205"/>
    <w:pPr>
      <w:numPr>
        <w:numId w:val="84"/>
      </w:numPr>
    </w:pPr>
  </w:style>
  <w:style w:type="numbering" w:customStyle="1" w:styleId="66">
    <w:name w:val="Текущий список66"/>
    <w:uiPriority w:val="99"/>
    <w:rsid w:val="00C94D44"/>
    <w:pPr>
      <w:numPr>
        <w:numId w:val="86"/>
      </w:numPr>
    </w:pPr>
  </w:style>
  <w:style w:type="character" w:customStyle="1" w:styleId="2c">
    <w:name w:val="Неразрешенное упоминание2"/>
    <w:basedOn w:val="a4"/>
    <w:uiPriority w:val="99"/>
    <w:semiHidden/>
    <w:unhideWhenUsed/>
    <w:rsid w:val="00E157E9"/>
    <w:rPr>
      <w:color w:val="605E5C"/>
      <w:shd w:val="clear" w:color="auto" w:fill="E1DFDD"/>
    </w:rPr>
  </w:style>
  <w:style w:type="character" w:customStyle="1" w:styleId="3c">
    <w:name w:val="Неразрешенное упоминание3"/>
    <w:basedOn w:val="a4"/>
    <w:uiPriority w:val="99"/>
    <w:semiHidden/>
    <w:unhideWhenUsed/>
    <w:rsid w:val="00E81AD1"/>
    <w:rPr>
      <w:color w:val="605E5C"/>
      <w:shd w:val="clear" w:color="auto" w:fill="E1DFDD"/>
    </w:rPr>
  </w:style>
  <w:style w:type="paragraph" w:customStyle="1" w:styleId="IBS">
    <w:name w:val="Основной текст IBS"/>
    <w:rsid w:val="005A64D2"/>
    <w:pPr>
      <w:spacing w:before="240" w:after="240" w:line="240" w:lineRule="atLeast"/>
      <w:ind w:left="794"/>
      <w:jc w:val="both"/>
    </w:pPr>
    <w:rPr>
      <w:rFonts w:ascii="Arial" w:eastAsia="Times New Roman" w:hAnsi="Arial" w:cs="Times New Roman"/>
      <w:spacing w:val="-5"/>
      <w:kern w:val="20"/>
      <w:sz w:val="20"/>
      <w:szCs w:val="20"/>
      <w:lang w:eastAsia="ru-RU"/>
    </w:rPr>
  </w:style>
  <w:style w:type="numbering" w:customStyle="1" w:styleId="67">
    <w:name w:val="Текущий список67"/>
    <w:uiPriority w:val="99"/>
    <w:rsid w:val="006E387E"/>
    <w:pPr>
      <w:numPr>
        <w:numId w:val="89"/>
      </w:numPr>
    </w:pPr>
  </w:style>
  <w:style w:type="numbering" w:customStyle="1" w:styleId="68">
    <w:name w:val="Текущий список68"/>
    <w:uiPriority w:val="99"/>
    <w:rsid w:val="007E459C"/>
    <w:pPr>
      <w:numPr>
        <w:numId w:val="90"/>
      </w:numPr>
    </w:pPr>
  </w:style>
  <w:style w:type="numbering" w:customStyle="1" w:styleId="69">
    <w:name w:val="Текущий список69"/>
    <w:uiPriority w:val="99"/>
    <w:rsid w:val="00061C71"/>
    <w:pPr>
      <w:numPr>
        <w:numId w:val="91"/>
      </w:numPr>
    </w:pPr>
  </w:style>
  <w:style w:type="paragraph" w:customStyle="1" w:styleId="title1">
    <w:name w:val="title1"/>
    <w:basedOn w:val="a2"/>
    <w:uiPriority w:val="99"/>
    <w:rsid w:val="00CF7A0E"/>
    <w:pPr>
      <w:spacing w:before="240" w:after="120"/>
    </w:pPr>
    <w:rPr>
      <w:rFonts w:ascii="Pragmatica" w:hAnsi="Pragmatica" w:cs="Pragmatica"/>
      <w:b/>
      <w:bCs/>
      <w:sz w:val="22"/>
      <w:szCs w:val="22"/>
      <w:lang w:val="en-US"/>
    </w:rPr>
  </w:style>
  <w:style w:type="paragraph" w:customStyle="1" w:styleId="BodyTextKeep">
    <w:name w:val="Body Text Keep"/>
    <w:basedOn w:val="a2"/>
    <w:rsid w:val="00CF7A0E"/>
    <w:pPr>
      <w:keepNext/>
      <w:tabs>
        <w:tab w:val="left" w:pos="3345"/>
      </w:tabs>
      <w:spacing w:after="240" w:line="240" w:lineRule="atLeast"/>
      <w:ind w:left="1077"/>
      <w:jc w:val="both"/>
    </w:pPr>
    <w:rPr>
      <w:rFonts w:ascii="Arial" w:hAnsi="Arial"/>
      <w:spacing w:val="-5"/>
      <w:sz w:val="20"/>
      <w:szCs w:val="20"/>
    </w:rPr>
  </w:style>
  <w:style w:type="paragraph" w:customStyle="1" w:styleId="TOCBase">
    <w:name w:val="TOC Base"/>
    <w:basedOn w:val="a2"/>
    <w:rsid w:val="00CF7A0E"/>
    <w:pPr>
      <w:tabs>
        <w:tab w:val="right" w:leader="dot" w:pos="6480"/>
      </w:tabs>
      <w:spacing w:after="240" w:line="240" w:lineRule="atLeast"/>
      <w:jc w:val="both"/>
    </w:pPr>
    <w:rPr>
      <w:rFonts w:ascii="Arial" w:hAnsi="Arial"/>
      <w:spacing w:val="-5"/>
      <w:sz w:val="20"/>
      <w:szCs w:val="20"/>
    </w:rPr>
  </w:style>
  <w:style w:type="paragraph" w:customStyle="1" w:styleId="CompanyName">
    <w:name w:val="Company Name"/>
    <w:basedOn w:val="a3"/>
    <w:rsid w:val="00CF7A0E"/>
    <w:pPr>
      <w:tabs>
        <w:tab w:val="left" w:pos="3345"/>
      </w:tabs>
      <w:spacing w:before="0" w:after="40" w:line="240" w:lineRule="atLeast"/>
      <w:ind w:left="1077" w:firstLine="0"/>
      <w:jc w:val="center"/>
    </w:pPr>
    <w:rPr>
      <w:caps/>
      <w:spacing w:val="75"/>
      <w:szCs w:val="20"/>
    </w:rPr>
  </w:style>
  <w:style w:type="paragraph" w:customStyle="1" w:styleId="CoverAuthor">
    <w:name w:val="Cover Author"/>
    <w:basedOn w:val="a2"/>
    <w:rsid w:val="00CF7A0E"/>
    <w:pPr>
      <w:keepNext/>
      <w:spacing w:after="120" w:line="240" w:lineRule="atLeast"/>
    </w:pPr>
    <w:rPr>
      <w:rFonts w:ascii="Arial" w:hAnsi="Arial"/>
      <w:spacing w:val="-5"/>
      <w:sz w:val="28"/>
      <w:szCs w:val="20"/>
    </w:rPr>
  </w:style>
  <w:style w:type="paragraph" w:customStyle="1" w:styleId="228bf8a64b8551e1msonormal">
    <w:name w:val="228bf8a64b8551e1msonormal"/>
    <w:basedOn w:val="a2"/>
    <w:rsid w:val="00CF7A0E"/>
    <w:pPr>
      <w:spacing w:before="100" w:beforeAutospacing="1" w:after="100" w:afterAutospacing="1"/>
    </w:pPr>
  </w:style>
  <w:style w:type="paragraph" w:customStyle="1" w:styleId="1IBS">
    <w:name w:val="Нумерованный заголовок 1 IBS"/>
    <w:basedOn w:val="a2"/>
    <w:next w:val="a2"/>
    <w:rsid w:val="00D1671D"/>
    <w:pPr>
      <w:keepNext/>
      <w:keepLines/>
      <w:tabs>
        <w:tab w:val="left" w:pos="880"/>
      </w:tabs>
      <w:suppressAutoHyphens/>
      <w:spacing w:before="220" w:after="60" w:line="480" w:lineRule="atLeast"/>
      <w:outlineLvl w:val="0"/>
    </w:pPr>
    <w:rPr>
      <w:rFonts w:ascii="Arial" w:hAnsi="Arial"/>
      <w:b/>
      <w:kern w:val="28"/>
      <w:sz w:val="28"/>
      <w:szCs w:val="28"/>
    </w:rPr>
  </w:style>
  <w:style w:type="paragraph" w:customStyle="1" w:styleId="Default">
    <w:name w:val="Default"/>
    <w:rsid w:val="00D1671D"/>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0001">
      <w:bodyDiv w:val="1"/>
      <w:marLeft w:val="0"/>
      <w:marRight w:val="0"/>
      <w:marTop w:val="0"/>
      <w:marBottom w:val="0"/>
      <w:divBdr>
        <w:top w:val="none" w:sz="0" w:space="0" w:color="auto"/>
        <w:left w:val="none" w:sz="0" w:space="0" w:color="auto"/>
        <w:bottom w:val="none" w:sz="0" w:space="0" w:color="auto"/>
        <w:right w:val="none" w:sz="0" w:space="0" w:color="auto"/>
      </w:divBdr>
      <w:divsChild>
        <w:div w:id="940840429">
          <w:marLeft w:val="0"/>
          <w:marRight w:val="0"/>
          <w:marTop w:val="0"/>
          <w:marBottom w:val="0"/>
          <w:divBdr>
            <w:top w:val="none" w:sz="0" w:space="0" w:color="auto"/>
            <w:left w:val="none" w:sz="0" w:space="0" w:color="auto"/>
            <w:bottom w:val="none" w:sz="0" w:space="0" w:color="auto"/>
            <w:right w:val="none" w:sz="0" w:space="0" w:color="auto"/>
          </w:divBdr>
        </w:div>
        <w:div w:id="1076710342">
          <w:marLeft w:val="0"/>
          <w:marRight w:val="0"/>
          <w:marTop w:val="0"/>
          <w:marBottom w:val="0"/>
          <w:divBdr>
            <w:top w:val="none" w:sz="0" w:space="0" w:color="auto"/>
            <w:left w:val="none" w:sz="0" w:space="0" w:color="auto"/>
            <w:bottom w:val="none" w:sz="0" w:space="0" w:color="auto"/>
            <w:right w:val="none" w:sz="0" w:space="0" w:color="auto"/>
          </w:divBdr>
        </w:div>
      </w:divsChild>
    </w:div>
    <w:div w:id="372003208">
      <w:bodyDiv w:val="1"/>
      <w:marLeft w:val="0"/>
      <w:marRight w:val="0"/>
      <w:marTop w:val="0"/>
      <w:marBottom w:val="0"/>
      <w:divBdr>
        <w:top w:val="none" w:sz="0" w:space="0" w:color="auto"/>
        <w:left w:val="none" w:sz="0" w:space="0" w:color="auto"/>
        <w:bottom w:val="none" w:sz="0" w:space="0" w:color="auto"/>
        <w:right w:val="none" w:sz="0" w:space="0" w:color="auto"/>
      </w:divBdr>
    </w:div>
    <w:div w:id="822964426">
      <w:bodyDiv w:val="1"/>
      <w:marLeft w:val="0"/>
      <w:marRight w:val="0"/>
      <w:marTop w:val="0"/>
      <w:marBottom w:val="0"/>
      <w:divBdr>
        <w:top w:val="none" w:sz="0" w:space="0" w:color="auto"/>
        <w:left w:val="none" w:sz="0" w:space="0" w:color="auto"/>
        <w:bottom w:val="none" w:sz="0" w:space="0" w:color="auto"/>
        <w:right w:val="none" w:sz="0" w:space="0" w:color="auto"/>
      </w:divBdr>
    </w:div>
    <w:div w:id="1390566930">
      <w:bodyDiv w:val="1"/>
      <w:marLeft w:val="0"/>
      <w:marRight w:val="0"/>
      <w:marTop w:val="0"/>
      <w:marBottom w:val="0"/>
      <w:divBdr>
        <w:top w:val="none" w:sz="0" w:space="0" w:color="auto"/>
        <w:left w:val="none" w:sz="0" w:space="0" w:color="auto"/>
        <w:bottom w:val="none" w:sz="0" w:space="0" w:color="auto"/>
        <w:right w:val="none" w:sz="0" w:space="0" w:color="auto"/>
      </w:divBdr>
    </w:div>
    <w:div w:id="1694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arenadata.te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am.arenadata.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uffm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ducation@arenadata.io" TargetMode="External"/><Relationship Id="rId4" Type="http://schemas.openxmlformats.org/officeDocument/2006/relationships/settings" Target="settings.xml"/><Relationship Id="rId9" Type="http://schemas.openxmlformats.org/officeDocument/2006/relationships/hyperlink" Target="https://pruffm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37A8A5DB-31BC-4789-BE39-1BC09CFB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4321</Words>
  <Characters>24631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ООО Аренадата Софтвер</Company>
  <LinksUpToDate>false</LinksUpToDate>
  <CharactersWithSpaces>28895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Туров Андрей Дмитриевич</dc:creator>
  <cp:lastModifiedBy>Васильева Анна Александровна</cp:lastModifiedBy>
  <cp:revision>17</cp:revision>
  <cp:lastPrinted>2023-06-27T15:35:00Z</cp:lastPrinted>
  <dcterms:created xsi:type="dcterms:W3CDTF">2023-06-15T10:39:00Z</dcterms:created>
  <dcterms:modified xsi:type="dcterms:W3CDTF">2024-07-02T10:09:00Z</dcterms:modified>
</cp:coreProperties>
</file>